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D6B4" w14:textId="77777777" w:rsidR="00A746FF" w:rsidRPr="00AD6859" w:rsidRDefault="004B0426" w:rsidP="00B47D3E">
      <w:pPr>
        <w:spacing w:after="300"/>
        <w:jc w:val="center"/>
        <w:rPr>
          <w:rFonts w:ascii="Tahoma" w:hAnsi="Tahoma" w:cs="Tahoma"/>
          <w:color w:val="auto"/>
          <w:sz w:val="2"/>
          <w:szCs w:val="2"/>
          <w:lang w:val="uk-UA"/>
        </w:rPr>
      </w:pPr>
      <w:r w:rsidRPr="00AD6859">
        <w:rPr>
          <w:rFonts w:ascii="Tahoma" w:hAnsi="Tahoma" w:cs="Tahoma"/>
          <w:noProof/>
          <w:color w:val="auto"/>
          <w:lang w:val="uk-UA" w:eastAsia="uk-UA" w:bidi="ar-SA"/>
        </w:rPr>
        <w:drawing>
          <wp:inline distT="0" distB="0" distL="0" distR="0" wp14:anchorId="52ECDBD0" wp14:editId="63B99F0A">
            <wp:extent cx="1969135" cy="4572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691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99953" w14:textId="77777777" w:rsidR="00B47D3E" w:rsidRPr="00AD6859" w:rsidRDefault="00B47D3E" w:rsidP="00B47D3E">
      <w:pPr>
        <w:pStyle w:val="a4"/>
        <w:spacing w:after="120"/>
        <w:jc w:val="center"/>
        <w:rPr>
          <w:b/>
          <w:bCs/>
          <w:color w:val="auto"/>
          <w:sz w:val="44"/>
          <w:szCs w:val="48"/>
          <w:lang w:val="uk-UA"/>
        </w:rPr>
      </w:pPr>
      <w:r w:rsidRPr="00AD6859">
        <w:rPr>
          <w:b/>
          <w:bCs/>
          <w:color w:val="auto"/>
          <w:sz w:val="44"/>
          <w:szCs w:val="48"/>
          <w:lang w:val="uk-UA"/>
        </w:rPr>
        <w:t>Переносна електростанція</w:t>
      </w:r>
    </w:p>
    <w:p w14:paraId="4DCBC823" w14:textId="77777777" w:rsidR="00B47D3E" w:rsidRPr="00AD6859" w:rsidRDefault="00B47D3E" w:rsidP="00B47D3E">
      <w:pPr>
        <w:pStyle w:val="a4"/>
        <w:spacing w:after="480"/>
        <w:jc w:val="center"/>
        <w:rPr>
          <w:b/>
          <w:color w:val="auto"/>
          <w:sz w:val="28"/>
          <w:szCs w:val="48"/>
          <w:lang w:val="uk-UA"/>
        </w:rPr>
      </w:pPr>
      <w:r w:rsidRPr="00AD6859">
        <w:rPr>
          <w:b/>
          <w:bCs/>
          <w:color w:val="auto"/>
          <w:sz w:val="28"/>
          <w:szCs w:val="48"/>
          <w:shd w:val="clear" w:color="auto" w:fill="000000" w:themeFill="text1"/>
          <w:lang w:val="uk-UA"/>
        </w:rPr>
        <w:t>Модель: BS005</w:t>
      </w:r>
    </w:p>
    <w:p w14:paraId="1DC9CF64" w14:textId="77777777" w:rsidR="00A746FF" w:rsidRPr="00AD6859" w:rsidRDefault="004B0426" w:rsidP="00B47D3E">
      <w:pPr>
        <w:spacing w:after="240"/>
        <w:jc w:val="center"/>
        <w:rPr>
          <w:rFonts w:ascii="Tahoma" w:hAnsi="Tahoma" w:cs="Tahoma"/>
          <w:color w:val="auto"/>
          <w:sz w:val="2"/>
          <w:szCs w:val="2"/>
          <w:lang w:val="uk-UA"/>
        </w:rPr>
      </w:pPr>
      <w:r w:rsidRPr="00AD6859">
        <w:rPr>
          <w:rFonts w:ascii="Tahoma" w:hAnsi="Tahoma" w:cs="Tahoma"/>
          <w:noProof/>
          <w:color w:val="auto"/>
          <w:lang w:val="uk-UA" w:eastAsia="uk-UA" w:bidi="ar-SA"/>
        </w:rPr>
        <w:drawing>
          <wp:inline distT="0" distB="0" distL="0" distR="0" wp14:anchorId="631732B9" wp14:editId="0C01D939">
            <wp:extent cx="3407410" cy="256032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40741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5FFA6" w14:textId="77777777" w:rsidR="00A746FF" w:rsidRPr="00AD6859" w:rsidRDefault="00B47D3E" w:rsidP="00B47D3E">
      <w:pPr>
        <w:pStyle w:val="a4"/>
        <w:spacing w:after="120"/>
        <w:jc w:val="center"/>
        <w:rPr>
          <w:color w:val="auto"/>
          <w:sz w:val="28"/>
          <w:szCs w:val="30"/>
          <w:lang w:val="uk-UA"/>
        </w:rPr>
      </w:pPr>
      <w:r w:rsidRPr="00AD6859">
        <w:rPr>
          <w:b/>
          <w:bCs/>
          <w:color w:val="auto"/>
          <w:sz w:val="28"/>
          <w:szCs w:val="30"/>
          <w:lang w:val="uk-UA"/>
        </w:rPr>
        <w:t>Інструкція користувача</w:t>
      </w:r>
    </w:p>
    <w:p w14:paraId="66CD78B7" w14:textId="77777777" w:rsidR="00B47D3E" w:rsidRPr="00AD6859" w:rsidRDefault="00B47D3E" w:rsidP="00B47D3E">
      <w:pPr>
        <w:pStyle w:val="20"/>
        <w:spacing w:after="60" w:line="240" w:lineRule="auto"/>
        <w:jc w:val="both"/>
        <w:rPr>
          <w:rFonts w:ascii="Tahoma" w:hAnsi="Tahoma" w:cs="Tahoma"/>
          <w:color w:val="auto"/>
          <w:sz w:val="18"/>
          <w:szCs w:val="18"/>
          <w:lang w:val="uk-UA"/>
        </w:rPr>
      </w:pPr>
      <w:r w:rsidRPr="00AD6859">
        <w:rPr>
          <w:rFonts w:ascii="Tahoma" w:hAnsi="Tahoma" w:cs="Tahoma"/>
          <w:color w:val="auto"/>
          <w:sz w:val="18"/>
          <w:szCs w:val="18"/>
          <w:lang w:val="uk-UA"/>
        </w:rPr>
        <w:t xml:space="preserve">Дякуємо за придбання електростанції потужністю 1200 Вт. </w:t>
      </w:r>
      <w:r w:rsidR="00B0035E" w:rsidRPr="00AD6859">
        <w:rPr>
          <w:rFonts w:ascii="Tahoma" w:hAnsi="Tahoma" w:cs="Tahoma"/>
          <w:color w:val="auto"/>
          <w:sz w:val="18"/>
          <w:szCs w:val="18"/>
          <w:lang w:val="uk-UA"/>
        </w:rPr>
        <w:t xml:space="preserve">Уважно ознайомтеся з цією інструкцією, перш ніж використовувати цей виріб. Ця інструкція потрібна для </w:t>
      </w:r>
      <w:proofErr w:type="spellStart"/>
      <w:r w:rsidR="00B0035E" w:rsidRPr="00AD6859">
        <w:rPr>
          <w:rFonts w:ascii="Tahoma" w:hAnsi="Tahoma" w:cs="Tahoma"/>
          <w:color w:val="auto"/>
          <w:sz w:val="18"/>
          <w:szCs w:val="18"/>
          <w:lang w:val="uk-UA"/>
        </w:rPr>
        <w:t>післяпродажного</w:t>
      </w:r>
      <w:proofErr w:type="spellEnd"/>
      <w:r w:rsidR="00B0035E" w:rsidRPr="00AD6859">
        <w:rPr>
          <w:rFonts w:ascii="Tahoma" w:hAnsi="Tahoma" w:cs="Tahoma"/>
          <w:color w:val="auto"/>
          <w:sz w:val="18"/>
          <w:szCs w:val="18"/>
          <w:lang w:val="uk-UA"/>
        </w:rPr>
        <w:t xml:space="preserve"> обслуговування виробу. Збережіть цю інструкцію разом з рахунком та іншими документами підтвердження купівлі. </w:t>
      </w:r>
    </w:p>
    <w:p w14:paraId="739CF685" w14:textId="77777777" w:rsidR="00B0035E" w:rsidRPr="00AD6859" w:rsidRDefault="00B0035E" w:rsidP="00B47D3E">
      <w:pPr>
        <w:pStyle w:val="20"/>
        <w:spacing w:after="60" w:line="240" w:lineRule="auto"/>
        <w:jc w:val="both"/>
        <w:rPr>
          <w:rFonts w:ascii="Tahoma" w:hAnsi="Tahoma" w:cs="Tahoma"/>
          <w:color w:val="auto"/>
          <w:sz w:val="18"/>
          <w:szCs w:val="18"/>
          <w:lang w:val="uk-UA"/>
        </w:rPr>
      </w:pPr>
      <w:r w:rsidRPr="00AD6859">
        <w:rPr>
          <w:rFonts w:ascii="Tahoma" w:hAnsi="Tahoma" w:cs="Tahoma"/>
          <w:color w:val="auto"/>
          <w:sz w:val="18"/>
          <w:szCs w:val="18"/>
          <w:lang w:val="uk-UA"/>
        </w:rPr>
        <w:t xml:space="preserve">Для забезпечення безпеки цього </w:t>
      </w:r>
      <w:r w:rsidR="00CA2C5F" w:rsidRPr="00AD6859">
        <w:rPr>
          <w:rFonts w:ascii="Tahoma" w:hAnsi="Tahoma" w:cs="Tahoma"/>
          <w:color w:val="auto"/>
          <w:sz w:val="18"/>
          <w:szCs w:val="18"/>
          <w:lang w:val="uk-UA"/>
        </w:rPr>
        <w:t xml:space="preserve">пристрою </w:t>
      </w:r>
      <w:r w:rsidRPr="00AD6859">
        <w:rPr>
          <w:rFonts w:ascii="Tahoma" w:hAnsi="Tahoma" w:cs="Tahoma"/>
          <w:color w:val="auto"/>
          <w:sz w:val="18"/>
          <w:szCs w:val="18"/>
          <w:lang w:val="uk-UA"/>
        </w:rPr>
        <w:t>під час транспорт</w:t>
      </w:r>
      <w:r w:rsidR="00CA2C5F" w:rsidRPr="00AD6859">
        <w:rPr>
          <w:rFonts w:ascii="Tahoma" w:hAnsi="Tahoma" w:cs="Tahoma"/>
          <w:color w:val="auto"/>
          <w:sz w:val="18"/>
          <w:szCs w:val="18"/>
          <w:lang w:val="uk-UA"/>
        </w:rPr>
        <w:t xml:space="preserve">ування перед пакуванням він заряджається лише приблизно на 30%. Зарядіть його при отриманні. </w:t>
      </w:r>
    </w:p>
    <w:p w14:paraId="67AA37B0" w14:textId="77777777" w:rsidR="00CA2C5F" w:rsidRPr="00AD6859" w:rsidRDefault="00CA2C5F" w:rsidP="00B47D3E">
      <w:pPr>
        <w:pStyle w:val="20"/>
        <w:spacing w:after="60" w:line="240" w:lineRule="auto"/>
        <w:jc w:val="both"/>
        <w:rPr>
          <w:rFonts w:ascii="Tahoma" w:hAnsi="Tahoma" w:cs="Tahoma"/>
          <w:color w:val="auto"/>
          <w:sz w:val="18"/>
          <w:szCs w:val="18"/>
          <w:lang w:val="uk-UA"/>
        </w:rPr>
      </w:pPr>
      <w:r w:rsidRPr="00AD6859">
        <w:rPr>
          <w:rFonts w:ascii="Tahoma" w:hAnsi="Tahoma" w:cs="Tahoma"/>
          <w:color w:val="auto"/>
          <w:sz w:val="18"/>
          <w:szCs w:val="18"/>
          <w:lang w:val="uk-UA"/>
        </w:rPr>
        <w:t xml:space="preserve">Цей пристрій можна заряджати безпосередньо від стінної розетки. Не використовуйте подовжувачів і кабельних відводів. </w:t>
      </w:r>
    </w:p>
    <w:p w14:paraId="08274005" w14:textId="77777777" w:rsidR="00B0035E" w:rsidRPr="00AD6859" w:rsidRDefault="00CA2C5F" w:rsidP="00CA2C5F">
      <w:pPr>
        <w:pStyle w:val="20"/>
        <w:spacing w:after="60" w:line="240" w:lineRule="auto"/>
        <w:jc w:val="both"/>
        <w:rPr>
          <w:rFonts w:ascii="Tahoma" w:hAnsi="Tahoma" w:cs="Tahoma"/>
          <w:color w:val="auto"/>
          <w:sz w:val="18"/>
          <w:szCs w:val="18"/>
          <w:lang w:val="uk-UA"/>
        </w:rPr>
      </w:pPr>
      <w:r w:rsidRPr="00AD6859">
        <w:rPr>
          <w:rFonts w:ascii="Tahoma" w:hAnsi="Tahoma" w:cs="Tahoma"/>
          <w:color w:val="auto"/>
          <w:sz w:val="18"/>
          <w:szCs w:val="18"/>
          <w:lang w:val="uk-UA"/>
        </w:rPr>
        <w:t>Коли пристрій заряджається, не підключайте</w:t>
      </w:r>
      <w:bookmarkStart w:id="0" w:name="bookmark0"/>
      <w:r w:rsidRPr="00AD6859">
        <w:rPr>
          <w:rFonts w:ascii="Tahoma" w:hAnsi="Tahoma" w:cs="Tahoma"/>
          <w:color w:val="auto"/>
          <w:sz w:val="18"/>
          <w:szCs w:val="18"/>
          <w:lang w:val="uk-UA"/>
        </w:rPr>
        <w:t xml:space="preserve"> інших пристроїв у ту ж розетку.</w:t>
      </w:r>
    </w:p>
    <w:p w14:paraId="64CFB490" w14:textId="77777777" w:rsidR="00B47D3E" w:rsidRPr="00AD6859" w:rsidRDefault="00B47D3E">
      <w:pPr>
        <w:rPr>
          <w:rFonts w:ascii="Tahoma" w:eastAsia="Arial" w:hAnsi="Tahoma" w:cs="Tahoma"/>
          <w:b/>
          <w:bCs/>
          <w:color w:val="auto"/>
          <w:sz w:val="18"/>
          <w:szCs w:val="36"/>
          <w:lang w:val="uk-UA"/>
        </w:rPr>
      </w:pPr>
      <w:r w:rsidRPr="00AD6859">
        <w:rPr>
          <w:rFonts w:ascii="Tahoma" w:eastAsia="Arial" w:hAnsi="Tahoma" w:cs="Tahoma"/>
          <w:color w:val="auto"/>
          <w:sz w:val="18"/>
          <w:lang w:val="uk-UA"/>
        </w:rPr>
        <w:br w:type="page"/>
      </w:r>
    </w:p>
    <w:tbl>
      <w:tblPr>
        <w:tblStyle w:val="ac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142" w:type="dxa"/>
          <w:left w:w="227" w:type="dxa"/>
          <w:bottom w:w="142" w:type="dxa"/>
          <w:right w:w="227" w:type="dxa"/>
        </w:tblCellMar>
        <w:tblLook w:val="05E0" w:firstRow="1" w:lastRow="1" w:firstColumn="1" w:lastColumn="1" w:noHBand="0" w:noVBand="1"/>
      </w:tblPr>
      <w:tblGrid>
        <w:gridCol w:w="6680"/>
      </w:tblGrid>
      <w:tr w:rsidR="00CA2C5F" w:rsidRPr="00AD6859" w14:paraId="40E57649" w14:textId="77777777" w:rsidTr="00CA2C5F">
        <w:tc>
          <w:tcPr>
            <w:tcW w:w="6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bookmarkEnd w:id="0"/>
          <w:p w14:paraId="0F4EF3B9" w14:textId="77777777" w:rsidR="00CA2C5F" w:rsidRPr="00AD6859" w:rsidRDefault="00CA2C5F" w:rsidP="00CA2C5F">
            <w:pPr>
              <w:spacing w:after="240"/>
              <w:jc w:val="both"/>
              <w:rPr>
                <w:rFonts w:ascii="Tahoma" w:hAnsi="Tahoma" w:cs="Tahoma"/>
                <w:color w:val="auto"/>
                <w:sz w:val="2"/>
                <w:szCs w:val="2"/>
                <w:lang w:val="uk-UA"/>
              </w:rPr>
            </w:pPr>
            <w:r w:rsidRPr="00AD6859">
              <w:rPr>
                <w:rFonts w:ascii="Tahoma" w:hAnsi="Tahoma" w:cs="Tahoma"/>
                <w:noProof/>
                <w:color w:val="auto"/>
                <w:lang w:val="uk-UA" w:eastAsia="uk-UA" w:bidi="ar-SA"/>
              </w:rPr>
              <w:lastRenderedPageBreak/>
              <w:drawing>
                <wp:inline distT="0" distB="0" distL="0" distR="0" wp14:anchorId="3DF71668" wp14:editId="4B235E2F">
                  <wp:extent cx="749935" cy="594360"/>
                  <wp:effectExtent l="0" t="0" r="0" b="0"/>
                  <wp:docPr id="3" name="Picut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74993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6859">
              <w:rPr>
                <w:rFonts w:ascii="Tahoma" w:hAnsi="Tahoma" w:cs="Tahoma"/>
                <w:color w:val="auto"/>
                <w:sz w:val="2"/>
                <w:szCs w:val="2"/>
                <w:lang w:val="uk-UA"/>
              </w:rPr>
              <w:t xml:space="preserve"> </w:t>
            </w:r>
            <w:r w:rsidRPr="00AD6859">
              <w:rPr>
                <w:rFonts w:ascii="Tahoma" w:eastAsia="Arial" w:hAnsi="Tahoma" w:cs="Tahoma"/>
                <w:b/>
                <w:color w:val="auto"/>
                <w:sz w:val="36"/>
                <w:lang w:val="uk-UA"/>
              </w:rPr>
              <w:t>Увага</w:t>
            </w:r>
          </w:p>
          <w:p w14:paraId="62E8B9E6" w14:textId="77777777" w:rsidR="00CA2C5F" w:rsidRPr="00AD6859" w:rsidRDefault="00CA2C5F" w:rsidP="00CA2C5F">
            <w:pPr>
              <w:pStyle w:val="11"/>
              <w:tabs>
                <w:tab w:val="left" w:pos="632"/>
              </w:tabs>
              <w:spacing w:after="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AD6859">
              <w:rPr>
                <w:color w:val="auto"/>
                <w:sz w:val="20"/>
                <w:szCs w:val="20"/>
                <w:lang w:val="uk-UA"/>
              </w:rPr>
              <w:t xml:space="preserve">1.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>Не використовуйте цей пристрій поблизу від джерел високої температури</w:t>
            </w:r>
            <w:r w:rsidRPr="00AD6859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>у місцях з високою вологістю, під впливом прямих сонячних променів та біля каміну</w:t>
            </w:r>
            <w:r w:rsidRPr="00AD6859">
              <w:rPr>
                <w:color w:val="auto"/>
                <w:sz w:val="20"/>
                <w:szCs w:val="20"/>
                <w:lang w:val="uk-UA"/>
              </w:rPr>
              <w:t>.</w:t>
            </w:r>
          </w:p>
          <w:p w14:paraId="1530A784" w14:textId="77777777" w:rsidR="00CA2C5F" w:rsidRPr="00AD6859" w:rsidRDefault="00CA2C5F" w:rsidP="00CA2C5F">
            <w:pPr>
              <w:pStyle w:val="11"/>
              <w:tabs>
                <w:tab w:val="left" w:pos="646"/>
              </w:tabs>
              <w:spacing w:after="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AD6859">
              <w:rPr>
                <w:color w:val="auto"/>
                <w:sz w:val="20"/>
                <w:szCs w:val="20"/>
                <w:lang w:val="uk-UA"/>
              </w:rPr>
              <w:t xml:space="preserve">2.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 xml:space="preserve">Не розбирайте цей пристрій та не </w:t>
            </w:r>
            <w:proofErr w:type="spellStart"/>
            <w:r w:rsidR="00DC7729" w:rsidRPr="00AD6859">
              <w:rPr>
                <w:color w:val="auto"/>
                <w:sz w:val="20"/>
                <w:szCs w:val="20"/>
                <w:lang w:val="uk-UA"/>
              </w:rPr>
              <w:t>вносьте</w:t>
            </w:r>
            <w:proofErr w:type="spellEnd"/>
            <w:r w:rsidR="00DC7729" w:rsidRPr="00AD6859">
              <w:rPr>
                <w:color w:val="auto"/>
                <w:sz w:val="20"/>
                <w:szCs w:val="20"/>
                <w:lang w:val="uk-UA"/>
              </w:rPr>
              <w:t xml:space="preserve"> в нього зміни, це може призвести до виходу його з ладу або пожежі. </w:t>
            </w:r>
          </w:p>
          <w:p w14:paraId="06972934" w14:textId="77777777" w:rsidR="00CA2C5F" w:rsidRPr="00AD6859" w:rsidRDefault="00CA2C5F" w:rsidP="00CA2C5F">
            <w:pPr>
              <w:pStyle w:val="11"/>
              <w:tabs>
                <w:tab w:val="left" w:pos="646"/>
              </w:tabs>
              <w:spacing w:after="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AD6859">
              <w:rPr>
                <w:color w:val="auto"/>
                <w:sz w:val="20"/>
                <w:szCs w:val="20"/>
                <w:lang w:val="uk-UA"/>
              </w:rPr>
              <w:t xml:space="preserve">3.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 xml:space="preserve">Утилізуйте або здавайте пристрій на повторну переробку згідно з методами, встановленими місцевим законодавством. </w:t>
            </w:r>
          </w:p>
          <w:p w14:paraId="701476D8" w14:textId="77777777" w:rsidR="00CA2C5F" w:rsidRPr="00AD6859" w:rsidRDefault="00CA2C5F" w:rsidP="00CA2C5F">
            <w:pPr>
              <w:pStyle w:val="11"/>
              <w:tabs>
                <w:tab w:val="left" w:pos="651"/>
              </w:tabs>
              <w:spacing w:after="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AD6859">
              <w:rPr>
                <w:color w:val="auto"/>
                <w:sz w:val="20"/>
                <w:szCs w:val="20"/>
                <w:lang w:val="uk-UA"/>
              </w:rPr>
              <w:t xml:space="preserve">4.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 xml:space="preserve">Не допускайте падіння пристрою з висоти і сильних ударів по ньому. </w:t>
            </w:r>
          </w:p>
          <w:p w14:paraId="5C203D32" w14:textId="77777777" w:rsidR="00CA2C5F" w:rsidRPr="00AD6859" w:rsidRDefault="00CA2C5F" w:rsidP="00CA2C5F">
            <w:pPr>
              <w:pStyle w:val="11"/>
              <w:tabs>
                <w:tab w:val="left" w:pos="646"/>
              </w:tabs>
              <w:spacing w:after="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AD6859">
              <w:rPr>
                <w:color w:val="auto"/>
                <w:sz w:val="20"/>
                <w:szCs w:val="20"/>
                <w:lang w:val="uk-UA"/>
              </w:rPr>
              <w:t xml:space="preserve">5.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 xml:space="preserve">Тримайте або використовуйте пристрій у недоступному для дітей місці. </w:t>
            </w:r>
          </w:p>
          <w:p w14:paraId="5BD88366" w14:textId="77777777" w:rsidR="00CA2C5F" w:rsidRPr="00AD6859" w:rsidRDefault="00CA2C5F" w:rsidP="00CA2C5F">
            <w:pPr>
              <w:pStyle w:val="11"/>
              <w:tabs>
                <w:tab w:val="left" w:pos="646"/>
              </w:tabs>
              <w:spacing w:after="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AD6859">
              <w:rPr>
                <w:color w:val="auto"/>
                <w:sz w:val="20"/>
                <w:szCs w:val="20"/>
                <w:lang w:val="uk-UA"/>
              </w:rPr>
              <w:t xml:space="preserve">6.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>Використовуйте оригінальні аксесуари нашої компанії</w:t>
            </w:r>
            <w:r w:rsidRPr="00AD6859"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 xml:space="preserve">Пошкоджені, завдані у результаті використання неоригінальних аксесуарів, можуть бути усунуті лише за плату. </w:t>
            </w:r>
          </w:p>
          <w:p w14:paraId="1C35D0E6" w14:textId="77777777" w:rsidR="00CA2C5F" w:rsidRPr="00AD6859" w:rsidRDefault="00CA2C5F" w:rsidP="00CA2C5F">
            <w:pPr>
              <w:pStyle w:val="11"/>
              <w:tabs>
                <w:tab w:val="left" w:pos="646"/>
              </w:tabs>
              <w:spacing w:after="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AD6859">
              <w:rPr>
                <w:color w:val="auto"/>
                <w:sz w:val="20"/>
                <w:szCs w:val="20"/>
                <w:lang w:val="uk-UA"/>
              </w:rPr>
              <w:t xml:space="preserve">7.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>Залиште вільний простір приблизно 30 см від бічного впускного і випускного отворів</w:t>
            </w:r>
            <w:r w:rsidRPr="00AD6859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 xml:space="preserve">щоб не заважати розсіянню тепла, яке створює пристрій. </w:t>
            </w:r>
          </w:p>
          <w:p w14:paraId="579BD029" w14:textId="77777777" w:rsidR="00CA2C5F" w:rsidRPr="00AD6859" w:rsidRDefault="00CA2C5F" w:rsidP="00CA2C5F">
            <w:pPr>
              <w:pStyle w:val="11"/>
              <w:tabs>
                <w:tab w:val="left" w:pos="646"/>
              </w:tabs>
              <w:spacing w:after="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AD6859">
              <w:rPr>
                <w:color w:val="auto"/>
                <w:sz w:val="20"/>
                <w:szCs w:val="20"/>
                <w:lang w:val="uk-UA"/>
              </w:rPr>
              <w:t xml:space="preserve">8.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>Якщо пристрій не використовується</w:t>
            </w:r>
            <w:r w:rsidRPr="00AD6859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 xml:space="preserve">вимкніть живлення та від’єднайте силовий шнур. Не зберігайте пристрій у місці, яке піддається впливу прямих сонячних променів, біля джерел високої температури і у місці з високою вологістю. </w:t>
            </w:r>
          </w:p>
          <w:p w14:paraId="0F8D8F1D" w14:textId="77777777" w:rsidR="00CA2C5F" w:rsidRPr="00AD6859" w:rsidRDefault="00CA2C5F" w:rsidP="00CA2C5F">
            <w:pPr>
              <w:pStyle w:val="11"/>
              <w:tabs>
                <w:tab w:val="left" w:pos="642"/>
              </w:tabs>
              <w:spacing w:after="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AD6859">
              <w:rPr>
                <w:color w:val="auto"/>
                <w:sz w:val="20"/>
                <w:szCs w:val="20"/>
                <w:lang w:val="uk-UA"/>
              </w:rPr>
              <w:t xml:space="preserve">9.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 xml:space="preserve">Для тривалого зберігання використайте енергію від повної до нульової один раз на кожні 3 місяці, після цього заряджайте приблизно до 50%. </w:t>
            </w:r>
          </w:p>
          <w:p w14:paraId="44B7F352" w14:textId="77777777" w:rsidR="00CA2C5F" w:rsidRPr="00AD6859" w:rsidRDefault="00CA2C5F" w:rsidP="00CA2C5F">
            <w:pPr>
              <w:pStyle w:val="11"/>
              <w:tabs>
                <w:tab w:val="left" w:pos="742"/>
              </w:tabs>
              <w:spacing w:after="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AD6859">
              <w:rPr>
                <w:color w:val="auto"/>
                <w:sz w:val="20"/>
                <w:szCs w:val="20"/>
                <w:lang w:val="uk-UA"/>
              </w:rPr>
              <w:t xml:space="preserve">10. </w:t>
            </w:r>
            <w:r w:rsidR="00DC7729" w:rsidRPr="00AD6859">
              <w:rPr>
                <w:color w:val="auto"/>
                <w:sz w:val="20"/>
                <w:szCs w:val="20"/>
                <w:lang w:val="uk-UA"/>
              </w:rPr>
              <w:t xml:space="preserve">Не використовуйте цей пристрій, його кабелі та з’єднувачі, якщо вони пошкоджені. </w:t>
            </w:r>
          </w:p>
          <w:p w14:paraId="5FFE7BEF" w14:textId="77777777" w:rsidR="00CA2C5F" w:rsidRPr="00AD6859" w:rsidRDefault="00CA2C5F" w:rsidP="002D01DB">
            <w:pPr>
              <w:pStyle w:val="11"/>
              <w:tabs>
                <w:tab w:val="left" w:pos="742"/>
              </w:tabs>
              <w:spacing w:after="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AD6859">
              <w:rPr>
                <w:color w:val="auto"/>
                <w:sz w:val="20"/>
                <w:szCs w:val="20"/>
                <w:lang w:val="uk-UA"/>
              </w:rPr>
              <w:t xml:space="preserve">11. </w:t>
            </w:r>
            <w:r w:rsidR="002D01DB" w:rsidRPr="00AD6859">
              <w:rPr>
                <w:color w:val="auto"/>
                <w:sz w:val="20"/>
                <w:szCs w:val="20"/>
                <w:lang w:val="uk-UA"/>
              </w:rPr>
              <w:t xml:space="preserve">Не зберігайте цей пристрій протягом тривалого часу у місцях з дуже високою і дуже низькою температурою, наприклад, у машині чи у польовому складі, щоб уникнути скорочення терміну служби акумулятора. </w:t>
            </w:r>
          </w:p>
        </w:tc>
      </w:tr>
    </w:tbl>
    <w:p w14:paraId="3DF7AF07" w14:textId="77777777" w:rsidR="00CA2C5F" w:rsidRPr="00AD6859" w:rsidRDefault="00CA2C5F">
      <w:pPr>
        <w:rPr>
          <w:rFonts w:ascii="Tahoma" w:eastAsia="Tahoma" w:hAnsi="Tahoma" w:cs="Tahoma"/>
          <w:color w:val="auto"/>
          <w:sz w:val="20"/>
          <w:szCs w:val="20"/>
          <w:lang w:val="uk-UA"/>
        </w:rPr>
      </w:pPr>
      <w:r w:rsidRPr="00AD6859">
        <w:rPr>
          <w:rFonts w:ascii="Tahoma" w:hAnsi="Tahoma" w:cs="Tahoma"/>
          <w:color w:val="auto"/>
          <w:sz w:val="20"/>
          <w:szCs w:val="20"/>
          <w:lang w:val="uk-UA"/>
        </w:rPr>
        <w:br w:type="page"/>
      </w:r>
    </w:p>
    <w:p w14:paraId="62027795" w14:textId="77777777" w:rsidR="00A746FF" w:rsidRPr="00AD6859" w:rsidRDefault="00A746FF" w:rsidP="00434895">
      <w:pPr>
        <w:pStyle w:val="11"/>
        <w:tabs>
          <w:tab w:val="left" w:pos="742"/>
        </w:tabs>
        <w:jc w:val="both"/>
        <w:rPr>
          <w:color w:val="auto"/>
          <w:sz w:val="2"/>
          <w:szCs w:val="20"/>
          <w:lang w:val="uk-UA"/>
        </w:rPr>
      </w:pPr>
    </w:p>
    <w:p w14:paraId="13B27961" w14:textId="77777777" w:rsidR="00A746FF" w:rsidRPr="00AD6859" w:rsidRDefault="002D01DB" w:rsidP="002D01DB">
      <w:pPr>
        <w:pStyle w:val="10"/>
        <w:shd w:val="clear" w:color="auto" w:fill="000000"/>
        <w:spacing w:after="240"/>
        <w:rPr>
          <w:color w:val="auto"/>
          <w:lang w:val="uk-UA"/>
        </w:rPr>
      </w:pPr>
      <w:r w:rsidRPr="00AD6859">
        <w:rPr>
          <w:color w:val="auto"/>
          <w:lang w:val="uk-UA"/>
        </w:rPr>
        <w:t>Зміст</w:t>
      </w:r>
    </w:p>
    <w:p w14:paraId="40E74772" w14:textId="77777777" w:rsidR="00AD6859" w:rsidRPr="002C4222" w:rsidRDefault="00AD6859" w:rsidP="002D01DB">
      <w:pPr>
        <w:pStyle w:val="a7"/>
        <w:tabs>
          <w:tab w:val="right" w:leader="hyphen" w:pos="6663"/>
        </w:tabs>
        <w:spacing w:after="240"/>
        <w:jc w:val="both"/>
        <w:rPr>
          <w:rFonts w:ascii="Tahoma" w:hAnsi="Tahoma" w:cs="Tahoma"/>
          <w:color w:val="auto"/>
          <w:sz w:val="32"/>
          <w:lang w:val="uk-UA"/>
        </w:rPr>
      </w:pPr>
      <w:r w:rsidRPr="002C4222">
        <w:rPr>
          <w:rFonts w:ascii="Tahoma" w:hAnsi="Tahoma" w:cs="Tahoma"/>
          <w:color w:val="auto"/>
          <w:sz w:val="32"/>
          <w:lang w:val="uk-UA"/>
        </w:rPr>
        <w:t>Виходи змінного струму</w:t>
      </w:r>
      <w:r w:rsidRPr="002C4222">
        <w:rPr>
          <w:rFonts w:ascii="Tahoma" w:hAnsi="Tahoma" w:cs="Tahoma"/>
          <w:color w:val="auto"/>
          <w:sz w:val="32"/>
          <w:lang w:val="uk-UA"/>
        </w:rPr>
        <w:tab/>
        <w:t>1</w:t>
      </w:r>
    </w:p>
    <w:p w14:paraId="03ACA5A7" w14:textId="77777777" w:rsidR="00AD6859" w:rsidRPr="002C4222" w:rsidRDefault="00AD6859" w:rsidP="002D01DB">
      <w:pPr>
        <w:pStyle w:val="a7"/>
        <w:tabs>
          <w:tab w:val="right" w:leader="hyphen" w:pos="6663"/>
        </w:tabs>
        <w:spacing w:after="240"/>
        <w:jc w:val="both"/>
        <w:rPr>
          <w:rFonts w:ascii="Tahoma" w:hAnsi="Tahoma" w:cs="Tahoma"/>
          <w:color w:val="auto"/>
          <w:sz w:val="32"/>
          <w:lang w:val="uk-UA"/>
        </w:rPr>
      </w:pPr>
      <w:r w:rsidRPr="002C4222">
        <w:rPr>
          <w:rFonts w:ascii="Tahoma" w:hAnsi="Tahoma" w:cs="Tahoma"/>
          <w:color w:val="auto"/>
          <w:sz w:val="32"/>
          <w:lang w:val="uk-UA"/>
        </w:rPr>
        <w:t>Пакувальний лист</w:t>
      </w:r>
      <w:r w:rsidRPr="002C4222">
        <w:rPr>
          <w:rFonts w:ascii="Tahoma" w:hAnsi="Tahoma" w:cs="Tahoma"/>
          <w:color w:val="auto"/>
          <w:sz w:val="32"/>
          <w:lang w:val="uk-UA"/>
        </w:rPr>
        <w:tab/>
        <w:t>2</w:t>
      </w:r>
    </w:p>
    <w:p w14:paraId="115BA4DA" w14:textId="77777777" w:rsidR="00A746FF" w:rsidRPr="002C4222" w:rsidRDefault="00AD6859" w:rsidP="002D01DB">
      <w:pPr>
        <w:pStyle w:val="a7"/>
        <w:tabs>
          <w:tab w:val="right" w:leader="hyphen" w:pos="6663"/>
        </w:tabs>
        <w:spacing w:after="240"/>
        <w:jc w:val="both"/>
        <w:rPr>
          <w:rFonts w:ascii="Tahoma" w:hAnsi="Tahoma" w:cs="Tahoma"/>
          <w:color w:val="auto"/>
          <w:sz w:val="32"/>
          <w:lang w:val="uk-UA"/>
        </w:rPr>
      </w:pPr>
      <w:r w:rsidRPr="002C4222">
        <w:rPr>
          <w:rFonts w:ascii="Tahoma" w:hAnsi="Tahoma" w:cs="Tahoma"/>
          <w:color w:val="auto"/>
          <w:sz w:val="32"/>
          <w:lang w:val="uk-UA"/>
        </w:rPr>
        <w:t>Загальний опис пристрою</w:t>
      </w:r>
      <w:r w:rsidRPr="002C4222">
        <w:rPr>
          <w:rFonts w:ascii="Tahoma" w:hAnsi="Tahoma" w:cs="Tahoma"/>
          <w:color w:val="auto"/>
          <w:sz w:val="32"/>
          <w:lang w:val="uk-UA"/>
        </w:rPr>
        <w:tab/>
        <w:t>2</w:t>
      </w:r>
    </w:p>
    <w:p w14:paraId="03D006FB" w14:textId="77777777" w:rsidR="00AD6859" w:rsidRPr="002C4222" w:rsidRDefault="00AD6859" w:rsidP="002D01DB">
      <w:pPr>
        <w:pStyle w:val="a7"/>
        <w:tabs>
          <w:tab w:val="right" w:leader="hyphen" w:pos="6663"/>
        </w:tabs>
        <w:spacing w:after="240"/>
        <w:jc w:val="both"/>
        <w:rPr>
          <w:rFonts w:ascii="Tahoma" w:hAnsi="Tahoma" w:cs="Tahoma"/>
          <w:color w:val="auto"/>
          <w:sz w:val="32"/>
          <w:lang w:val="uk-UA"/>
        </w:rPr>
      </w:pPr>
      <w:r w:rsidRPr="002C4222">
        <w:rPr>
          <w:rFonts w:ascii="Tahoma" w:hAnsi="Tahoma" w:cs="Tahoma"/>
          <w:color w:val="auto"/>
          <w:sz w:val="32"/>
          <w:lang w:val="uk-UA"/>
        </w:rPr>
        <w:t>Пояснення символів на дисплеї</w:t>
      </w:r>
      <w:r w:rsidRPr="002C4222">
        <w:rPr>
          <w:rFonts w:ascii="Tahoma" w:hAnsi="Tahoma" w:cs="Tahoma"/>
          <w:color w:val="auto"/>
          <w:sz w:val="32"/>
          <w:lang w:val="uk-UA"/>
        </w:rPr>
        <w:tab/>
        <w:t>6</w:t>
      </w:r>
    </w:p>
    <w:p w14:paraId="5EA87F1B" w14:textId="77777777" w:rsidR="00AD6859" w:rsidRPr="002C4222" w:rsidRDefault="00AD6859" w:rsidP="002D01DB">
      <w:pPr>
        <w:pStyle w:val="a7"/>
        <w:tabs>
          <w:tab w:val="right" w:leader="hyphen" w:pos="6663"/>
        </w:tabs>
        <w:spacing w:after="240"/>
        <w:jc w:val="both"/>
        <w:rPr>
          <w:rFonts w:ascii="Tahoma" w:hAnsi="Tahoma" w:cs="Tahoma"/>
          <w:color w:val="auto"/>
          <w:sz w:val="32"/>
          <w:lang w:val="ru-RU"/>
        </w:rPr>
      </w:pPr>
      <w:r w:rsidRPr="002C4222">
        <w:rPr>
          <w:rFonts w:ascii="Tahoma" w:hAnsi="Tahoma" w:cs="Tahoma"/>
          <w:color w:val="auto"/>
          <w:sz w:val="32"/>
          <w:lang w:val="uk-UA"/>
        </w:rPr>
        <w:t xml:space="preserve">Режим </w:t>
      </w:r>
      <w:r w:rsidRPr="002C4222">
        <w:rPr>
          <w:rFonts w:ascii="Tahoma" w:hAnsi="Tahoma" w:cs="Tahoma"/>
          <w:color w:val="auto"/>
          <w:sz w:val="32"/>
        </w:rPr>
        <w:t>UPS</w:t>
      </w:r>
      <w:r w:rsidRPr="002C4222">
        <w:rPr>
          <w:rFonts w:ascii="Tahoma" w:hAnsi="Tahoma" w:cs="Tahoma"/>
          <w:color w:val="auto"/>
          <w:sz w:val="32"/>
          <w:lang w:val="ru-RU"/>
        </w:rPr>
        <w:tab/>
        <w:t>7</w:t>
      </w:r>
    </w:p>
    <w:p w14:paraId="01212A4B" w14:textId="77777777" w:rsidR="00AD6859" w:rsidRPr="002C4222" w:rsidRDefault="00AD6859" w:rsidP="002D01DB">
      <w:pPr>
        <w:pStyle w:val="a7"/>
        <w:tabs>
          <w:tab w:val="right" w:leader="hyphen" w:pos="6663"/>
        </w:tabs>
        <w:spacing w:after="240"/>
        <w:jc w:val="both"/>
        <w:rPr>
          <w:rFonts w:ascii="Tahoma" w:hAnsi="Tahoma" w:cs="Tahoma"/>
          <w:color w:val="auto"/>
          <w:sz w:val="32"/>
          <w:lang w:val="uk-UA"/>
        </w:rPr>
      </w:pPr>
      <w:r w:rsidRPr="002C4222">
        <w:rPr>
          <w:rFonts w:ascii="Tahoma" w:hAnsi="Tahoma" w:cs="Tahoma"/>
          <w:color w:val="auto"/>
          <w:sz w:val="32"/>
          <w:lang w:val="uk-UA"/>
        </w:rPr>
        <w:t>Підключення до сонячної панелі</w:t>
      </w:r>
      <w:r w:rsidRPr="002C4222">
        <w:rPr>
          <w:rFonts w:ascii="Tahoma" w:hAnsi="Tahoma" w:cs="Tahoma"/>
          <w:color w:val="auto"/>
          <w:sz w:val="32"/>
          <w:lang w:val="uk-UA"/>
        </w:rPr>
        <w:tab/>
        <w:t>8</w:t>
      </w:r>
    </w:p>
    <w:p w14:paraId="70603FE8" w14:textId="77777777" w:rsidR="00AD6859" w:rsidRPr="002C4222" w:rsidRDefault="00AD6859" w:rsidP="002D01DB">
      <w:pPr>
        <w:pStyle w:val="a7"/>
        <w:tabs>
          <w:tab w:val="right" w:leader="hyphen" w:pos="6663"/>
        </w:tabs>
        <w:spacing w:after="240"/>
        <w:jc w:val="both"/>
        <w:rPr>
          <w:rFonts w:ascii="Tahoma" w:hAnsi="Tahoma" w:cs="Tahoma"/>
          <w:color w:val="auto"/>
          <w:sz w:val="32"/>
          <w:lang w:val="uk-UA"/>
        </w:rPr>
      </w:pPr>
      <w:r w:rsidRPr="002C4222">
        <w:rPr>
          <w:rFonts w:ascii="Tahoma" w:hAnsi="Tahoma" w:cs="Tahoma"/>
          <w:color w:val="auto"/>
          <w:sz w:val="32"/>
          <w:lang w:val="uk-UA"/>
        </w:rPr>
        <w:t>Заряджання від автомобіля</w:t>
      </w:r>
      <w:r w:rsidRPr="002C4222">
        <w:rPr>
          <w:rFonts w:ascii="Tahoma" w:hAnsi="Tahoma" w:cs="Tahoma"/>
          <w:color w:val="auto"/>
          <w:sz w:val="32"/>
          <w:lang w:val="uk-UA"/>
        </w:rPr>
        <w:tab/>
        <w:t>9</w:t>
      </w:r>
    </w:p>
    <w:p w14:paraId="37809E1F" w14:textId="77777777" w:rsidR="00AD6859" w:rsidRPr="002C4222" w:rsidRDefault="00AD6859" w:rsidP="002D01DB">
      <w:pPr>
        <w:pStyle w:val="a7"/>
        <w:tabs>
          <w:tab w:val="right" w:leader="hyphen" w:pos="6663"/>
        </w:tabs>
        <w:spacing w:after="240"/>
        <w:jc w:val="both"/>
        <w:rPr>
          <w:rFonts w:ascii="Tahoma" w:hAnsi="Tahoma" w:cs="Tahoma"/>
          <w:color w:val="auto"/>
          <w:sz w:val="32"/>
          <w:lang w:val="uk-UA"/>
        </w:rPr>
      </w:pPr>
      <w:r w:rsidRPr="002C4222">
        <w:rPr>
          <w:rFonts w:ascii="Tahoma" w:hAnsi="Tahoma" w:cs="Tahoma"/>
          <w:color w:val="auto"/>
          <w:sz w:val="32"/>
          <w:lang w:val="uk-UA"/>
        </w:rPr>
        <w:t xml:space="preserve">Усунення </w:t>
      </w:r>
      <w:proofErr w:type="spellStart"/>
      <w:r w:rsidRPr="002C4222">
        <w:rPr>
          <w:rFonts w:ascii="Tahoma" w:hAnsi="Tahoma" w:cs="Tahoma"/>
          <w:color w:val="auto"/>
          <w:sz w:val="32"/>
          <w:lang w:val="uk-UA"/>
        </w:rPr>
        <w:t>несправностей</w:t>
      </w:r>
      <w:proofErr w:type="spellEnd"/>
      <w:r w:rsidRPr="002C4222">
        <w:rPr>
          <w:rFonts w:ascii="Tahoma" w:hAnsi="Tahoma" w:cs="Tahoma"/>
          <w:color w:val="auto"/>
          <w:sz w:val="32"/>
          <w:lang w:val="uk-UA"/>
        </w:rPr>
        <w:t xml:space="preserve"> </w:t>
      </w:r>
      <w:r w:rsidRPr="002C4222">
        <w:rPr>
          <w:rFonts w:ascii="Tahoma" w:hAnsi="Tahoma" w:cs="Tahoma"/>
          <w:color w:val="auto"/>
          <w:sz w:val="32"/>
          <w:lang w:val="uk-UA"/>
        </w:rPr>
        <w:tab/>
        <w:t>9</w:t>
      </w:r>
    </w:p>
    <w:p w14:paraId="5C3ECD6C" w14:textId="77777777" w:rsidR="00AD6859" w:rsidRPr="002C4222" w:rsidRDefault="00AD6859" w:rsidP="002D01DB">
      <w:pPr>
        <w:pStyle w:val="a7"/>
        <w:tabs>
          <w:tab w:val="right" w:leader="hyphen" w:pos="6663"/>
        </w:tabs>
        <w:spacing w:after="240"/>
        <w:jc w:val="both"/>
        <w:rPr>
          <w:rFonts w:ascii="Tahoma" w:hAnsi="Tahoma" w:cs="Tahoma"/>
          <w:color w:val="auto"/>
          <w:sz w:val="32"/>
          <w:lang w:val="uk-UA"/>
        </w:rPr>
      </w:pPr>
      <w:r w:rsidRPr="002C4222">
        <w:rPr>
          <w:rFonts w:ascii="Tahoma" w:hAnsi="Tahoma" w:cs="Tahoma"/>
          <w:color w:val="auto"/>
          <w:sz w:val="32"/>
          <w:lang w:val="uk-UA"/>
        </w:rPr>
        <w:t xml:space="preserve">Технічні характеристики </w:t>
      </w:r>
      <w:r w:rsidRPr="002C4222">
        <w:rPr>
          <w:rFonts w:ascii="Tahoma" w:hAnsi="Tahoma" w:cs="Tahoma"/>
          <w:color w:val="auto"/>
          <w:sz w:val="32"/>
          <w:lang w:val="uk-UA"/>
        </w:rPr>
        <w:tab/>
        <w:t>10</w:t>
      </w:r>
    </w:p>
    <w:p w14:paraId="705B90FB" w14:textId="77777777" w:rsidR="00AD6859" w:rsidRPr="002C4222" w:rsidRDefault="00AD6859" w:rsidP="002D01DB">
      <w:pPr>
        <w:pStyle w:val="a7"/>
        <w:tabs>
          <w:tab w:val="right" w:leader="hyphen" w:pos="6663"/>
        </w:tabs>
        <w:spacing w:after="240"/>
        <w:jc w:val="both"/>
        <w:rPr>
          <w:rFonts w:ascii="Tahoma" w:hAnsi="Tahoma" w:cs="Tahoma"/>
          <w:color w:val="auto"/>
          <w:sz w:val="32"/>
          <w:lang w:val="uk-UA"/>
        </w:rPr>
      </w:pPr>
      <w:r w:rsidRPr="002C4222">
        <w:rPr>
          <w:rFonts w:ascii="Tahoma" w:hAnsi="Tahoma" w:cs="Tahoma"/>
          <w:color w:val="auto"/>
          <w:sz w:val="32"/>
          <w:lang w:val="uk-UA"/>
        </w:rPr>
        <w:t>Характеристики акумулятора</w:t>
      </w:r>
      <w:r w:rsidRPr="002C4222">
        <w:rPr>
          <w:rFonts w:ascii="Tahoma" w:hAnsi="Tahoma" w:cs="Tahoma"/>
          <w:color w:val="auto"/>
          <w:sz w:val="32"/>
          <w:lang w:val="uk-UA"/>
        </w:rPr>
        <w:tab/>
        <w:t>10</w:t>
      </w:r>
    </w:p>
    <w:p w14:paraId="03D5EAD8" w14:textId="77777777" w:rsidR="009E1022" w:rsidRPr="00AD6859" w:rsidRDefault="009E1022" w:rsidP="002D01DB">
      <w:pPr>
        <w:pStyle w:val="a7"/>
        <w:tabs>
          <w:tab w:val="right" w:leader="hyphen" w:pos="6663"/>
        </w:tabs>
        <w:spacing w:after="240"/>
        <w:jc w:val="both"/>
        <w:rPr>
          <w:rFonts w:ascii="Tahoma" w:hAnsi="Tahoma" w:cs="Tahoma"/>
          <w:color w:val="auto"/>
          <w:sz w:val="30"/>
          <w:szCs w:val="30"/>
          <w:lang w:val="uk-UA"/>
        </w:rPr>
      </w:pPr>
    </w:p>
    <w:p w14:paraId="409F051C" w14:textId="77777777" w:rsidR="009E1022" w:rsidRPr="00AD6859" w:rsidRDefault="009E1022">
      <w:pPr>
        <w:rPr>
          <w:rFonts w:ascii="Tahoma" w:hAnsi="Tahoma" w:cs="Tahoma"/>
          <w:color w:val="auto"/>
          <w:lang w:val="uk-UA"/>
        </w:rPr>
        <w:sectPr w:rsidR="009E1022" w:rsidRPr="00AD6859" w:rsidSect="00AD6859">
          <w:footerReference w:type="default" r:id="rId11"/>
          <w:type w:val="continuous"/>
          <w:pgSz w:w="8392" w:h="11907" w:code="11"/>
          <w:pgMar w:top="851" w:right="851" w:bottom="851" w:left="851" w:header="0" w:footer="6" w:gutter="0"/>
          <w:cols w:space="720"/>
          <w:noEndnote/>
          <w:docGrid w:linePitch="360"/>
        </w:sectPr>
      </w:pPr>
      <w:bookmarkStart w:id="1" w:name="bookmark4"/>
    </w:p>
    <w:p w14:paraId="2F93D632" w14:textId="77777777" w:rsidR="002D01DB" w:rsidRPr="00AD6859" w:rsidRDefault="002D01DB">
      <w:pPr>
        <w:rPr>
          <w:rFonts w:ascii="Tahoma" w:eastAsia="Tahoma" w:hAnsi="Tahoma" w:cs="Tahoma"/>
          <w:b/>
          <w:bCs/>
          <w:color w:val="auto"/>
          <w:sz w:val="36"/>
          <w:szCs w:val="36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br w:type="page"/>
      </w:r>
    </w:p>
    <w:bookmarkEnd w:id="1"/>
    <w:p w14:paraId="558CF988" w14:textId="77777777" w:rsidR="00A746FF" w:rsidRPr="00AD6859" w:rsidRDefault="00AD6859" w:rsidP="002D01DB">
      <w:pPr>
        <w:pStyle w:val="10"/>
        <w:shd w:val="clear" w:color="auto" w:fill="000000"/>
        <w:spacing w:after="240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Виходи змінного струму</w:t>
      </w:r>
    </w:p>
    <w:tbl>
      <w:tblPr>
        <w:tblOverlap w:val="never"/>
        <w:tblW w:w="66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9"/>
        <w:gridCol w:w="1450"/>
        <w:gridCol w:w="3787"/>
      </w:tblGrid>
      <w:tr w:rsidR="00A746FF" w:rsidRPr="00AD6859" w14:paraId="04AB6493" w14:textId="77777777" w:rsidTr="002D01DB">
        <w:trPr>
          <w:trHeight w:val="23"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DA72E" w14:textId="77777777" w:rsidR="00A746FF" w:rsidRPr="00AD6859" w:rsidRDefault="002D01DB" w:rsidP="002D01DB">
            <w:pPr>
              <w:pStyle w:val="a4"/>
              <w:spacing w:before="60" w:after="60"/>
              <w:jc w:val="center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>Тип роз’єму змінного струму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36234" w14:textId="77777777" w:rsidR="00A746FF" w:rsidRPr="00AD6859" w:rsidRDefault="002D01DB" w:rsidP="00676359">
            <w:pPr>
              <w:pStyle w:val="a4"/>
              <w:spacing w:before="60" w:after="60"/>
              <w:jc w:val="center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 xml:space="preserve">Вихідний </w:t>
            </w:r>
            <w:r w:rsidR="00676359" w:rsidRPr="00AD6859">
              <w:rPr>
                <w:color w:val="auto"/>
                <w:lang w:val="uk-UA"/>
              </w:rPr>
              <w:t>змінний струм</w:t>
            </w:r>
          </w:p>
        </w:tc>
      </w:tr>
      <w:tr w:rsidR="002D01DB" w:rsidRPr="00AD6859" w14:paraId="26889BC9" w14:textId="77777777" w:rsidTr="002D01DB">
        <w:trPr>
          <w:trHeight w:val="2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3DFC4C" w14:textId="77777777" w:rsidR="002D01DB" w:rsidRPr="00AD6859" w:rsidRDefault="002D01DB" w:rsidP="002D01DB">
            <w:pPr>
              <w:pStyle w:val="a4"/>
              <w:spacing w:before="60" w:after="60"/>
              <w:jc w:val="center"/>
              <w:rPr>
                <w:color w:val="auto"/>
                <w:lang w:val="uk-UA"/>
              </w:rPr>
            </w:pPr>
            <w:r w:rsidRPr="00AD6859">
              <w:rPr>
                <w:noProof/>
                <w:color w:val="auto"/>
                <w:lang w:val="uk-UA" w:eastAsia="uk-UA" w:bidi="ar-SA"/>
              </w:rPr>
              <w:drawing>
                <wp:inline distT="0" distB="0" distL="0" distR="0" wp14:anchorId="26E11914" wp14:editId="248BCC3D">
                  <wp:extent cx="539750" cy="655320"/>
                  <wp:effectExtent l="0" t="0" r="0" b="0"/>
                  <wp:docPr id="4" name="Picut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53975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4BF7B" w14:textId="77777777" w:rsidR="002D01DB" w:rsidRPr="00AD6859" w:rsidRDefault="002D01DB" w:rsidP="002D01DB">
            <w:pPr>
              <w:pStyle w:val="a4"/>
              <w:spacing w:before="60" w:after="60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>US/JP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C3A7" w14:textId="77777777" w:rsidR="002D01DB" w:rsidRPr="00AD6859" w:rsidRDefault="002D01DB" w:rsidP="002D01DB">
            <w:pPr>
              <w:pStyle w:val="a4"/>
              <w:spacing w:before="60" w:after="60"/>
              <w:jc w:val="center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 xml:space="preserve">100 В – 120 В 50/60 </w:t>
            </w:r>
            <w:proofErr w:type="spellStart"/>
            <w:r w:rsidRPr="00AD6859">
              <w:rPr>
                <w:color w:val="auto"/>
                <w:lang w:val="uk-UA"/>
              </w:rPr>
              <w:t>Гц</w:t>
            </w:r>
            <w:proofErr w:type="spellEnd"/>
          </w:p>
        </w:tc>
      </w:tr>
      <w:tr w:rsidR="002D01DB" w:rsidRPr="00AD6859" w14:paraId="6490274D" w14:textId="77777777" w:rsidTr="002D01DB">
        <w:trPr>
          <w:trHeight w:val="2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D37BF" w14:textId="77777777" w:rsidR="002D01DB" w:rsidRPr="00AD6859" w:rsidRDefault="002D01DB" w:rsidP="002D01DB">
            <w:pPr>
              <w:pStyle w:val="a4"/>
              <w:spacing w:before="60" w:after="60"/>
              <w:jc w:val="center"/>
              <w:rPr>
                <w:color w:val="auto"/>
                <w:lang w:val="uk-UA"/>
              </w:rPr>
            </w:pPr>
            <w:r w:rsidRPr="00AD6859">
              <w:rPr>
                <w:noProof/>
                <w:color w:val="auto"/>
                <w:lang w:val="uk-UA" w:eastAsia="uk-UA" w:bidi="ar-SA"/>
              </w:rPr>
              <w:drawing>
                <wp:inline distT="0" distB="0" distL="0" distR="0" wp14:anchorId="22270DF0" wp14:editId="4F4E787E">
                  <wp:extent cx="548640" cy="640080"/>
                  <wp:effectExtent l="0" t="0" r="0" b="0"/>
                  <wp:docPr id="5" name="Picut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54864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09067" w14:textId="77777777" w:rsidR="002D01DB" w:rsidRPr="00AD6859" w:rsidRDefault="002D01DB" w:rsidP="002D01DB">
            <w:pPr>
              <w:pStyle w:val="a4"/>
              <w:spacing w:before="60" w:after="60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>CH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61D" w14:textId="77777777" w:rsidR="002D01DB" w:rsidRPr="00AD6859" w:rsidRDefault="002D01DB" w:rsidP="002D01DB">
            <w:pPr>
              <w:pStyle w:val="a4"/>
              <w:spacing w:before="60" w:after="60"/>
              <w:jc w:val="center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 xml:space="preserve">220 В 50 </w:t>
            </w:r>
            <w:proofErr w:type="spellStart"/>
            <w:r w:rsidRPr="00AD6859">
              <w:rPr>
                <w:color w:val="auto"/>
                <w:lang w:val="uk-UA"/>
              </w:rPr>
              <w:t>Гц</w:t>
            </w:r>
            <w:proofErr w:type="spellEnd"/>
          </w:p>
        </w:tc>
      </w:tr>
      <w:tr w:rsidR="002D01DB" w:rsidRPr="00AD6859" w14:paraId="5C160C30" w14:textId="77777777" w:rsidTr="002D01DB">
        <w:trPr>
          <w:trHeight w:val="2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09D0D" w14:textId="77777777" w:rsidR="002D01DB" w:rsidRPr="00AD6859" w:rsidRDefault="002D01DB" w:rsidP="002D01DB">
            <w:pPr>
              <w:pStyle w:val="a4"/>
              <w:spacing w:before="60" w:after="60"/>
              <w:jc w:val="center"/>
              <w:rPr>
                <w:color w:val="auto"/>
                <w:lang w:val="uk-UA"/>
              </w:rPr>
            </w:pPr>
            <w:r w:rsidRPr="00AD6859">
              <w:rPr>
                <w:noProof/>
                <w:color w:val="auto"/>
                <w:lang w:val="uk-UA" w:eastAsia="uk-UA" w:bidi="ar-SA"/>
              </w:rPr>
              <w:drawing>
                <wp:inline distT="0" distB="0" distL="0" distR="0" wp14:anchorId="10715E7B" wp14:editId="68424CF4">
                  <wp:extent cx="542290" cy="646430"/>
                  <wp:effectExtent l="0" t="0" r="0" b="0"/>
                  <wp:docPr id="6" name="Picut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54229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5BAAA" w14:textId="77777777" w:rsidR="002D01DB" w:rsidRPr="00AD6859" w:rsidRDefault="002D01DB" w:rsidP="002D01DB">
            <w:pPr>
              <w:pStyle w:val="a4"/>
              <w:spacing w:before="60" w:after="60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>UK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D56A" w14:textId="77777777" w:rsidR="002D01DB" w:rsidRPr="00AD6859" w:rsidRDefault="002D01DB" w:rsidP="002D01DB">
            <w:pPr>
              <w:pStyle w:val="a4"/>
              <w:spacing w:before="60" w:after="60"/>
              <w:jc w:val="center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 xml:space="preserve">230 В 50 </w:t>
            </w:r>
            <w:proofErr w:type="spellStart"/>
            <w:r w:rsidRPr="00AD6859">
              <w:rPr>
                <w:color w:val="auto"/>
                <w:lang w:val="uk-UA"/>
              </w:rPr>
              <w:t>Гц</w:t>
            </w:r>
            <w:proofErr w:type="spellEnd"/>
          </w:p>
        </w:tc>
      </w:tr>
      <w:tr w:rsidR="002D01DB" w:rsidRPr="00AD6859" w14:paraId="75F06BEE" w14:textId="77777777" w:rsidTr="002D01DB">
        <w:trPr>
          <w:trHeight w:val="2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E6E9E" w14:textId="77777777" w:rsidR="002D01DB" w:rsidRPr="00AD6859" w:rsidRDefault="002D01DB" w:rsidP="002D01DB">
            <w:pPr>
              <w:pStyle w:val="a4"/>
              <w:spacing w:before="60" w:after="60"/>
              <w:jc w:val="center"/>
              <w:rPr>
                <w:color w:val="auto"/>
                <w:lang w:val="uk-UA"/>
              </w:rPr>
            </w:pPr>
            <w:r w:rsidRPr="00AD6859">
              <w:rPr>
                <w:noProof/>
                <w:color w:val="auto"/>
                <w:lang w:val="uk-UA" w:eastAsia="uk-UA" w:bidi="ar-SA"/>
              </w:rPr>
              <w:drawing>
                <wp:inline distT="0" distB="0" distL="0" distR="0" wp14:anchorId="528F164A" wp14:editId="5656F311">
                  <wp:extent cx="533400" cy="640080"/>
                  <wp:effectExtent l="0" t="0" r="0" b="0"/>
                  <wp:docPr id="7" name="Picut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53340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693CA" w14:textId="77777777" w:rsidR="002D01DB" w:rsidRPr="00AD6859" w:rsidRDefault="002D01DB" w:rsidP="002D01DB">
            <w:pPr>
              <w:pStyle w:val="a4"/>
              <w:spacing w:before="60" w:after="60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>EU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97E7" w14:textId="77777777" w:rsidR="002D01DB" w:rsidRPr="00AD6859" w:rsidRDefault="002D01DB" w:rsidP="002D01DB">
            <w:pPr>
              <w:pStyle w:val="a4"/>
              <w:spacing w:before="60" w:after="60"/>
              <w:jc w:val="center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 xml:space="preserve">220 В - 240 В 50 </w:t>
            </w:r>
            <w:proofErr w:type="spellStart"/>
            <w:r w:rsidRPr="00AD6859">
              <w:rPr>
                <w:color w:val="auto"/>
                <w:lang w:val="uk-UA"/>
              </w:rPr>
              <w:t>Гц</w:t>
            </w:r>
            <w:proofErr w:type="spellEnd"/>
          </w:p>
        </w:tc>
      </w:tr>
      <w:tr w:rsidR="002D01DB" w:rsidRPr="00AD6859" w14:paraId="13BB6CD9" w14:textId="77777777" w:rsidTr="002D01DB">
        <w:trPr>
          <w:trHeight w:val="2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982B2" w14:textId="77777777" w:rsidR="002D01DB" w:rsidRPr="00AD6859" w:rsidRDefault="002D01DB" w:rsidP="002D01DB">
            <w:pPr>
              <w:pStyle w:val="a4"/>
              <w:spacing w:before="60" w:after="60"/>
              <w:jc w:val="center"/>
              <w:rPr>
                <w:color w:val="auto"/>
                <w:lang w:val="uk-UA"/>
              </w:rPr>
            </w:pPr>
            <w:r w:rsidRPr="00AD6859">
              <w:rPr>
                <w:noProof/>
                <w:color w:val="auto"/>
                <w:lang w:val="uk-UA" w:eastAsia="uk-UA" w:bidi="ar-SA"/>
              </w:rPr>
              <w:drawing>
                <wp:inline distT="0" distB="0" distL="0" distR="0" wp14:anchorId="60B7B960" wp14:editId="034F8ECA">
                  <wp:extent cx="548640" cy="652145"/>
                  <wp:effectExtent l="0" t="0" r="0" b="0"/>
                  <wp:docPr id="8" name="Picut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548640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7BC9C" w14:textId="77777777" w:rsidR="002D01DB" w:rsidRPr="00AD6859" w:rsidRDefault="002D01DB" w:rsidP="002D01DB">
            <w:pPr>
              <w:pStyle w:val="a4"/>
              <w:spacing w:before="60" w:after="60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>KR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6D44" w14:textId="77777777" w:rsidR="002D01DB" w:rsidRPr="00AD6859" w:rsidRDefault="002D01DB" w:rsidP="002D01DB">
            <w:pPr>
              <w:pStyle w:val="a4"/>
              <w:spacing w:before="60" w:after="60"/>
              <w:jc w:val="center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 xml:space="preserve">220 В 60 </w:t>
            </w:r>
            <w:proofErr w:type="spellStart"/>
            <w:r w:rsidRPr="00AD6859">
              <w:rPr>
                <w:color w:val="auto"/>
                <w:lang w:val="uk-UA"/>
              </w:rPr>
              <w:t>Гц</w:t>
            </w:r>
            <w:proofErr w:type="spellEnd"/>
          </w:p>
        </w:tc>
      </w:tr>
    </w:tbl>
    <w:p w14:paraId="184B7B94" w14:textId="77777777" w:rsidR="002D01DB" w:rsidRPr="00AD6859" w:rsidRDefault="002D01DB">
      <w:pPr>
        <w:rPr>
          <w:rFonts w:ascii="Tahoma" w:eastAsia="Tahoma" w:hAnsi="Tahoma" w:cs="Tahoma"/>
          <w:b/>
          <w:bCs/>
          <w:color w:val="auto"/>
          <w:sz w:val="36"/>
          <w:szCs w:val="36"/>
          <w:lang w:val="uk-UA"/>
        </w:rPr>
      </w:pPr>
      <w:r w:rsidRPr="00AD6859">
        <w:rPr>
          <w:rFonts w:ascii="Tahoma" w:hAnsi="Tahoma" w:cs="Tahoma"/>
          <w:b/>
          <w:bCs/>
          <w:color w:val="auto"/>
          <w:sz w:val="36"/>
          <w:szCs w:val="36"/>
          <w:lang w:val="uk-UA"/>
        </w:rPr>
        <w:br w:type="page"/>
      </w:r>
    </w:p>
    <w:p w14:paraId="22D09FD4" w14:textId="77777777" w:rsidR="00A746FF" w:rsidRPr="00AD6859" w:rsidRDefault="002D01DB" w:rsidP="002D01DB">
      <w:pPr>
        <w:pStyle w:val="a4"/>
        <w:shd w:val="clear" w:color="auto" w:fill="000000"/>
        <w:spacing w:after="120"/>
        <w:jc w:val="center"/>
        <w:rPr>
          <w:color w:val="auto"/>
          <w:sz w:val="36"/>
          <w:szCs w:val="36"/>
          <w:lang w:val="uk-UA"/>
        </w:rPr>
      </w:pPr>
      <w:r w:rsidRPr="00AD6859">
        <w:rPr>
          <w:b/>
          <w:bCs/>
          <w:color w:val="auto"/>
          <w:sz w:val="36"/>
          <w:szCs w:val="36"/>
          <w:lang w:val="uk-UA"/>
        </w:rPr>
        <w:lastRenderedPageBreak/>
        <w:t>Пакувальний лист</w:t>
      </w:r>
    </w:p>
    <w:p w14:paraId="3890514C" w14:textId="77777777" w:rsidR="002D01DB" w:rsidRPr="00AD6859" w:rsidRDefault="002D01DB" w:rsidP="002D01DB">
      <w:pPr>
        <w:jc w:val="both"/>
        <w:rPr>
          <w:rFonts w:ascii="Tahoma" w:hAnsi="Tahoma" w:cs="Tahoma"/>
          <w:color w:val="auto"/>
          <w:sz w:val="2"/>
          <w:szCs w:val="2"/>
          <w:lang w:val="uk-UA"/>
        </w:rPr>
      </w:pPr>
      <w:r w:rsidRPr="00AD6859">
        <w:rPr>
          <w:rFonts w:ascii="Tahoma" w:hAnsi="Tahoma" w:cs="Tahoma"/>
          <w:noProof/>
          <w:color w:val="auto"/>
          <w:lang w:val="uk-UA" w:eastAsia="uk-UA" w:bidi="ar-SA"/>
        </w:rPr>
        <w:drawing>
          <wp:inline distT="0" distB="0" distL="0" distR="0" wp14:anchorId="1E2598FA" wp14:editId="236A6E24">
            <wp:extent cx="4257923" cy="504908"/>
            <wp:effectExtent l="0" t="0" r="0" b="9525"/>
            <wp:docPr id="30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317369" cy="51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2226"/>
        <w:gridCol w:w="2227"/>
        <w:gridCol w:w="2493"/>
      </w:tblGrid>
      <w:tr w:rsidR="002D01DB" w:rsidRPr="00AD6859" w14:paraId="5D996304" w14:textId="77777777" w:rsidTr="00DD2FA7">
        <w:tc>
          <w:tcPr>
            <w:tcW w:w="2226" w:type="dxa"/>
            <w:shd w:val="clear" w:color="auto" w:fill="auto"/>
          </w:tcPr>
          <w:p w14:paraId="138B9CD1" w14:textId="77777777" w:rsidR="002D01DB" w:rsidRPr="00AD6859" w:rsidRDefault="002D01DB" w:rsidP="002D01DB">
            <w:pPr>
              <w:pStyle w:val="11"/>
              <w:tabs>
                <w:tab w:val="left" w:pos="2779"/>
              </w:tabs>
              <w:jc w:val="center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>Електростанція</w:t>
            </w:r>
          </w:p>
        </w:tc>
        <w:tc>
          <w:tcPr>
            <w:tcW w:w="2227" w:type="dxa"/>
            <w:shd w:val="clear" w:color="auto" w:fill="auto"/>
          </w:tcPr>
          <w:p w14:paraId="6E0BA6FC" w14:textId="77777777" w:rsidR="002D01DB" w:rsidRPr="00AD6859" w:rsidRDefault="002D01DB" w:rsidP="002D01DB">
            <w:pPr>
              <w:pStyle w:val="11"/>
              <w:tabs>
                <w:tab w:val="left" w:pos="2779"/>
              </w:tabs>
              <w:jc w:val="center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>Зарядний кабель</w:t>
            </w:r>
          </w:p>
        </w:tc>
        <w:tc>
          <w:tcPr>
            <w:tcW w:w="2493" w:type="dxa"/>
            <w:shd w:val="clear" w:color="auto" w:fill="auto"/>
          </w:tcPr>
          <w:p w14:paraId="50120011" w14:textId="77777777" w:rsidR="002D01DB" w:rsidRPr="00AD6859" w:rsidRDefault="002D01DB" w:rsidP="002D01DB">
            <w:pPr>
              <w:pStyle w:val="11"/>
              <w:tabs>
                <w:tab w:val="left" w:pos="2779"/>
              </w:tabs>
              <w:jc w:val="center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>Інструкція користувача</w:t>
            </w:r>
          </w:p>
        </w:tc>
      </w:tr>
    </w:tbl>
    <w:p w14:paraId="60787E4C" w14:textId="77777777" w:rsidR="00A746FF" w:rsidRPr="00AD6859" w:rsidRDefault="002D01DB" w:rsidP="00DC086F">
      <w:pPr>
        <w:pStyle w:val="10"/>
        <w:shd w:val="clear" w:color="auto" w:fill="000000"/>
        <w:spacing w:before="240" w:after="120"/>
        <w:rPr>
          <w:color w:val="auto"/>
          <w:lang w:val="uk-UA"/>
        </w:rPr>
      </w:pPr>
      <w:r w:rsidRPr="00AD6859">
        <w:rPr>
          <w:color w:val="auto"/>
          <w:lang w:val="uk-UA"/>
        </w:rPr>
        <w:t>Загальний опис пристрою</w:t>
      </w:r>
    </w:p>
    <w:p w14:paraId="09920E64" w14:textId="77777777" w:rsidR="00A746FF" w:rsidRPr="00AD6859" w:rsidRDefault="00DD2FA7" w:rsidP="002D01DB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 xml:space="preserve">Цей пристрій – це переносний блок живлення великої ємності (960 </w:t>
      </w:r>
      <w:proofErr w:type="spellStart"/>
      <w:r w:rsidRPr="00AD6859">
        <w:rPr>
          <w:color w:val="auto"/>
          <w:lang w:val="uk-UA"/>
        </w:rPr>
        <w:t>Вт.год</w:t>
      </w:r>
      <w:proofErr w:type="spellEnd"/>
      <w:r w:rsidRPr="00AD6859">
        <w:rPr>
          <w:color w:val="auto"/>
          <w:lang w:val="uk-UA"/>
        </w:rPr>
        <w:t>), високої потужності (</w:t>
      </w:r>
      <w:r w:rsidR="004B0426" w:rsidRPr="00AD6859">
        <w:rPr>
          <w:color w:val="auto"/>
          <w:lang w:val="uk-UA"/>
        </w:rPr>
        <w:t>1200</w:t>
      </w:r>
      <w:r w:rsidRPr="00AD6859">
        <w:rPr>
          <w:color w:val="auto"/>
          <w:lang w:val="uk-UA"/>
        </w:rPr>
        <w:t xml:space="preserve"> Вт)</w:t>
      </w:r>
      <w:r w:rsidR="004B0426" w:rsidRPr="00AD6859">
        <w:rPr>
          <w:color w:val="auto"/>
          <w:lang w:val="uk-UA"/>
        </w:rPr>
        <w:t xml:space="preserve">, </w:t>
      </w:r>
      <w:r w:rsidRPr="00AD6859">
        <w:rPr>
          <w:color w:val="auto"/>
          <w:lang w:val="uk-UA"/>
        </w:rPr>
        <w:t>зі швидкісною зарядкою за 1,</w:t>
      </w:r>
      <w:r w:rsidR="004B0426" w:rsidRPr="00AD6859">
        <w:rPr>
          <w:color w:val="auto"/>
          <w:lang w:val="uk-UA"/>
        </w:rPr>
        <w:t xml:space="preserve">5 </w:t>
      </w:r>
      <w:r w:rsidRPr="00AD6859">
        <w:rPr>
          <w:color w:val="auto"/>
          <w:lang w:val="uk-UA"/>
        </w:rPr>
        <w:t xml:space="preserve">години на основі високопродуктивного і безпечного акумулятора </w:t>
      </w:r>
      <w:r w:rsidR="004B0426" w:rsidRPr="00AD6859">
        <w:rPr>
          <w:color w:val="auto"/>
          <w:lang w:val="uk-UA"/>
        </w:rPr>
        <w:t>LiFePo4.</w:t>
      </w:r>
    </w:p>
    <w:p w14:paraId="433ED191" w14:textId="77777777" w:rsidR="00A746FF" w:rsidRPr="00AD6859" w:rsidRDefault="00DD2FA7" w:rsidP="002D01DB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>Він може використовуватися як резервне джерело живлення у випадку зникнення електроживлення</w:t>
      </w:r>
      <w:r w:rsidR="004B0426" w:rsidRPr="00AD6859">
        <w:rPr>
          <w:color w:val="auto"/>
          <w:lang w:val="uk-UA"/>
        </w:rPr>
        <w:t>,</w:t>
      </w:r>
      <w:r w:rsidRPr="00AD6859">
        <w:rPr>
          <w:color w:val="auto"/>
          <w:lang w:val="uk-UA"/>
        </w:rPr>
        <w:t xml:space="preserve"> аварії</w:t>
      </w:r>
      <w:r w:rsidR="004B0426" w:rsidRPr="00AD6859">
        <w:rPr>
          <w:color w:val="auto"/>
          <w:lang w:val="uk-UA"/>
        </w:rPr>
        <w:t xml:space="preserve">, </w:t>
      </w:r>
      <w:r w:rsidRPr="00AD6859">
        <w:rPr>
          <w:color w:val="auto"/>
          <w:lang w:val="uk-UA"/>
        </w:rPr>
        <w:t>на кемпінгу і в автомобілі</w:t>
      </w:r>
      <w:r w:rsidR="004B0426" w:rsidRPr="00AD6859">
        <w:rPr>
          <w:color w:val="auto"/>
          <w:lang w:val="uk-UA"/>
        </w:rPr>
        <w:t xml:space="preserve">, </w:t>
      </w:r>
      <w:r w:rsidRPr="00AD6859">
        <w:rPr>
          <w:color w:val="auto"/>
          <w:lang w:val="uk-UA"/>
        </w:rPr>
        <w:t xml:space="preserve">і може забезпечувати живлення різних електроприладів. </w:t>
      </w:r>
    </w:p>
    <w:p w14:paraId="5BFA8D34" w14:textId="77777777" w:rsidR="00A746FF" w:rsidRPr="00AD6859" w:rsidRDefault="00DD2FA7" w:rsidP="002D01DB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 xml:space="preserve">Вихідний </w:t>
      </w:r>
      <w:r w:rsidR="00676359" w:rsidRPr="00AD6859">
        <w:rPr>
          <w:color w:val="auto"/>
          <w:lang w:val="uk-UA"/>
        </w:rPr>
        <w:t>змінний струм</w:t>
      </w:r>
      <w:r w:rsidRPr="00AD6859">
        <w:rPr>
          <w:color w:val="auto"/>
          <w:lang w:val="uk-UA"/>
        </w:rPr>
        <w:t xml:space="preserve"> у вигляді чистої синусоїди потужністю 1200 Вт може використовуватися для побутових приладів, таких як фени, мікрохвильові печі, холодильники, потужних індукційних плит, а також для інших електронних пристроїв, таких як персональні комп’ютери. </w:t>
      </w:r>
    </w:p>
    <w:p w14:paraId="3607E273" w14:textId="77777777" w:rsidR="00A746FF" w:rsidRPr="00AD6859" w:rsidRDefault="00DD2FA7" w:rsidP="002D01DB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 xml:space="preserve">За рахунок системи </w:t>
      </w:r>
      <w:proofErr w:type="spellStart"/>
      <w:r w:rsidRPr="00AD6859">
        <w:rPr>
          <w:color w:val="auto"/>
          <w:lang w:val="uk-UA"/>
        </w:rPr>
        <w:t>надшвидкого</w:t>
      </w:r>
      <w:proofErr w:type="spellEnd"/>
      <w:r w:rsidRPr="00AD6859">
        <w:rPr>
          <w:color w:val="auto"/>
          <w:lang w:val="uk-UA"/>
        </w:rPr>
        <w:t xml:space="preserve"> заряджання потужністю 700 Вт ця модель може бути повністю заряджена за 1,5 години. Частота вхідної/вихідної напруги змінного струму також може автоматично або вручну перемикатися між 50 </w:t>
      </w:r>
      <w:proofErr w:type="spellStart"/>
      <w:r w:rsidRPr="00AD6859">
        <w:rPr>
          <w:color w:val="auto"/>
          <w:lang w:val="uk-UA"/>
        </w:rPr>
        <w:t>Гц</w:t>
      </w:r>
      <w:proofErr w:type="spellEnd"/>
      <w:r w:rsidRPr="00AD6859">
        <w:rPr>
          <w:color w:val="auto"/>
          <w:lang w:val="uk-UA"/>
        </w:rPr>
        <w:t xml:space="preserve"> і 60 </w:t>
      </w:r>
      <w:proofErr w:type="spellStart"/>
      <w:r w:rsidRPr="00AD6859">
        <w:rPr>
          <w:color w:val="auto"/>
          <w:lang w:val="uk-UA"/>
        </w:rPr>
        <w:t>Гц</w:t>
      </w:r>
      <w:proofErr w:type="spellEnd"/>
      <w:r w:rsidRPr="00AD6859">
        <w:rPr>
          <w:color w:val="auto"/>
          <w:lang w:val="uk-UA"/>
        </w:rPr>
        <w:t>. Цей пристрій підтримує також заряджання від сонячних панелей потужністю до 500 Вт</w:t>
      </w:r>
      <w:r w:rsidR="004B0426" w:rsidRPr="00AD6859">
        <w:rPr>
          <w:color w:val="auto"/>
          <w:lang w:val="uk-UA"/>
        </w:rPr>
        <w:t>,</w:t>
      </w:r>
      <w:r w:rsidRPr="00AD6859">
        <w:rPr>
          <w:color w:val="auto"/>
          <w:lang w:val="uk-UA"/>
        </w:rPr>
        <w:t xml:space="preserve"> що дає змогу проводити заряджання навіть за відсутності живлення або на природі</w:t>
      </w:r>
      <w:r w:rsidR="004B0426" w:rsidRPr="00AD6859">
        <w:rPr>
          <w:color w:val="auto"/>
          <w:lang w:val="uk-UA"/>
        </w:rPr>
        <w:t>.</w:t>
      </w:r>
    </w:p>
    <w:p w14:paraId="67873875" w14:textId="77777777" w:rsidR="002D01DB" w:rsidRPr="00AD6859" w:rsidRDefault="004B0426" w:rsidP="00DD2FA7">
      <w:pPr>
        <w:jc w:val="both"/>
        <w:rPr>
          <w:rFonts w:ascii="Tahoma" w:hAnsi="Tahoma" w:cs="Tahoma"/>
          <w:color w:val="auto"/>
          <w:sz w:val="16"/>
          <w:szCs w:val="2"/>
          <w:lang w:val="uk-UA"/>
        </w:rPr>
      </w:pPr>
      <w:r w:rsidRPr="00AD6859">
        <w:rPr>
          <w:rFonts w:ascii="Tahoma" w:hAnsi="Tahoma" w:cs="Tahoma"/>
          <w:noProof/>
          <w:color w:val="auto"/>
          <w:lang w:val="uk-UA" w:eastAsia="uk-UA" w:bidi="ar-SA"/>
        </w:rPr>
        <w:drawing>
          <wp:inline distT="0" distB="0" distL="0" distR="0" wp14:anchorId="451011DA" wp14:editId="1489A992">
            <wp:extent cx="4165600" cy="1107229"/>
            <wp:effectExtent l="0" t="0" r="635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176270" cy="111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1DB" w:rsidRPr="00AD6859">
        <w:rPr>
          <w:rFonts w:ascii="Tahoma" w:hAnsi="Tahoma" w:cs="Tahoma"/>
          <w:color w:val="auto"/>
          <w:sz w:val="16"/>
          <w:szCs w:val="2"/>
          <w:lang w:val="uk-U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4486"/>
        <w:gridCol w:w="2204"/>
      </w:tblGrid>
      <w:tr w:rsidR="00DC086F" w:rsidRPr="00AD6859" w14:paraId="45F28C4B" w14:textId="77777777" w:rsidTr="00F15A72">
        <w:tc>
          <w:tcPr>
            <w:tcW w:w="4486" w:type="dxa"/>
            <w:shd w:val="clear" w:color="auto" w:fill="auto"/>
          </w:tcPr>
          <w:p w14:paraId="498DC2CF" w14:textId="77777777" w:rsidR="00DC086F" w:rsidRPr="00AD6859" w:rsidRDefault="00DC086F" w:rsidP="001C359A">
            <w:pPr>
              <w:spacing w:after="120"/>
              <w:jc w:val="both"/>
              <w:rPr>
                <w:rFonts w:ascii="Tahoma" w:hAnsi="Tahoma" w:cs="Tahoma"/>
                <w:color w:val="auto"/>
                <w:sz w:val="16"/>
                <w:szCs w:val="2"/>
                <w:lang w:val="uk-UA"/>
              </w:rPr>
            </w:pPr>
            <w:r w:rsidRPr="00AD6859">
              <w:rPr>
                <w:rFonts w:ascii="Tahoma" w:hAnsi="Tahoma" w:cs="Tahoma"/>
                <w:noProof/>
                <w:color w:val="auto"/>
                <w:lang w:val="uk-UA" w:eastAsia="uk-UA" w:bidi="ar-SA"/>
              </w:rPr>
              <w:lastRenderedPageBreak/>
              <w:drawing>
                <wp:inline distT="0" distB="0" distL="0" distR="0" wp14:anchorId="003B038F" wp14:editId="73043D4B">
                  <wp:extent cx="2566670" cy="1493520"/>
                  <wp:effectExtent l="0" t="0" r="0" b="0"/>
                  <wp:docPr id="11" name="Picut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256667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shd w:val="clear" w:color="auto" w:fill="auto"/>
          </w:tcPr>
          <w:p w14:paraId="5E776506" w14:textId="77777777" w:rsidR="00DC086F" w:rsidRPr="00AD6859" w:rsidRDefault="00DC086F" w:rsidP="00DC086F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sym w:font="Wingdings 2" w:char="F06A"/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Головний вимикач</w:t>
            </w:r>
          </w:p>
          <w:p w14:paraId="256B919D" w14:textId="77777777" w:rsidR="00DC086F" w:rsidRPr="00AD6859" w:rsidRDefault="00DC086F" w:rsidP="00DC086F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sym w:font="Wingdings 2" w:char="F06B"/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Кнопка лампи</w:t>
            </w:r>
          </w:p>
          <w:p w14:paraId="2ABE063C" w14:textId="77777777" w:rsidR="00DC086F" w:rsidRPr="00AD6859" w:rsidRDefault="00DC086F" w:rsidP="00DC086F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sym w:font="Wingdings 2" w:char="F06C"/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Кнопка USB</w:t>
            </w:r>
          </w:p>
          <w:p w14:paraId="5701E93D" w14:textId="77777777" w:rsidR="00DC086F" w:rsidRPr="00AD6859" w:rsidRDefault="00DC086F" w:rsidP="00DC086F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sym w:font="Wingdings 2" w:char="F06D"/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Кнопка вихідного постійного струму</w:t>
            </w:r>
          </w:p>
          <w:p w14:paraId="7F5DA0E6" w14:textId="77777777" w:rsidR="00DC086F" w:rsidRPr="00AD6859" w:rsidRDefault="00DC086F" w:rsidP="00DC086F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sym w:font="Wingdings 2" w:char="F06E"/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РК-дисплей </w:t>
            </w:r>
          </w:p>
        </w:tc>
      </w:tr>
      <w:tr w:rsidR="00DC086F" w:rsidRPr="00AD6859" w14:paraId="03C2F5AD" w14:textId="77777777" w:rsidTr="00F15A72">
        <w:tc>
          <w:tcPr>
            <w:tcW w:w="4486" w:type="dxa"/>
            <w:shd w:val="clear" w:color="auto" w:fill="auto"/>
          </w:tcPr>
          <w:p w14:paraId="04FCF317" w14:textId="77777777" w:rsidR="00DC086F" w:rsidRPr="00AD6859" w:rsidRDefault="00DC086F" w:rsidP="00DD2FA7">
            <w:pPr>
              <w:jc w:val="both"/>
              <w:rPr>
                <w:rFonts w:ascii="Tahoma" w:hAnsi="Tahoma" w:cs="Tahoma"/>
                <w:color w:val="auto"/>
                <w:lang w:val="uk-UA" w:eastAsia="uk-UA" w:bidi="ar-SA"/>
              </w:rPr>
            </w:pPr>
            <w:r w:rsidRPr="00AD6859">
              <w:rPr>
                <w:rFonts w:ascii="Tahoma" w:hAnsi="Tahoma" w:cs="Tahoma"/>
                <w:noProof/>
                <w:color w:val="auto"/>
                <w:lang w:val="uk-UA" w:eastAsia="uk-UA" w:bidi="ar-SA"/>
              </w:rPr>
              <w:drawing>
                <wp:inline distT="0" distB="0" distL="0" distR="0" wp14:anchorId="04B056DE" wp14:editId="7C0144CF">
                  <wp:extent cx="2813050" cy="1341120"/>
                  <wp:effectExtent l="0" t="0" r="0" b="0"/>
                  <wp:docPr id="12" name="Picut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281305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shd w:val="clear" w:color="auto" w:fill="auto"/>
          </w:tcPr>
          <w:p w14:paraId="770664A9" w14:textId="77777777" w:rsidR="00DC086F" w:rsidRPr="00AD6859" w:rsidRDefault="00DC086F" w:rsidP="00DC086F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sym w:font="Wingdings 2" w:char="F06F"/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Впускний/випускний отвір повітря </w:t>
            </w:r>
          </w:p>
          <w:p w14:paraId="4B50A726" w14:textId="77777777" w:rsidR="00DC086F" w:rsidRPr="00AD6859" w:rsidRDefault="00DC086F" w:rsidP="00DC086F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sym w:font="Wingdings 2" w:char="F070"/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Кнопка </w:t>
            </w:r>
            <w:proofErr w:type="spellStart"/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>увімк</w:t>
            </w:r>
            <w:proofErr w:type="spellEnd"/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>/</w:t>
            </w:r>
            <w:proofErr w:type="spellStart"/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>вимк</w:t>
            </w:r>
            <w:proofErr w:type="spellEnd"/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змінного струму (перемикання 50/60 </w:t>
            </w:r>
            <w:proofErr w:type="spellStart"/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>Гц</w:t>
            </w:r>
            <w:proofErr w:type="spellEnd"/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>)</w:t>
            </w:r>
          </w:p>
          <w:p w14:paraId="70292B1A" w14:textId="77777777" w:rsidR="00DC086F" w:rsidRPr="00AD6859" w:rsidRDefault="00DC086F" w:rsidP="00DC086F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sym w:font="Wingdings 2" w:char="F071"/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Вхідний </w:t>
            </w:r>
            <w:r w:rsidR="00F15A72"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роз’єм </w:t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>Андерсона (для сонячної панелі)</w:t>
            </w:r>
          </w:p>
          <w:p w14:paraId="76677D87" w14:textId="77777777" w:rsidR="00DC086F" w:rsidRPr="00AD6859" w:rsidRDefault="00DC086F" w:rsidP="00DC086F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sym w:font="Wingdings 2" w:char="F072"/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</w:t>
            </w:r>
            <w:r w:rsidR="00F15A72"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>Вхідний роз’єм змінного струму</w:t>
            </w:r>
          </w:p>
          <w:p w14:paraId="7B479242" w14:textId="77777777" w:rsidR="00DC086F" w:rsidRPr="00AD6859" w:rsidRDefault="00DC086F" w:rsidP="00F15A72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sym w:font="Wingdings 2" w:char="F073"/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</w:t>
            </w:r>
            <w:r w:rsidR="00F15A72"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>Захист від перевантаження</w:t>
            </w:r>
          </w:p>
        </w:tc>
      </w:tr>
    </w:tbl>
    <w:p w14:paraId="69579F86" w14:textId="77777777" w:rsidR="00A746FF" w:rsidRPr="00AD6859" w:rsidRDefault="00A746FF" w:rsidP="001C359A">
      <w:pPr>
        <w:spacing w:before="120"/>
        <w:jc w:val="both"/>
        <w:rPr>
          <w:rFonts w:ascii="Tahoma" w:hAnsi="Tahoma" w:cs="Tahoma"/>
          <w:color w:val="auto"/>
          <w:sz w:val="2"/>
          <w:szCs w:val="2"/>
          <w:lang w:val="uk-UA"/>
        </w:rPr>
      </w:pPr>
    </w:p>
    <w:p w14:paraId="618FC1ED" w14:textId="77777777" w:rsidR="00DC086F" w:rsidRPr="00AD6859" w:rsidRDefault="00DC086F" w:rsidP="00434895">
      <w:pPr>
        <w:jc w:val="both"/>
        <w:rPr>
          <w:rFonts w:ascii="Tahoma" w:hAnsi="Tahoma" w:cs="Tahoma"/>
          <w:color w:val="auto"/>
          <w:sz w:val="2"/>
          <w:szCs w:val="2"/>
          <w:lang w:val="uk-UA"/>
        </w:rPr>
      </w:pPr>
    </w:p>
    <w:p w14:paraId="630F90AA" w14:textId="77777777" w:rsidR="00A746FF" w:rsidRPr="00AD6859" w:rsidRDefault="00A746FF" w:rsidP="00434895">
      <w:pPr>
        <w:jc w:val="both"/>
        <w:rPr>
          <w:rFonts w:ascii="Tahoma" w:hAnsi="Tahoma" w:cs="Tahoma"/>
          <w:color w:val="auto"/>
          <w:sz w:val="2"/>
          <w:szCs w:val="2"/>
          <w:lang w:val="uk-UA"/>
        </w:rPr>
      </w:pPr>
    </w:p>
    <w:p w14:paraId="672DB55A" w14:textId="77777777" w:rsidR="00F15A72" w:rsidRPr="00AD6859" w:rsidRDefault="00F15A72" w:rsidP="00F15A72">
      <w:pPr>
        <w:pStyle w:val="20"/>
        <w:shd w:val="clear" w:color="auto" w:fill="D9D9D9" w:themeFill="background1" w:themeFillShade="D9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sym w:font="Wingdings 2" w:char="F06A"/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 Головний вимикач</w:t>
      </w:r>
    </w:p>
    <w:p w14:paraId="5F93379A" w14:textId="77777777" w:rsidR="00F15A72" w:rsidRPr="00AD6859" w:rsidRDefault="00F15A72" w:rsidP="00F15A72">
      <w:pPr>
        <w:pStyle w:val="20"/>
        <w:spacing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t>Головний вимикач для увімк</w:t>
      </w:r>
      <w:r w:rsidR="001C359A" w:rsidRPr="00AD6859">
        <w:rPr>
          <w:rFonts w:ascii="Tahoma" w:hAnsi="Tahoma" w:cs="Tahoma"/>
          <w:color w:val="auto"/>
          <w:sz w:val="22"/>
          <w:szCs w:val="18"/>
          <w:lang w:val="uk-UA"/>
        </w:rPr>
        <w:t>нення</w:t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>/вимк</w:t>
      </w:r>
      <w:r w:rsidR="001C359A" w:rsidRPr="00AD6859">
        <w:rPr>
          <w:rFonts w:ascii="Tahoma" w:hAnsi="Tahoma" w:cs="Tahoma"/>
          <w:color w:val="auto"/>
          <w:sz w:val="22"/>
          <w:szCs w:val="18"/>
          <w:lang w:val="uk-UA"/>
        </w:rPr>
        <w:t>нення</w:t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 всієї системи. </w:t>
      </w:r>
    </w:p>
    <w:p w14:paraId="2DC8FD17" w14:textId="77777777" w:rsidR="00F15A72" w:rsidRPr="00AD6859" w:rsidRDefault="00F15A72" w:rsidP="00F15A72">
      <w:pPr>
        <w:pStyle w:val="20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t>Спосіб використання: натисніть і утримуйте кнопку протягом 3 с, що увімкнути/вимкнути систему.</w:t>
      </w:r>
    </w:p>
    <w:p w14:paraId="12A235A6" w14:textId="77777777" w:rsidR="00F15A72" w:rsidRPr="00AD6859" w:rsidRDefault="00F15A72" w:rsidP="00F15A72">
      <w:pPr>
        <w:pStyle w:val="20"/>
        <w:shd w:val="clear" w:color="auto" w:fill="D9D9D9" w:themeFill="background1" w:themeFillShade="D9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sym w:font="Wingdings 2" w:char="F06B"/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 Кнопка лампи</w:t>
      </w:r>
    </w:p>
    <w:p w14:paraId="73F0D00F" w14:textId="77777777" w:rsidR="00F15A72" w:rsidRPr="00AD6859" w:rsidRDefault="00F15A72" w:rsidP="00F15A72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>Спосіб використання: натисніть, щоб увімкнути і змінити режим роботи лампи (СОС/мигання).</w:t>
      </w:r>
    </w:p>
    <w:p w14:paraId="786AB679" w14:textId="77777777" w:rsidR="00F15A72" w:rsidRPr="00AD6859" w:rsidRDefault="00F15A72" w:rsidP="001C359A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 xml:space="preserve">Примітка: можна вимкнути лампу, натиснувши цю кнопку (протягом 1-2 с) у будь-якому режимі. </w:t>
      </w:r>
    </w:p>
    <w:p w14:paraId="30E736DF" w14:textId="77777777" w:rsidR="00F15A72" w:rsidRPr="00AD6859" w:rsidRDefault="00F15A72" w:rsidP="001C359A">
      <w:pPr>
        <w:pStyle w:val="20"/>
        <w:shd w:val="clear" w:color="auto" w:fill="D9D9D9" w:themeFill="background1" w:themeFillShade="D9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sym w:font="Wingdings 2" w:char="F06C"/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 Кнопка USB</w:t>
      </w:r>
    </w:p>
    <w:p w14:paraId="3130C6AE" w14:textId="77777777" w:rsidR="00F15A72" w:rsidRPr="00AD6859" w:rsidRDefault="001C359A" w:rsidP="001C359A">
      <w:pPr>
        <w:pStyle w:val="20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t>Спосіб використання: натисніть, щоб увімкнути/вимкнути</w:t>
      </w:r>
    </w:p>
    <w:p w14:paraId="3742C77F" w14:textId="77777777" w:rsidR="001C359A" w:rsidRPr="00AD6859" w:rsidRDefault="001C359A" w:rsidP="00F15A72">
      <w:pPr>
        <w:pStyle w:val="20"/>
        <w:spacing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noProof/>
          <w:color w:val="auto"/>
          <w:lang w:val="uk-UA" w:eastAsia="uk-UA" w:bidi="ar-SA"/>
        </w:rPr>
        <w:drawing>
          <wp:inline distT="0" distB="0" distL="0" distR="0" wp14:anchorId="57B9A1F3" wp14:editId="0786BEB9">
            <wp:extent cx="1920240" cy="50927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92024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1527" w14:textId="77777777" w:rsidR="001C359A" w:rsidRPr="00AD6859" w:rsidRDefault="001C359A">
      <w:pPr>
        <w:rPr>
          <w:rFonts w:ascii="Tahoma" w:eastAsia="Calibri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br w:type="page"/>
      </w:r>
    </w:p>
    <w:p w14:paraId="56F42D9E" w14:textId="77777777" w:rsidR="00F15A72" w:rsidRPr="00AD6859" w:rsidRDefault="00F15A72" w:rsidP="001C359A">
      <w:pPr>
        <w:pStyle w:val="20"/>
        <w:shd w:val="clear" w:color="auto" w:fill="D9D9D9" w:themeFill="background1" w:themeFillShade="D9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lastRenderedPageBreak/>
        <w:sym w:font="Wingdings 2" w:char="F06D"/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 Кнопка вихідного постійного струму</w:t>
      </w:r>
    </w:p>
    <w:p w14:paraId="7086E5EE" w14:textId="77777777" w:rsidR="001C359A" w:rsidRPr="00AD6859" w:rsidRDefault="001C359A" w:rsidP="001C359A">
      <w:pPr>
        <w:pStyle w:val="20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t>Спосіб використання: натисніть, щоб увімкнути/вимкнути</w:t>
      </w:r>
    </w:p>
    <w:p w14:paraId="022FCC02" w14:textId="77777777" w:rsidR="00F15A72" w:rsidRPr="00AD6859" w:rsidRDefault="001C359A" w:rsidP="001C359A">
      <w:pPr>
        <w:pStyle w:val="20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F71B5" wp14:editId="1DCA16EE">
                <wp:simplePos x="0" y="0"/>
                <wp:positionH relativeFrom="column">
                  <wp:posOffset>701019</wp:posOffset>
                </wp:positionH>
                <wp:positionV relativeFrom="paragraph">
                  <wp:posOffset>186576</wp:posOffset>
                </wp:positionV>
                <wp:extent cx="551062" cy="96891"/>
                <wp:effectExtent l="0" t="0" r="1905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62" cy="96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9C62A" w14:textId="77777777" w:rsidR="00676359" w:rsidRPr="001C359A" w:rsidRDefault="00676359" w:rsidP="001C359A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1 прикурювач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1DCD9"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margin-left:55.2pt;margin-top:14.7pt;width:43.4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" fillcolor="white [3201]" stroked="f" strokeweight=".5pt">
                <v:textbox inset="0,0,0,0">
                  <w:txbxContent>
                    <w:p w:rsidR="00676359" w:rsidRPr="001C359A" w:rsidRDefault="00676359" w:rsidP="001C359A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прикурювач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E6AB2" wp14:editId="2BB01E62">
                <wp:simplePos x="0" y="0"/>
                <wp:positionH relativeFrom="column">
                  <wp:posOffset>725464</wp:posOffset>
                </wp:positionH>
                <wp:positionV relativeFrom="paragraph">
                  <wp:posOffset>345272</wp:posOffset>
                </wp:positionV>
                <wp:extent cx="487478" cy="102946"/>
                <wp:effectExtent l="0" t="0" r="8255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78" cy="102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BC18B" w14:textId="77777777" w:rsidR="00676359" w:rsidRPr="001C359A" w:rsidRDefault="00676359" w:rsidP="001C359A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 xml:space="preserve">12 В/10 </w:t>
                            </w:r>
                            <w:r w:rsidRPr="001C359A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3870" id="Поле 36" o:spid="_x0000_s1027" type="#_x0000_t202" style="position:absolute;margin-left:57.1pt;margin-top:27.2pt;width:38.4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" fillcolor="white [3201]" stroked="f" strokeweight=".5pt">
                <v:textbox inset="0,0,0,0">
                  <w:txbxContent>
                    <w:p w:rsidR="00676359" w:rsidRPr="001C359A" w:rsidRDefault="00676359" w:rsidP="001C359A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 xml:space="preserve">12 В/10 </w:t>
                      </w:r>
                      <w:r w:rsidRPr="001C359A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A68D9" wp14:editId="3EE51F1B">
                <wp:simplePos x="0" y="0"/>
                <wp:positionH relativeFrom="column">
                  <wp:posOffset>93786</wp:posOffset>
                </wp:positionH>
                <wp:positionV relativeFrom="paragraph">
                  <wp:posOffset>343308</wp:posOffset>
                </wp:positionV>
                <wp:extent cx="487478" cy="102946"/>
                <wp:effectExtent l="0" t="0" r="8255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78" cy="102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19B2B" w14:textId="77777777" w:rsidR="00676359" w:rsidRPr="001C359A" w:rsidRDefault="00676359" w:rsidP="001C359A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1C359A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12 В/3А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74CC" id="Поле 35" o:spid="_x0000_s1028" type="#_x0000_t202" style="position:absolute;margin-left:7.4pt;margin-top:27.05pt;width:38.4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" fillcolor="white [3201]" stroked="f" strokeweight=".5pt">
                <v:textbox inset="0,0,0,0">
                  <w:txbxContent>
                    <w:p w:rsidR="00676359" w:rsidRPr="001C359A" w:rsidRDefault="00676359" w:rsidP="001C359A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1C359A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12 В/3А</w:t>
                      </w:r>
                    </w:p>
                  </w:txbxContent>
                </v:textbox>
              </v:shape>
            </w:pict>
          </mc:Fallback>
        </mc:AlternateContent>
      </w:r>
      <w:r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71337" wp14:editId="19D91EF7">
                <wp:simplePos x="0" y="0"/>
                <wp:positionH relativeFrom="column">
                  <wp:posOffset>112542</wp:posOffset>
                </wp:positionH>
                <wp:positionV relativeFrom="paragraph">
                  <wp:posOffset>186055</wp:posOffset>
                </wp:positionV>
                <wp:extent cx="487478" cy="102946"/>
                <wp:effectExtent l="0" t="0" r="8255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78" cy="102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9C4B5" w14:textId="77777777" w:rsidR="00676359" w:rsidRPr="001C359A" w:rsidRDefault="00676359" w:rsidP="001C359A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1C359A"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>2 виходи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5E82" id="Поле 34" o:spid="_x0000_s1029" type="#_x0000_t202" style="position:absolute;margin-left:8.85pt;margin-top:14.65pt;width:38.4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" fillcolor="white [3201]" stroked="f" strokeweight=".5pt">
                <v:textbox inset="0,0,0,0">
                  <w:txbxContent>
                    <w:p w:rsidR="00676359" w:rsidRPr="001C359A" w:rsidRDefault="00676359" w:rsidP="001C359A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1C359A"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>2 виходи</w:t>
                      </w:r>
                    </w:p>
                  </w:txbxContent>
                </v:textbox>
              </v:shape>
            </w:pict>
          </mc:Fallback>
        </mc:AlternateContent>
      </w:r>
      <w:r w:rsidRPr="00AD6859">
        <w:rPr>
          <w:rFonts w:ascii="Tahoma" w:hAnsi="Tahoma" w:cs="Tahoma"/>
          <w:noProof/>
          <w:color w:val="auto"/>
          <w:lang w:val="uk-UA" w:eastAsia="uk-UA" w:bidi="ar-SA"/>
        </w:rPr>
        <w:drawing>
          <wp:inline distT="0" distB="0" distL="0" distR="0" wp14:anchorId="3985B87B" wp14:editId="5A031CDA">
            <wp:extent cx="1301750" cy="496570"/>
            <wp:effectExtent l="0" t="0" r="0" b="0"/>
            <wp:docPr id="33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3017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2159B" w14:textId="77777777" w:rsidR="00F15A72" w:rsidRPr="00AD6859" w:rsidRDefault="00F15A72" w:rsidP="001C359A">
      <w:pPr>
        <w:pStyle w:val="20"/>
        <w:shd w:val="clear" w:color="auto" w:fill="D9D9D9" w:themeFill="background1" w:themeFillShade="D9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sym w:font="Wingdings 2" w:char="F06E"/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 РК-дисплей </w:t>
      </w:r>
    </w:p>
    <w:p w14:paraId="10F3D3F3" w14:textId="77777777" w:rsidR="001C359A" w:rsidRPr="00AD6859" w:rsidRDefault="001C359A" w:rsidP="001C359A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>Відображення залишкового заряду і експлуатаційних параметрів.</w:t>
      </w:r>
    </w:p>
    <w:p w14:paraId="7516C666" w14:textId="77777777" w:rsidR="001C359A" w:rsidRPr="00AD6859" w:rsidRDefault="001C359A" w:rsidP="001C359A">
      <w:pPr>
        <w:pStyle w:val="20"/>
        <w:shd w:val="clear" w:color="auto" w:fill="D9D9D9" w:themeFill="background1" w:themeFillShade="D9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sym w:font="Wingdings 2" w:char="F06F"/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 Система охолодження</w:t>
      </w:r>
    </w:p>
    <w:p w14:paraId="05C62EF2" w14:textId="77777777" w:rsidR="001C359A" w:rsidRPr="00AD6859" w:rsidRDefault="004B05F4" w:rsidP="001C359A">
      <w:pPr>
        <w:pStyle w:val="20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t>Не блокуйте виходи при працюючих вентиляторах.</w:t>
      </w:r>
    </w:p>
    <w:p w14:paraId="1F039F02" w14:textId="77777777" w:rsidR="001C359A" w:rsidRPr="00AD6859" w:rsidRDefault="001C359A" w:rsidP="001C359A">
      <w:pPr>
        <w:pStyle w:val="20"/>
        <w:shd w:val="clear" w:color="auto" w:fill="D9D9D9" w:themeFill="background1" w:themeFillShade="D9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sym w:font="Wingdings 2" w:char="F070"/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 Кнопка змінного струму (</w:t>
      </w:r>
      <w:r w:rsidR="004B05F4" w:rsidRPr="00AD6859">
        <w:rPr>
          <w:rFonts w:ascii="Tahoma" w:hAnsi="Tahoma" w:cs="Tahoma"/>
          <w:color w:val="auto"/>
          <w:sz w:val="22"/>
          <w:szCs w:val="18"/>
          <w:lang w:val="uk-UA"/>
        </w:rPr>
        <w:t>вихід змінного струму, загальна потужність 1200 Вт</w:t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>)</w:t>
      </w:r>
    </w:p>
    <w:p w14:paraId="68F7BFD4" w14:textId="77777777" w:rsidR="004B05F4" w:rsidRPr="00AD6859" w:rsidRDefault="004B05F4" w:rsidP="004B05F4">
      <w:pPr>
        <w:pStyle w:val="20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t>Спосіб використання: натисніть, щоб увімкнути/вимкнути</w:t>
      </w:r>
    </w:p>
    <w:p w14:paraId="03871963" w14:textId="77777777" w:rsidR="009E1022" w:rsidRPr="00AD6859" w:rsidRDefault="009E1022" w:rsidP="009E1022">
      <w:pPr>
        <w:pStyle w:val="20"/>
        <w:spacing w:line="240" w:lineRule="auto"/>
        <w:jc w:val="both"/>
        <w:rPr>
          <w:rFonts w:ascii="Tahoma" w:hAnsi="Tahoma" w:cs="Tahoma"/>
          <w:color w:val="auto"/>
          <w:sz w:val="18"/>
          <w:szCs w:val="18"/>
          <w:lang w:val="uk-UA"/>
        </w:rPr>
      </w:pPr>
      <w:r w:rsidRPr="00AD6859">
        <w:rPr>
          <w:rFonts w:ascii="Tahoma" w:hAnsi="Tahoma" w:cs="Tahoma"/>
          <w:color w:val="auto"/>
          <w:sz w:val="18"/>
          <w:szCs w:val="18"/>
          <w:lang w:val="uk-UA"/>
        </w:rPr>
        <w:t xml:space="preserve">Примітки: 1. Перед використанням перевірте вихідну напругу і частоту. </w:t>
      </w:r>
    </w:p>
    <w:p w14:paraId="70E5979F" w14:textId="77777777" w:rsidR="009E1022" w:rsidRPr="00AD6859" w:rsidRDefault="009E1022" w:rsidP="009E1022">
      <w:pPr>
        <w:pStyle w:val="20"/>
        <w:tabs>
          <w:tab w:val="left" w:pos="917"/>
        </w:tabs>
        <w:spacing w:line="240" w:lineRule="auto"/>
        <w:ind w:left="851"/>
        <w:jc w:val="both"/>
        <w:rPr>
          <w:rFonts w:ascii="Tahoma" w:hAnsi="Tahoma" w:cs="Tahoma"/>
          <w:color w:val="auto"/>
          <w:sz w:val="18"/>
          <w:szCs w:val="18"/>
          <w:lang w:val="uk-UA"/>
        </w:rPr>
      </w:pPr>
      <w:r w:rsidRPr="00AD6859">
        <w:rPr>
          <w:rFonts w:ascii="Tahoma" w:hAnsi="Tahoma" w:cs="Tahoma"/>
          <w:color w:val="auto"/>
          <w:sz w:val="18"/>
          <w:szCs w:val="18"/>
          <w:lang w:val="uk-UA"/>
        </w:rPr>
        <w:t xml:space="preserve">2. Натисніть кнопку і утримуйте її протягом 2 с, щоб увійти у режим зміни частоти, на дисплеї буде мигати 50 </w:t>
      </w:r>
      <w:proofErr w:type="spellStart"/>
      <w:r w:rsidRPr="00AD6859">
        <w:rPr>
          <w:rFonts w:ascii="Tahoma" w:hAnsi="Tahoma" w:cs="Tahoma"/>
          <w:color w:val="auto"/>
          <w:sz w:val="18"/>
          <w:szCs w:val="18"/>
          <w:lang w:val="uk-UA"/>
        </w:rPr>
        <w:t>Гц</w:t>
      </w:r>
      <w:proofErr w:type="spellEnd"/>
      <w:r w:rsidRPr="00AD6859">
        <w:rPr>
          <w:rFonts w:ascii="Tahoma" w:hAnsi="Tahoma" w:cs="Tahoma"/>
          <w:color w:val="auto"/>
          <w:sz w:val="18"/>
          <w:szCs w:val="18"/>
          <w:lang w:val="uk-UA"/>
        </w:rPr>
        <w:t xml:space="preserve"> і 60 </w:t>
      </w:r>
      <w:proofErr w:type="spellStart"/>
      <w:r w:rsidRPr="00AD6859">
        <w:rPr>
          <w:rFonts w:ascii="Tahoma" w:hAnsi="Tahoma" w:cs="Tahoma"/>
          <w:color w:val="auto"/>
          <w:sz w:val="18"/>
          <w:szCs w:val="18"/>
          <w:lang w:val="uk-UA"/>
        </w:rPr>
        <w:t>Гц</w:t>
      </w:r>
      <w:proofErr w:type="spellEnd"/>
      <w:r w:rsidRPr="00AD6859">
        <w:rPr>
          <w:rFonts w:ascii="Tahoma" w:hAnsi="Tahoma" w:cs="Tahoma"/>
          <w:color w:val="auto"/>
          <w:sz w:val="18"/>
          <w:szCs w:val="18"/>
          <w:lang w:val="uk-UA"/>
        </w:rPr>
        <w:t xml:space="preserve">. Потворно натисніть на кнопку, щоб обрати потрібну частоту, дочекайтеся припинення мигання частоти. Після цього пристрій буде видавати потрібну вам частоту. </w:t>
      </w:r>
    </w:p>
    <w:p w14:paraId="32F6927E" w14:textId="77777777" w:rsidR="009E1022" w:rsidRPr="00AD6859" w:rsidRDefault="009E1022" w:rsidP="009E1022">
      <w:pPr>
        <w:pStyle w:val="20"/>
        <w:tabs>
          <w:tab w:val="left" w:pos="922"/>
        </w:tabs>
        <w:spacing w:after="120" w:line="240" w:lineRule="auto"/>
        <w:ind w:left="851"/>
        <w:jc w:val="both"/>
        <w:rPr>
          <w:rFonts w:ascii="Tahoma" w:hAnsi="Tahoma" w:cs="Tahoma"/>
          <w:color w:val="auto"/>
          <w:sz w:val="18"/>
          <w:szCs w:val="18"/>
          <w:lang w:val="uk-UA"/>
        </w:rPr>
      </w:pPr>
      <w:r w:rsidRPr="00AD6859">
        <w:rPr>
          <w:rFonts w:ascii="Tahoma" w:hAnsi="Tahoma" w:cs="Tahoma"/>
          <w:color w:val="auto"/>
          <w:sz w:val="18"/>
          <w:szCs w:val="18"/>
          <w:lang w:val="uk-UA"/>
        </w:rPr>
        <w:t xml:space="preserve">3. Зробіть 10 коротких натискань, щоб переключитися на напругу 100 В або 110 В. </w:t>
      </w:r>
    </w:p>
    <w:p w14:paraId="385EBC9F" w14:textId="77777777" w:rsidR="001C359A" w:rsidRPr="00AD6859" w:rsidRDefault="001C359A" w:rsidP="001C359A">
      <w:pPr>
        <w:pStyle w:val="20"/>
        <w:shd w:val="clear" w:color="auto" w:fill="D9D9D9" w:themeFill="background1" w:themeFillShade="D9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sym w:font="Wingdings 2" w:char="F071"/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 </w:t>
      </w:r>
      <w:r w:rsidR="009E1022"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Вхід сонячної панелі </w:t>
      </w:r>
    </w:p>
    <w:p w14:paraId="2576F93A" w14:textId="77777777" w:rsidR="004B05F4" w:rsidRPr="00AD6859" w:rsidRDefault="009E1022" w:rsidP="009E1022">
      <w:pPr>
        <w:pStyle w:val="20"/>
        <w:spacing w:after="120" w:line="240" w:lineRule="auto"/>
        <w:jc w:val="both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Скористайтеся перехідним кабелем Андерсона </w:t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sym w:font="Wingdings 3" w:char="F0D2"/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 МС4, що входить у комплект, для підключення сонячної панелі. </w:t>
      </w:r>
    </w:p>
    <w:p w14:paraId="6043FB43" w14:textId="77777777" w:rsidR="009E1022" w:rsidRPr="00AD6859" w:rsidRDefault="009E1022" w:rsidP="009E1022">
      <w:pPr>
        <w:pStyle w:val="20"/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1. Сонячні панелі можуть давати максимальну потужність на вході 500 Вт і максимальну напругу 50 В. </w:t>
      </w:r>
    </w:p>
    <w:p w14:paraId="2B0B2756" w14:textId="77777777" w:rsidR="009E1022" w:rsidRPr="00AD6859" w:rsidRDefault="009E1022" w:rsidP="009E1022">
      <w:pPr>
        <w:pStyle w:val="20"/>
        <w:tabs>
          <w:tab w:val="left" w:pos="373"/>
        </w:tabs>
        <w:spacing w:after="120"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2. Перевищення максимальної напруги призводить до пошкодження обладнання. Таке пошкодження не покривається гарантією. </w:t>
      </w:r>
    </w:p>
    <w:p w14:paraId="65F0DA98" w14:textId="77777777" w:rsidR="009E1022" w:rsidRPr="00AD6859" w:rsidRDefault="009E1022">
      <w:pPr>
        <w:rPr>
          <w:rFonts w:ascii="Tahoma" w:eastAsia="Calibri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br w:type="page"/>
      </w:r>
    </w:p>
    <w:p w14:paraId="63FED694" w14:textId="77777777" w:rsidR="001C359A" w:rsidRPr="00AD6859" w:rsidRDefault="001C359A" w:rsidP="001C359A">
      <w:pPr>
        <w:pStyle w:val="20"/>
        <w:shd w:val="clear" w:color="auto" w:fill="D9D9D9" w:themeFill="background1" w:themeFillShade="D9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lastRenderedPageBreak/>
        <w:sym w:font="Wingdings 2" w:char="F072"/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 Вх</w:t>
      </w:r>
      <w:r w:rsidR="009E1022"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ід </w:t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>змінного струму</w:t>
      </w:r>
    </w:p>
    <w:p w14:paraId="427AD20B" w14:textId="77777777" w:rsidR="00685825" w:rsidRPr="00AD6859" w:rsidRDefault="00685825" w:rsidP="00685825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 xml:space="preserve">Для швидкого заряджання потужністю 700 Вт вставте вилку у настінну розетку. Швидке заряджання може забезпечити заряджання від 0 до 100% за 1,5 години. </w:t>
      </w:r>
    </w:p>
    <w:p w14:paraId="7CD8C782" w14:textId="77777777" w:rsidR="00685825" w:rsidRPr="00AD6859" w:rsidRDefault="00685825" w:rsidP="00685825">
      <w:pPr>
        <w:pStyle w:val="20"/>
        <w:numPr>
          <w:ilvl w:val="0"/>
          <w:numId w:val="10"/>
        </w:numPr>
        <w:spacing w:after="60" w:line="240" w:lineRule="auto"/>
        <w:ind w:left="360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Цей пристрій може заряджатися безпосередньо від настінної розетки. Не використовуйте подовжувачів і відгалужувачів. Під час заряджання пристрою не підключайте до тієї ж розетки інших пристроїв. </w:t>
      </w:r>
    </w:p>
    <w:p w14:paraId="236ACC6D" w14:textId="77777777" w:rsidR="00685825" w:rsidRPr="00AD6859" w:rsidRDefault="00685825" w:rsidP="00685825">
      <w:pPr>
        <w:pStyle w:val="20"/>
        <w:numPr>
          <w:ilvl w:val="0"/>
          <w:numId w:val="10"/>
        </w:numPr>
        <w:spacing w:after="60" w:line="240" w:lineRule="auto"/>
        <w:ind w:left="360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Не підключайте кілька пристроїв разом через подовжувач, по кабелю буде протікати надто високий струм, що може призвести до його пошкодження і спричинити пожежу. </w:t>
      </w:r>
    </w:p>
    <w:p w14:paraId="5331315C" w14:textId="77777777" w:rsidR="001C359A" w:rsidRPr="00AD6859" w:rsidRDefault="00685825" w:rsidP="00685825">
      <w:pPr>
        <w:pStyle w:val="20"/>
        <w:numPr>
          <w:ilvl w:val="0"/>
          <w:numId w:val="10"/>
        </w:numPr>
        <w:spacing w:after="180" w:line="240" w:lineRule="auto"/>
        <w:ind w:left="360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Не використовуйте ту ж розетку для підключення інших пристроїв під час заряджання цього пристрою. Якщо потужність однієї лінії у будинку перевищить 1500 Вт, спрацює автоматичний вимикач. </w:t>
      </w:r>
    </w:p>
    <w:p w14:paraId="213F865E" w14:textId="77777777" w:rsidR="001C359A" w:rsidRPr="00AD6859" w:rsidRDefault="001C359A" w:rsidP="001C359A">
      <w:pPr>
        <w:pStyle w:val="20"/>
        <w:shd w:val="clear" w:color="auto" w:fill="D9D9D9" w:themeFill="background1" w:themeFillShade="D9"/>
        <w:spacing w:after="120" w:line="240" w:lineRule="auto"/>
        <w:rPr>
          <w:rFonts w:ascii="Tahoma" w:hAnsi="Tahoma" w:cs="Tahoma"/>
          <w:color w:val="auto"/>
          <w:sz w:val="22"/>
          <w:szCs w:val="18"/>
          <w:lang w:val="uk-UA"/>
        </w:rPr>
      </w:pPr>
      <w:r w:rsidRPr="00AD6859">
        <w:rPr>
          <w:rFonts w:ascii="Tahoma" w:hAnsi="Tahoma" w:cs="Tahoma"/>
          <w:color w:val="auto"/>
          <w:sz w:val="22"/>
          <w:szCs w:val="18"/>
          <w:lang w:val="uk-UA"/>
        </w:rPr>
        <w:sym w:font="Wingdings 2" w:char="F073"/>
      </w:r>
      <w:r w:rsidRPr="00AD6859">
        <w:rPr>
          <w:rFonts w:ascii="Tahoma" w:hAnsi="Tahoma" w:cs="Tahoma"/>
          <w:color w:val="auto"/>
          <w:sz w:val="22"/>
          <w:szCs w:val="18"/>
          <w:lang w:val="uk-UA"/>
        </w:rPr>
        <w:t xml:space="preserve"> Захист від перевантаження</w:t>
      </w:r>
    </w:p>
    <w:p w14:paraId="1D1285DD" w14:textId="77777777" w:rsidR="00A746FF" w:rsidRPr="00AD6859" w:rsidRDefault="00685825" w:rsidP="00685825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 xml:space="preserve">Для захисту цього пристрою встановлений захист від перевантаження. Він дає змогу запобігти пошкодженню пристрою через надмірний вхідний </w:t>
      </w:r>
      <w:r w:rsidR="00676359" w:rsidRPr="00AD6859">
        <w:rPr>
          <w:color w:val="auto"/>
          <w:lang w:val="uk-UA"/>
        </w:rPr>
        <w:t>змінний струм</w:t>
      </w:r>
      <w:r w:rsidRPr="00AD6859">
        <w:rPr>
          <w:color w:val="auto"/>
          <w:lang w:val="uk-UA"/>
        </w:rPr>
        <w:t>, викликаний блискавкою і коливанням потужності у мережі. Якщо виникне така ситуація</w:t>
      </w:r>
      <w:r w:rsidR="004B0426" w:rsidRPr="00AD6859">
        <w:rPr>
          <w:color w:val="auto"/>
          <w:lang w:val="uk-UA"/>
        </w:rPr>
        <w:t xml:space="preserve">, </w:t>
      </w:r>
      <w:r w:rsidRPr="00AD6859">
        <w:rPr>
          <w:color w:val="auto"/>
          <w:lang w:val="uk-UA"/>
        </w:rPr>
        <w:t xml:space="preserve">захист від перевантаження </w:t>
      </w:r>
      <w:r w:rsidR="008F3BB5" w:rsidRPr="00AD6859">
        <w:rPr>
          <w:color w:val="auto"/>
          <w:lang w:val="uk-UA"/>
        </w:rPr>
        <w:t xml:space="preserve">від’єднайте вхід змінного струму для захисту пристрою. </w:t>
      </w:r>
    </w:p>
    <w:p w14:paraId="6AA62E39" w14:textId="77777777" w:rsidR="00A746FF" w:rsidRPr="00AD6859" w:rsidRDefault="008F3BB5" w:rsidP="00685825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 xml:space="preserve">Для відновлення подачі вхідного змінного струму на пристрій, виконайте таку послідовність дій: </w:t>
      </w:r>
    </w:p>
    <w:p w14:paraId="044830BB" w14:textId="77777777" w:rsidR="00A746FF" w:rsidRPr="00AD6859" w:rsidRDefault="00434895" w:rsidP="00434895">
      <w:pPr>
        <w:pStyle w:val="20"/>
        <w:tabs>
          <w:tab w:val="left" w:pos="490"/>
        </w:tabs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1. </w:t>
      </w:r>
      <w:r w:rsidR="008F3BB5" w:rsidRPr="00AD6859">
        <w:rPr>
          <w:rFonts w:ascii="Tahoma" w:hAnsi="Tahoma" w:cs="Tahoma"/>
          <w:color w:val="auto"/>
          <w:lang w:val="uk-UA"/>
        </w:rPr>
        <w:t xml:space="preserve">Вимкніть живлення вимикачем живлення і </w:t>
      </w:r>
      <w:proofErr w:type="spellStart"/>
      <w:r w:rsidR="008F3BB5" w:rsidRPr="00AD6859">
        <w:rPr>
          <w:rFonts w:ascii="Tahoma" w:hAnsi="Tahoma" w:cs="Tahoma"/>
          <w:color w:val="auto"/>
          <w:lang w:val="uk-UA"/>
        </w:rPr>
        <w:t>від’єнайте</w:t>
      </w:r>
      <w:proofErr w:type="spellEnd"/>
      <w:r w:rsidR="008F3BB5" w:rsidRPr="00AD6859">
        <w:rPr>
          <w:rFonts w:ascii="Tahoma" w:hAnsi="Tahoma" w:cs="Tahoma"/>
          <w:color w:val="auto"/>
          <w:lang w:val="uk-UA"/>
        </w:rPr>
        <w:t xml:space="preserve"> кабелі від усіх роз’ємів</w:t>
      </w:r>
      <w:r w:rsidR="004B0426" w:rsidRPr="00AD6859">
        <w:rPr>
          <w:rFonts w:ascii="Tahoma" w:hAnsi="Tahoma" w:cs="Tahoma"/>
          <w:color w:val="auto"/>
          <w:lang w:val="uk-UA"/>
        </w:rPr>
        <w:t>.</w:t>
      </w:r>
    </w:p>
    <w:p w14:paraId="60821840" w14:textId="77777777" w:rsidR="00434895" w:rsidRPr="00AD6859" w:rsidRDefault="00434895" w:rsidP="00434895">
      <w:pPr>
        <w:pStyle w:val="20"/>
        <w:tabs>
          <w:tab w:val="left" w:pos="495"/>
        </w:tabs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2. </w:t>
      </w:r>
      <w:r w:rsidR="008F3BB5" w:rsidRPr="00AD6859">
        <w:rPr>
          <w:rFonts w:ascii="Tahoma" w:hAnsi="Tahoma" w:cs="Tahoma"/>
          <w:color w:val="auto"/>
          <w:lang w:val="uk-UA"/>
        </w:rPr>
        <w:t xml:space="preserve">Після підтвердження справності всіх частин, увімкніть живлення кнопкою живлення. </w:t>
      </w:r>
    </w:p>
    <w:p w14:paraId="79E9306E" w14:textId="77777777" w:rsidR="00434895" w:rsidRPr="00AD6859" w:rsidRDefault="00434895" w:rsidP="00434895">
      <w:pPr>
        <w:pStyle w:val="20"/>
        <w:tabs>
          <w:tab w:val="left" w:pos="495"/>
        </w:tabs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3. </w:t>
      </w:r>
      <w:r w:rsidR="008F3BB5" w:rsidRPr="00AD6859">
        <w:rPr>
          <w:rFonts w:ascii="Tahoma" w:hAnsi="Tahoma" w:cs="Tahoma"/>
          <w:color w:val="auto"/>
          <w:lang w:val="uk-UA"/>
        </w:rPr>
        <w:t xml:space="preserve">Натисніть кнопку захисту від перевантаження, щоб увімкнути лінію змінного струму і відновити подачу на вхід змінного струму. </w:t>
      </w:r>
    </w:p>
    <w:p w14:paraId="01F3DC5C" w14:textId="77777777" w:rsidR="00434895" w:rsidRPr="00AD6859" w:rsidRDefault="00434895" w:rsidP="00434895">
      <w:pPr>
        <w:pStyle w:val="20"/>
        <w:tabs>
          <w:tab w:val="left" w:pos="495"/>
        </w:tabs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br w:type="page"/>
      </w:r>
      <w:bookmarkStart w:id="2" w:name="bookmark8"/>
    </w:p>
    <w:p w14:paraId="03595439" w14:textId="77777777" w:rsidR="008F3BB5" w:rsidRPr="00AD6859" w:rsidRDefault="008F3BB5" w:rsidP="008F3BB5">
      <w:pPr>
        <w:pStyle w:val="a4"/>
        <w:shd w:val="clear" w:color="auto" w:fill="000000"/>
        <w:spacing w:after="120"/>
        <w:jc w:val="center"/>
        <w:rPr>
          <w:color w:val="auto"/>
          <w:sz w:val="36"/>
          <w:szCs w:val="36"/>
          <w:lang w:val="uk-UA"/>
        </w:rPr>
      </w:pPr>
      <w:r w:rsidRPr="00AD6859">
        <w:rPr>
          <w:b/>
          <w:bCs/>
          <w:color w:val="auto"/>
          <w:sz w:val="36"/>
          <w:szCs w:val="36"/>
          <w:lang w:val="uk-UA"/>
        </w:rPr>
        <w:lastRenderedPageBreak/>
        <w:t>Пояснення символів на дисплеї</w:t>
      </w:r>
    </w:p>
    <w:p w14:paraId="1500B4ED" w14:textId="77777777" w:rsidR="008F3BB5" w:rsidRPr="00AD6859" w:rsidRDefault="008F3BB5" w:rsidP="008F3BB5">
      <w:pPr>
        <w:pStyle w:val="20"/>
        <w:tabs>
          <w:tab w:val="left" w:pos="495"/>
        </w:tabs>
        <w:spacing w:after="120"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noProof/>
          <w:color w:val="auto"/>
          <w:lang w:val="uk-UA" w:eastAsia="uk-UA" w:bidi="ar-SA"/>
        </w:rPr>
        <w:drawing>
          <wp:inline distT="0" distB="0" distL="0" distR="0" wp14:anchorId="4476ACB0" wp14:editId="17CBBF72">
            <wp:extent cx="4248150" cy="1751224"/>
            <wp:effectExtent l="0" t="0" r="0" b="19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68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5"/>
        <w:gridCol w:w="1757"/>
        <w:gridCol w:w="1728"/>
        <w:gridCol w:w="1284"/>
      </w:tblGrid>
      <w:tr w:rsidR="00A746FF" w:rsidRPr="00AD6859" w14:paraId="2970F0F5" w14:textId="77777777" w:rsidTr="00F2510A">
        <w:trPr>
          <w:trHeight w:val="23"/>
        </w:trPr>
        <w:tc>
          <w:tcPr>
            <w:tcW w:w="2035" w:type="dxa"/>
            <w:shd w:val="clear" w:color="auto" w:fill="auto"/>
          </w:tcPr>
          <w:bookmarkEnd w:id="2"/>
          <w:p w14:paraId="5729A4A1" w14:textId="77777777" w:rsidR="00A746FF" w:rsidRPr="00AD6859" w:rsidRDefault="008F3BB5" w:rsidP="00434895">
            <w:pPr>
              <w:pStyle w:val="a4"/>
              <w:rPr>
                <w:rFonts w:eastAsia="Calibri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color w:val="auto"/>
                <w:sz w:val="18"/>
                <w:szCs w:val="18"/>
                <w:lang w:val="uk-UA"/>
              </w:rPr>
              <w:sym w:font="Wingdings 2" w:char="F06A"/>
            </w:r>
            <w:r w:rsidRPr="00AD6859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Час заряджання/ використання</w:t>
            </w:r>
          </w:p>
          <w:p w14:paraId="739D9C73" w14:textId="77777777" w:rsidR="008F3BB5" w:rsidRPr="00AD6859" w:rsidRDefault="008F3BB5" w:rsidP="008F3BB5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sym w:font="Wingdings 2" w:char="F06B"/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Стан вентилятора</w:t>
            </w:r>
          </w:p>
          <w:p w14:paraId="0087D5C7" w14:textId="77777777" w:rsidR="008F3BB5" w:rsidRPr="00AD6859" w:rsidRDefault="008F3BB5" w:rsidP="008F3BB5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sym w:font="Wingdings 2" w:char="F06C"/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Захист від високої / низької температури</w:t>
            </w:r>
          </w:p>
          <w:p w14:paraId="7620D947" w14:textId="77777777" w:rsidR="00A746FF" w:rsidRPr="00AD6859" w:rsidRDefault="008F3BB5" w:rsidP="008F3BB5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sym w:font="Wingdings 2" w:char="F06D"/>
            </w: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 xml:space="preserve"> Відсоток енергії</w:t>
            </w:r>
          </w:p>
        </w:tc>
        <w:tc>
          <w:tcPr>
            <w:tcW w:w="1757" w:type="dxa"/>
            <w:shd w:val="clear" w:color="auto" w:fill="auto"/>
          </w:tcPr>
          <w:p w14:paraId="653C7C84" w14:textId="77777777" w:rsidR="008F3BB5" w:rsidRPr="00AD6859" w:rsidRDefault="008F3BB5" w:rsidP="008F3BB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color w:val="auto"/>
                <w:sz w:val="18"/>
                <w:szCs w:val="18"/>
                <w:lang w:val="uk-UA"/>
              </w:rPr>
              <w:sym w:font="Wingdings 2" w:char="F06E"/>
            </w:r>
            <w:r w:rsidRPr="00AD6859">
              <w:rPr>
                <w:color w:val="auto"/>
                <w:sz w:val="18"/>
                <w:szCs w:val="18"/>
                <w:lang w:val="uk-UA"/>
              </w:rPr>
              <w:t xml:space="preserve"> Загальна вхідна потужність </w:t>
            </w:r>
          </w:p>
          <w:p w14:paraId="5C81C5C5" w14:textId="77777777" w:rsidR="00A746FF" w:rsidRPr="00AD6859" w:rsidRDefault="008F3BB5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color w:val="auto"/>
                <w:sz w:val="18"/>
                <w:szCs w:val="18"/>
                <w:lang w:val="uk-UA"/>
              </w:rPr>
              <w:sym w:font="Wingdings 2" w:char="F06F"/>
            </w:r>
            <w:r w:rsidRPr="00AD6859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Загальна вихідна потужність</w:t>
            </w:r>
          </w:p>
          <w:p w14:paraId="798CED08" w14:textId="77777777" w:rsidR="00A746FF" w:rsidRPr="00AD6859" w:rsidRDefault="008F3BB5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color w:val="auto"/>
                <w:sz w:val="18"/>
                <w:szCs w:val="18"/>
                <w:lang w:val="uk-UA"/>
              </w:rPr>
              <w:sym w:font="Wingdings 2" w:char="F070"/>
            </w:r>
            <w:r w:rsidRPr="00AD6859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Світлодіодна лампа</w:t>
            </w:r>
          </w:p>
          <w:p w14:paraId="2E6E3D46" w14:textId="77777777" w:rsidR="00A746FF" w:rsidRPr="00AD6859" w:rsidRDefault="008F3BB5" w:rsidP="008F3BB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color w:val="auto"/>
                <w:sz w:val="18"/>
                <w:szCs w:val="18"/>
                <w:lang w:val="uk-UA"/>
              </w:rPr>
              <w:sym w:font="Wingdings 2" w:char="F071"/>
            </w:r>
            <w:r w:rsidRPr="00AD6859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Вихід змінного струму</w:t>
            </w:r>
          </w:p>
        </w:tc>
        <w:tc>
          <w:tcPr>
            <w:tcW w:w="1728" w:type="dxa"/>
            <w:shd w:val="clear" w:color="auto" w:fill="auto"/>
          </w:tcPr>
          <w:p w14:paraId="56317986" w14:textId="77777777" w:rsidR="00A746FF" w:rsidRPr="00AD6859" w:rsidRDefault="008F3BB5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color w:val="auto"/>
                <w:sz w:val="18"/>
                <w:szCs w:val="18"/>
                <w:lang w:val="uk-UA"/>
              </w:rPr>
              <w:sym w:font="Wingdings 2" w:char="F072"/>
            </w:r>
            <w:r w:rsidRPr="00AD6859">
              <w:rPr>
                <w:color w:val="auto"/>
                <w:sz w:val="18"/>
                <w:szCs w:val="18"/>
                <w:lang w:val="uk-UA"/>
              </w:rPr>
              <w:t xml:space="preserve"> Вихід </w:t>
            </w:r>
            <w:proofErr w:type="spellStart"/>
            <w:r w:rsidR="004B0426"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Type</w:t>
            </w:r>
            <w:proofErr w:type="spellEnd"/>
            <w:r w:rsidR="004B0426"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-</w:t>
            </w: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 xml:space="preserve">C </w:t>
            </w:r>
          </w:p>
          <w:p w14:paraId="430FF461" w14:textId="77777777" w:rsidR="00A746FF" w:rsidRPr="00AD6859" w:rsidRDefault="008F3BB5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color w:val="auto"/>
                <w:sz w:val="18"/>
                <w:szCs w:val="18"/>
                <w:lang w:val="uk-UA"/>
              </w:rPr>
              <w:sym w:font="Wingdings 2" w:char="F073"/>
            </w:r>
            <w:r w:rsidRPr="00AD6859">
              <w:rPr>
                <w:color w:val="auto"/>
                <w:sz w:val="18"/>
                <w:szCs w:val="18"/>
                <w:lang w:val="uk-UA"/>
              </w:rPr>
              <w:t xml:space="preserve"> Вихід </w:t>
            </w:r>
            <w:r w:rsidR="004B0426"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 xml:space="preserve">USB </w:t>
            </w:r>
          </w:p>
          <w:p w14:paraId="561EF9E4" w14:textId="77777777" w:rsidR="00A746FF" w:rsidRPr="00AD6859" w:rsidRDefault="003E44AD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Cambria Math" w:hAnsi="Cambria Math" w:cs="Cambria Math"/>
                <w:b/>
                <w:bCs/>
                <w:color w:val="202124"/>
                <w:sz w:val="16"/>
                <w:szCs w:val="18"/>
                <w:shd w:val="clear" w:color="auto" w:fill="FFFFFF"/>
                <w:lang w:val="uk-UA"/>
              </w:rPr>
              <w:t>⑪</w:t>
            </w:r>
            <w:r w:rsidR="00F2510A" w:rsidRPr="00AD6859">
              <w:rPr>
                <w:b/>
                <w:bCs/>
                <w:color w:val="202124"/>
                <w:sz w:val="16"/>
                <w:szCs w:val="18"/>
                <w:shd w:val="clear" w:color="auto" w:fill="FFFFFF"/>
                <w:lang w:val="uk-UA"/>
              </w:rPr>
              <w:t xml:space="preserve"> </w:t>
            </w:r>
            <w:r w:rsidR="00F2510A"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Заряджання від джерела змінного струму</w:t>
            </w:r>
          </w:p>
          <w:p w14:paraId="7D6572B2" w14:textId="77777777" w:rsidR="00A746FF" w:rsidRPr="00AD6859" w:rsidRDefault="00F2510A" w:rsidP="00F2510A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Cambria Math" w:eastAsia="Calibri" w:hAnsi="Cambria Math" w:cs="Cambria Math"/>
                <w:color w:val="auto"/>
                <w:sz w:val="16"/>
                <w:szCs w:val="18"/>
                <w:lang w:val="uk-UA"/>
              </w:rPr>
              <w:t>⑫</w:t>
            </w:r>
            <w:r w:rsidR="004B0426"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Заряджання від сонячної панелі</w:t>
            </w:r>
          </w:p>
        </w:tc>
        <w:tc>
          <w:tcPr>
            <w:tcW w:w="1284" w:type="dxa"/>
            <w:shd w:val="clear" w:color="auto" w:fill="auto"/>
          </w:tcPr>
          <w:p w14:paraId="37EE12D2" w14:textId="77777777" w:rsidR="00A746FF" w:rsidRPr="00AD6859" w:rsidRDefault="00F2510A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Cambria Math" w:eastAsia="Calibri" w:hAnsi="Cambria Math" w:cs="Cambria Math"/>
                <w:color w:val="auto"/>
                <w:sz w:val="16"/>
                <w:szCs w:val="18"/>
                <w:lang w:val="uk-UA"/>
              </w:rPr>
              <w:t>⑬</w:t>
            </w:r>
            <w:r w:rsidR="004B0426"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 xml:space="preserve">Вихід постійного струму </w:t>
            </w:r>
          </w:p>
          <w:p w14:paraId="4354DB61" w14:textId="77777777" w:rsidR="00A746FF" w:rsidRPr="00AD6859" w:rsidRDefault="00F2510A" w:rsidP="00F2510A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Cambria Math" w:hAnsi="Cambria Math" w:cs="Cambria Math"/>
                <w:color w:val="4D5156"/>
                <w:sz w:val="16"/>
                <w:szCs w:val="18"/>
                <w:shd w:val="clear" w:color="auto" w:fill="FFFFFF"/>
                <w:lang w:val="uk-UA"/>
              </w:rPr>
              <w:t>⑭</w:t>
            </w:r>
            <w:r w:rsidR="004B0426"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 xml:space="preserve">Вихід </w:t>
            </w:r>
            <w:proofErr w:type="spellStart"/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прикурювача</w:t>
            </w:r>
            <w:proofErr w:type="spellEnd"/>
          </w:p>
        </w:tc>
      </w:tr>
    </w:tbl>
    <w:p w14:paraId="6CD89CE0" w14:textId="77777777" w:rsidR="00F2510A" w:rsidRPr="00AD6859" w:rsidRDefault="00F2510A" w:rsidP="00F2510A">
      <w:pPr>
        <w:pStyle w:val="a9"/>
        <w:jc w:val="center"/>
        <w:rPr>
          <w:color w:val="auto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6680"/>
      </w:tblGrid>
      <w:tr w:rsidR="00F2510A" w:rsidRPr="00AD6859" w14:paraId="2784E31A" w14:textId="77777777" w:rsidTr="00F2510A">
        <w:tc>
          <w:tcPr>
            <w:tcW w:w="6680" w:type="dxa"/>
            <w:shd w:val="clear" w:color="auto" w:fill="D9D9D9" w:themeFill="background1" w:themeFillShade="D9"/>
          </w:tcPr>
          <w:p w14:paraId="4D072E37" w14:textId="77777777" w:rsidR="00F2510A" w:rsidRPr="00AD6859" w:rsidRDefault="00F2510A" w:rsidP="00F2510A">
            <w:pPr>
              <w:pStyle w:val="a9"/>
              <w:spacing w:before="120" w:after="120"/>
              <w:jc w:val="center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>Попередження на екрані</w:t>
            </w:r>
          </w:p>
        </w:tc>
      </w:tr>
    </w:tbl>
    <w:p w14:paraId="30091E3C" w14:textId="77777777" w:rsidR="00F2510A" w:rsidRPr="00AD6859" w:rsidRDefault="00F2510A" w:rsidP="00F2510A">
      <w:pPr>
        <w:pStyle w:val="11"/>
        <w:jc w:val="both"/>
        <w:rPr>
          <w:color w:val="auto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835"/>
        <w:gridCol w:w="1433"/>
        <w:gridCol w:w="4412"/>
      </w:tblGrid>
      <w:tr w:rsidR="00F2510A" w:rsidRPr="00AD6859" w14:paraId="003EC1F1" w14:textId="77777777" w:rsidTr="00F2510A">
        <w:tc>
          <w:tcPr>
            <w:tcW w:w="835" w:type="dxa"/>
            <w:shd w:val="clear" w:color="auto" w:fill="auto"/>
          </w:tcPr>
          <w:p w14:paraId="68D9A9B4" w14:textId="77777777" w:rsidR="00F2510A" w:rsidRPr="00AD6859" w:rsidRDefault="00F2510A" w:rsidP="00F2510A">
            <w:pPr>
              <w:pStyle w:val="11"/>
              <w:spacing w:before="120" w:after="120"/>
              <w:jc w:val="both"/>
              <w:rPr>
                <w:color w:val="auto"/>
                <w:lang w:val="uk-UA"/>
              </w:rPr>
            </w:pPr>
            <w:r w:rsidRPr="00AD6859">
              <w:rPr>
                <w:noProof/>
                <w:color w:val="auto"/>
                <w:lang w:val="uk-UA" w:eastAsia="uk-UA" w:bidi="ar-SA"/>
              </w:rPr>
              <w:drawing>
                <wp:inline distT="0" distB="0" distL="0" distR="0" wp14:anchorId="7E7C3447" wp14:editId="7DEE8D03">
                  <wp:extent cx="274320" cy="222250"/>
                  <wp:effectExtent l="0" t="0" r="0" b="0"/>
                  <wp:docPr id="15" name="Picut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0" y="0"/>
                            <a:ext cx="27432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01504A4B" w14:textId="77777777" w:rsidR="00F2510A" w:rsidRPr="00AD6859" w:rsidRDefault="00F2510A" w:rsidP="00F2510A">
            <w:pPr>
              <w:pStyle w:val="11"/>
              <w:spacing w:before="120" w:after="120"/>
              <w:jc w:val="both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 xml:space="preserve">Коли горить цей символ, не загороджуйте вхідні/вихідні повітряні отвори. </w:t>
            </w:r>
          </w:p>
        </w:tc>
      </w:tr>
      <w:tr w:rsidR="00F2510A" w:rsidRPr="00AD6859" w14:paraId="6575DBD2" w14:textId="77777777" w:rsidTr="00F2510A">
        <w:tc>
          <w:tcPr>
            <w:tcW w:w="835" w:type="dxa"/>
            <w:shd w:val="clear" w:color="auto" w:fill="D9D9D9" w:themeFill="background1" w:themeFillShade="D9"/>
          </w:tcPr>
          <w:p w14:paraId="02A2F1DA" w14:textId="77777777" w:rsidR="00F2510A" w:rsidRPr="00AD6859" w:rsidRDefault="00F2510A" w:rsidP="00F2510A">
            <w:pPr>
              <w:pStyle w:val="11"/>
              <w:spacing w:before="120" w:after="120"/>
              <w:jc w:val="both"/>
              <w:rPr>
                <w:color w:val="auto"/>
                <w:lang w:val="uk-UA"/>
              </w:rPr>
            </w:pPr>
            <w:r w:rsidRPr="00AD6859">
              <w:rPr>
                <w:noProof/>
                <w:color w:val="auto"/>
                <w:lang w:val="uk-UA" w:eastAsia="uk-UA" w:bidi="ar-SA"/>
              </w:rPr>
              <w:drawing>
                <wp:inline distT="0" distB="0" distL="0" distR="0" wp14:anchorId="43A4AACB" wp14:editId="1F390D95">
                  <wp:extent cx="265430" cy="283210"/>
                  <wp:effectExtent l="0" t="0" r="0" b="0"/>
                  <wp:docPr id="16" name="Picut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0" y="0"/>
                            <a:ext cx="26543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  <w:shd w:val="clear" w:color="auto" w:fill="D9D9D9" w:themeFill="background1" w:themeFillShade="D9"/>
          </w:tcPr>
          <w:p w14:paraId="4024F91E" w14:textId="77777777" w:rsidR="00F2510A" w:rsidRPr="00AD6859" w:rsidRDefault="00F2510A" w:rsidP="00F2510A">
            <w:pPr>
              <w:pStyle w:val="11"/>
              <w:spacing w:before="120" w:after="120"/>
              <w:jc w:val="both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 xml:space="preserve">Коли горить цей символ, пристрій працює у режимі контролю діапазону температур і може вимкнутися, поки температура не повернеться у нормальній діапазон. </w:t>
            </w:r>
          </w:p>
        </w:tc>
      </w:tr>
      <w:tr w:rsidR="00F2510A" w:rsidRPr="00AD6859" w14:paraId="3507CE7D" w14:textId="77777777" w:rsidTr="00F2510A">
        <w:tc>
          <w:tcPr>
            <w:tcW w:w="835" w:type="dxa"/>
            <w:shd w:val="clear" w:color="auto" w:fill="auto"/>
          </w:tcPr>
          <w:p w14:paraId="757F0504" w14:textId="77777777" w:rsidR="00F2510A" w:rsidRPr="00AD6859" w:rsidRDefault="00F2510A" w:rsidP="00F2510A">
            <w:pPr>
              <w:pStyle w:val="11"/>
              <w:spacing w:before="120" w:after="120"/>
              <w:jc w:val="both"/>
              <w:rPr>
                <w:color w:val="auto"/>
                <w:lang w:val="uk-UA"/>
              </w:rPr>
            </w:pPr>
            <w:r w:rsidRPr="00AD6859">
              <w:rPr>
                <w:noProof/>
                <w:color w:val="auto"/>
                <w:lang w:val="uk-UA" w:eastAsia="uk-UA" w:bidi="ar-SA"/>
              </w:rPr>
              <w:drawing>
                <wp:inline distT="0" distB="0" distL="0" distR="0" wp14:anchorId="6ACACCD1" wp14:editId="012056E8">
                  <wp:extent cx="250190" cy="265430"/>
                  <wp:effectExtent l="0" t="0" r="0" b="0"/>
                  <wp:docPr id="17" name="Picut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0"/>
                            <a:ext cx="25019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24F062B7" w14:textId="77777777" w:rsidR="00F2510A" w:rsidRPr="00AD6859" w:rsidRDefault="00F2510A" w:rsidP="00F2510A">
            <w:pPr>
              <w:pStyle w:val="11"/>
              <w:spacing w:before="120" w:after="120"/>
              <w:jc w:val="both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>Коли мигає цей символ, це свідчить про збій на вході змінного струму. Перевірте (потужність/частоту/ кабель).</w:t>
            </w:r>
          </w:p>
        </w:tc>
      </w:tr>
      <w:tr w:rsidR="00F2510A" w:rsidRPr="00AD6859" w14:paraId="31381CF2" w14:textId="77777777" w:rsidTr="00F2510A">
        <w:tc>
          <w:tcPr>
            <w:tcW w:w="2268" w:type="dxa"/>
            <w:gridSpan w:val="2"/>
            <w:shd w:val="clear" w:color="auto" w:fill="D9D9D9" w:themeFill="background1" w:themeFillShade="D9"/>
          </w:tcPr>
          <w:p w14:paraId="07895A3F" w14:textId="77777777" w:rsidR="00F2510A" w:rsidRPr="00AD6859" w:rsidRDefault="00F2510A" w:rsidP="00F2510A">
            <w:pPr>
              <w:pStyle w:val="11"/>
              <w:spacing w:before="120" w:after="120"/>
              <w:jc w:val="both"/>
              <w:rPr>
                <w:color w:val="auto"/>
                <w:lang w:val="uk-UA"/>
              </w:rPr>
            </w:pPr>
            <w:r w:rsidRPr="00AD6859">
              <w:rPr>
                <w:noProof/>
                <w:color w:val="auto"/>
                <w:lang w:val="uk-UA" w:eastAsia="uk-UA" w:bidi="ar-SA"/>
              </w:rPr>
              <w:drawing>
                <wp:inline distT="0" distB="0" distL="0" distR="0" wp14:anchorId="50B2A1D3" wp14:editId="6FF7078C">
                  <wp:extent cx="1356360" cy="228600"/>
                  <wp:effectExtent l="0" t="0" r="0" b="0"/>
                  <wp:docPr id="18" name="Picut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0" y="0"/>
                            <a:ext cx="135636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3B57C548" w14:textId="77777777" w:rsidR="00F2510A" w:rsidRPr="00AD6859" w:rsidRDefault="00F2510A" w:rsidP="00F2510A">
            <w:pPr>
              <w:pStyle w:val="11"/>
              <w:spacing w:before="120" w:after="120"/>
              <w:jc w:val="both"/>
              <w:rPr>
                <w:color w:val="auto"/>
                <w:lang w:val="uk-UA"/>
              </w:rPr>
            </w:pPr>
            <w:r w:rsidRPr="00AD6859">
              <w:rPr>
                <w:color w:val="auto"/>
                <w:lang w:val="uk-UA"/>
              </w:rPr>
              <w:t>Коли мигає цей символ, це означає збій на відповідному виході. Перевірте.</w:t>
            </w:r>
          </w:p>
        </w:tc>
      </w:tr>
    </w:tbl>
    <w:p w14:paraId="50BB35D2" w14:textId="77777777" w:rsidR="00F2510A" w:rsidRPr="00AD6859" w:rsidRDefault="00434895" w:rsidP="00434895">
      <w:pPr>
        <w:pStyle w:val="11"/>
        <w:tabs>
          <w:tab w:val="left" w:pos="246"/>
        </w:tabs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br w:type="page"/>
      </w:r>
    </w:p>
    <w:p w14:paraId="390CA530" w14:textId="77777777" w:rsidR="00F2510A" w:rsidRPr="00AD6859" w:rsidRDefault="00F2510A" w:rsidP="00F2510A">
      <w:pPr>
        <w:pStyle w:val="a4"/>
        <w:shd w:val="clear" w:color="auto" w:fill="000000"/>
        <w:spacing w:after="120"/>
        <w:jc w:val="center"/>
        <w:rPr>
          <w:color w:val="auto"/>
          <w:sz w:val="36"/>
          <w:szCs w:val="36"/>
          <w:lang w:val="uk-UA"/>
        </w:rPr>
      </w:pPr>
      <w:r w:rsidRPr="00AD6859">
        <w:rPr>
          <w:b/>
          <w:bCs/>
          <w:color w:val="auto"/>
          <w:sz w:val="36"/>
          <w:szCs w:val="36"/>
          <w:lang w:val="uk-UA"/>
        </w:rPr>
        <w:lastRenderedPageBreak/>
        <w:t>Режим UPS</w:t>
      </w:r>
    </w:p>
    <w:p w14:paraId="3529EB7E" w14:textId="77777777" w:rsidR="00A746FF" w:rsidRPr="00AD6859" w:rsidRDefault="00434895" w:rsidP="00F2510A">
      <w:pPr>
        <w:pStyle w:val="11"/>
        <w:tabs>
          <w:tab w:val="left" w:pos="246"/>
        </w:tabs>
        <w:spacing w:after="120"/>
        <w:jc w:val="both"/>
        <w:rPr>
          <w:color w:val="auto"/>
          <w:lang w:val="uk-UA"/>
        </w:rPr>
      </w:pPr>
      <w:r w:rsidRPr="00AD6859">
        <w:rPr>
          <w:b/>
          <w:bCs/>
          <w:color w:val="auto"/>
          <w:lang w:val="uk-UA"/>
        </w:rPr>
        <w:t xml:space="preserve">• </w:t>
      </w:r>
      <w:r w:rsidR="00F2510A" w:rsidRPr="00AD6859">
        <w:rPr>
          <w:b/>
          <w:bCs/>
          <w:color w:val="auto"/>
          <w:lang w:val="uk-UA"/>
        </w:rPr>
        <w:t>Функція UPS</w:t>
      </w:r>
    </w:p>
    <w:p w14:paraId="243C1E70" w14:textId="77777777" w:rsidR="00A746FF" w:rsidRPr="00AD6859" w:rsidRDefault="00676359" w:rsidP="00F2510A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 xml:space="preserve">Цей пристрій має обхідний режим, в якому живлення відбувається з обходом акумулятора безпосередньо від джерела змінного струму. </w:t>
      </w:r>
    </w:p>
    <w:p w14:paraId="3168641D" w14:textId="77777777" w:rsidR="00A746FF" w:rsidRPr="00AD6859" w:rsidRDefault="00676359" w:rsidP="00F2510A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 xml:space="preserve">У режимі </w:t>
      </w:r>
      <w:r w:rsidR="004B0426" w:rsidRPr="00AD6859">
        <w:rPr>
          <w:color w:val="auto"/>
          <w:lang w:val="uk-UA"/>
        </w:rPr>
        <w:t xml:space="preserve">UPS </w:t>
      </w:r>
      <w:r w:rsidRPr="00AD6859">
        <w:rPr>
          <w:color w:val="auto"/>
          <w:lang w:val="uk-UA"/>
        </w:rPr>
        <w:t xml:space="preserve">(блок безперебійного живлення) при зникненні вхідного мережного струму через зникнення живлення відбувається автоматичне перемикання на живлення від акумулятора пристрою впродовж 10 мс для забезпечення вихідного змінного струму. </w:t>
      </w:r>
    </w:p>
    <w:p w14:paraId="0CD57392" w14:textId="77777777" w:rsidR="00A746FF" w:rsidRPr="00AD6859" w:rsidRDefault="00434895" w:rsidP="00F2510A">
      <w:pPr>
        <w:pStyle w:val="11"/>
        <w:tabs>
          <w:tab w:val="left" w:pos="246"/>
        </w:tabs>
        <w:spacing w:after="120"/>
        <w:jc w:val="both"/>
        <w:rPr>
          <w:color w:val="auto"/>
          <w:lang w:val="uk-UA"/>
        </w:rPr>
      </w:pPr>
      <w:r w:rsidRPr="00AD6859">
        <w:rPr>
          <w:b/>
          <w:bCs/>
          <w:color w:val="auto"/>
          <w:lang w:val="uk-UA"/>
        </w:rPr>
        <w:t xml:space="preserve">• </w:t>
      </w:r>
      <w:r w:rsidR="00676359" w:rsidRPr="00AD6859">
        <w:rPr>
          <w:b/>
          <w:bCs/>
          <w:color w:val="auto"/>
          <w:lang w:val="uk-UA"/>
        </w:rPr>
        <w:t xml:space="preserve">Схема підключення у режимі </w:t>
      </w:r>
      <w:r w:rsidR="004B0426" w:rsidRPr="00AD6859">
        <w:rPr>
          <w:b/>
          <w:bCs/>
          <w:color w:val="auto"/>
          <w:lang w:val="uk-UA"/>
        </w:rPr>
        <w:t xml:space="preserve">UPS </w:t>
      </w:r>
    </w:p>
    <w:p w14:paraId="73BF6301" w14:textId="77777777" w:rsidR="00A746FF" w:rsidRPr="00AD6859" w:rsidRDefault="00676359" w:rsidP="00F2510A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>Як показано на рисунку нижче, підключіть пристрій між розеткою на стіні та електроприладами</w:t>
      </w:r>
      <w:r w:rsidR="004B0426" w:rsidRPr="00AD6859">
        <w:rPr>
          <w:color w:val="auto"/>
          <w:lang w:val="uk-UA"/>
        </w:rPr>
        <w:t xml:space="preserve">, </w:t>
      </w:r>
      <w:r w:rsidRPr="00AD6859">
        <w:rPr>
          <w:color w:val="auto"/>
          <w:lang w:val="uk-UA"/>
        </w:rPr>
        <w:t>при цьому кнопка живлення на пристрої має знаходитися в увімкненому положенні. При увімкненні живлення електроприладів</w:t>
      </w:r>
      <w:r w:rsidR="004B0426" w:rsidRPr="00AD6859">
        <w:rPr>
          <w:color w:val="auto"/>
          <w:lang w:val="uk-UA"/>
        </w:rPr>
        <w:t>,</w:t>
      </w:r>
      <w:r w:rsidRPr="00AD6859">
        <w:rPr>
          <w:color w:val="auto"/>
          <w:lang w:val="uk-UA"/>
        </w:rPr>
        <w:t xml:space="preserve"> вони будуть безпосередньо живитися від змінного струму електромережі. </w:t>
      </w:r>
    </w:p>
    <w:p w14:paraId="10461BB2" w14:textId="77777777" w:rsidR="00A746FF" w:rsidRPr="00AD6859" w:rsidRDefault="00676359" w:rsidP="00F2510A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>У цьому режимі при зникненні електроживлення від мережі відбувається автоматичне перемикання на внутрішній акумулятор пристрою для забезпечення живлення електроприладів</w:t>
      </w:r>
      <w:r w:rsidR="004B0426" w:rsidRPr="00AD6859">
        <w:rPr>
          <w:color w:val="auto"/>
          <w:lang w:val="uk-UA"/>
        </w:rPr>
        <w:t>.</w:t>
      </w:r>
    </w:p>
    <w:p w14:paraId="6CA138BA" w14:textId="77777777" w:rsidR="00A746FF" w:rsidRPr="00AD6859" w:rsidRDefault="00676359" w:rsidP="00F2510A">
      <w:pPr>
        <w:pStyle w:val="20"/>
        <w:numPr>
          <w:ilvl w:val="0"/>
          <w:numId w:val="11"/>
        </w:numPr>
        <w:spacing w:line="240" w:lineRule="auto"/>
        <w:ind w:left="360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У режимі </w:t>
      </w:r>
      <w:r w:rsidR="004B0426" w:rsidRPr="00AD6859">
        <w:rPr>
          <w:rFonts w:ascii="Tahoma" w:hAnsi="Tahoma" w:cs="Tahoma"/>
          <w:color w:val="auto"/>
          <w:lang w:val="uk-UA"/>
        </w:rPr>
        <w:t xml:space="preserve">UPS </w:t>
      </w:r>
      <w:r w:rsidRPr="00AD6859">
        <w:rPr>
          <w:rFonts w:ascii="Tahoma" w:hAnsi="Tahoma" w:cs="Tahoma"/>
          <w:color w:val="auto"/>
          <w:lang w:val="uk-UA"/>
        </w:rPr>
        <w:t>у Сполучених Штатах і Японії максимальна вихідна потужність нижче 1100 Вт. Якщо вихідна потужність змінного струму перев</w:t>
      </w:r>
      <w:r w:rsidR="00D553E0" w:rsidRPr="00AD6859">
        <w:rPr>
          <w:rFonts w:ascii="Tahoma" w:hAnsi="Tahoma" w:cs="Tahoma"/>
          <w:color w:val="auto"/>
          <w:lang w:val="uk-UA"/>
        </w:rPr>
        <w:t>ищує 1100 Вт, почне мигати знак</w:t>
      </w:r>
      <w:r w:rsidRPr="00AD6859">
        <w:rPr>
          <w:rFonts w:ascii="Tahoma" w:hAnsi="Tahoma" w:cs="Tahoma"/>
          <w:color w:val="auto"/>
          <w:lang w:val="uk-UA"/>
        </w:rPr>
        <w:t xml:space="preserve"> вихідного змінного струму </w:t>
      </w:r>
      <w:r w:rsidRPr="00AD6859">
        <w:rPr>
          <w:noProof/>
          <w:lang w:val="uk-UA" w:eastAsia="uk-UA" w:bidi="ar-SA"/>
        </w:rPr>
        <w:drawing>
          <wp:inline distT="0" distB="0" distL="0" distR="0" wp14:anchorId="72E980BD" wp14:editId="02FCCEAC">
            <wp:extent cx="130659" cy="127221"/>
            <wp:effectExtent l="0" t="0" r="3175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2812" cy="15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859">
        <w:rPr>
          <w:rFonts w:ascii="Tahoma" w:hAnsi="Tahoma" w:cs="Tahoma"/>
          <w:color w:val="auto"/>
          <w:lang w:val="uk-UA"/>
        </w:rPr>
        <w:t>, сигналізуючи про перевантаження</w:t>
      </w:r>
      <w:r w:rsidR="004B0426" w:rsidRPr="00AD6859">
        <w:rPr>
          <w:rFonts w:ascii="Tahoma" w:hAnsi="Tahoma" w:cs="Tahoma"/>
          <w:color w:val="auto"/>
          <w:lang w:val="uk-UA"/>
        </w:rPr>
        <w:t>.</w:t>
      </w:r>
    </w:p>
    <w:p w14:paraId="000A3933" w14:textId="77777777" w:rsidR="00A746FF" w:rsidRPr="00AD6859" w:rsidRDefault="00676359" w:rsidP="00D553E0">
      <w:pPr>
        <w:pStyle w:val="ab"/>
        <w:numPr>
          <w:ilvl w:val="0"/>
          <w:numId w:val="11"/>
        </w:numPr>
        <w:spacing w:after="120" w:line="240" w:lineRule="auto"/>
        <w:ind w:left="360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У режимі UPS у Китаї, Великій Британії, Європі та Південній Кореї максимальна вихідна потужність нижче 1200 Вт. Якщо </w:t>
      </w:r>
      <w:r w:rsidR="00D553E0" w:rsidRPr="00AD6859">
        <w:rPr>
          <w:rFonts w:ascii="Tahoma" w:hAnsi="Tahoma" w:cs="Tahoma"/>
          <w:color w:val="auto"/>
          <w:lang w:val="uk-UA"/>
        </w:rPr>
        <w:t>вихідна потужність змінного струму</w:t>
      </w:r>
      <w:r w:rsidRPr="00AD6859">
        <w:rPr>
          <w:rFonts w:ascii="Tahoma" w:hAnsi="Tahoma" w:cs="Tahoma"/>
          <w:color w:val="auto"/>
          <w:lang w:val="uk-UA"/>
        </w:rPr>
        <w:t xml:space="preserve"> </w:t>
      </w:r>
      <w:r w:rsidR="00D553E0" w:rsidRPr="00AD6859">
        <w:rPr>
          <w:rFonts w:ascii="Tahoma" w:hAnsi="Tahoma" w:cs="Tahoma"/>
          <w:color w:val="auto"/>
          <w:lang w:val="uk-UA"/>
        </w:rPr>
        <w:t>перевищує 1200 Вт, почне мигати знак</w:t>
      </w:r>
      <w:r w:rsidRPr="00AD6859">
        <w:rPr>
          <w:rFonts w:ascii="Tahoma" w:hAnsi="Tahoma" w:cs="Tahoma"/>
          <w:color w:val="auto"/>
          <w:lang w:val="uk-UA"/>
        </w:rPr>
        <w:t xml:space="preserve"> вихідного змінного струму </w:t>
      </w:r>
      <w:r w:rsidRPr="00AD6859">
        <w:rPr>
          <w:noProof/>
          <w:lang w:val="uk-UA" w:eastAsia="uk-UA" w:bidi="ar-SA"/>
        </w:rPr>
        <w:drawing>
          <wp:inline distT="0" distB="0" distL="0" distR="0" wp14:anchorId="37914146" wp14:editId="5A81FB63">
            <wp:extent cx="130659" cy="127221"/>
            <wp:effectExtent l="0" t="0" r="3175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2812" cy="15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859">
        <w:rPr>
          <w:rFonts w:ascii="Tahoma" w:hAnsi="Tahoma" w:cs="Tahoma"/>
          <w:color w:val="auto"/>
          <w:lang w:val="uk-UA"/>
        </w:rPr>
        <w:t xml:space="preserve">, сигналізуючи про перевантаження. </w:t>
      </w:r>
    </w:p>
    <w:p w14:paraId="2341164C" w14:textId="77777777" w:rsidR="00F2510A" w:rsidRPr="00AD6859" w:rsidRDefault="004B0426" w:rsidP="00434895">
      <w:pPr>
        <w:pStyle w:val="11"/>
        <w:jc w:val="both"/>
        <w:rPr>
          <w:color w:val="auto"/>
          <w:sz w:val="2"/>
          <w:szCs w:val="2"/>
          <w:lang w:val="uk-UA"/>
        </w:rPr>
      </w:pPr>
      <w:r w:rsidRPr="00AD6859">
        <w:rPr>
          <w:noProof/>
          <w:color w:val="auto"/>
          <w:lang w:val="uk-UA" w:eastAsia="uk-UA" w:bidi="ar-SA"/>
        </w:rPr>
        <w:drawing>
          <wp:inline distT="0" distB="0" distL="0" distR="0" wp14:anchorId="4795F775" wp14:editId="5F430BF5">
            <wp:extent cx="4519930" cy="125857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451993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12101" w14:textId="77777777" w:rsidR="00F2510A" w:rsidRPr="00AD6859" w:rsidRDefault="00F2510A">
      <w:pPr>
        <w:rPr>
          <w:rFonts w:ascii="Tahoma" w:eastAsia="Tahoma" w:hAnsi="Tahoma" w:cs="Tahoma"/>
          <w:color w:val="auto"/>
          <w:sz w:val="2"/>
          <w:szCs w:val="2"/>
          <w:lang w:val="uk-UA"/>
        </w:rPr>
      </w:pPr>
      <w:r w:rsidRPr="00AD6859">
        <w:rPr>
          <w:color w:val="auto"/>
          <w:sz w:val="2"/>
          <w:szCs w:val="2"/>
          <w:lang w:val="uk-UA"/>
        </w:rPr>
        <w:br w:type="page"/>
      </w:r>
    </w:p>
    <w:p w14:paraId="2D5BD7BD" w14:textId="77777777" w:rsidR="00D553E0" w:rsidRPr="00AD6859" w:rsidRDefault="00D553E0" w:rsidP="00D553E0">
      <w:pPr>
        <w:pStyle w:val="a4"/>
        <w:shd w:val="clear" w:color="auto" w:fill="000000"/>
        <w:spacing w:after="120"/>
        <w:jc w:val="center"/>
        <w:rPr>
          <w:color w:val="auto"/>
          <w:sz w:val="36"/>
          <w:szCs w:val="36"/>
          <w:lang w:val="uk-UA"/>
        </w:rPr>
      </w:pPr>
      <w:r w:rsidRPr="00AD6859">
        <w:rPr>
          <w:b/>
          <w:bCs/>
          <w:color w:val="auto"/>
          <w:sz w:val="36"/>
          <w:szCs w:val="36"/>
          <w:lang w:val="uk-UA"/>
        </w:rPr>
        <w:lastRenderedPageBreak/>
        <w:t>Підключення до сонячної панелі</w:t>
      </w:r>
    </w:p>
    <w:p w14:paraId="3770463A" w14:textId="77777777" w:rsidR="00A746FF" w:rsidRPr="00AD6859" w:rsidRDefault="00D553E0" w:rsidP="00D553E0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 xml:space="preserve">Наші пристрої можна підключати до сонячних панелей і заряджати від сонячних панелей. </w:t>
      </w:r>
    </w:p>
    <w:p w14:paraId="6942ED5E" w14:textId="77777777" w:rsidR="00A746FF" w:rsidRPr="00AD6859" w:rsidRDefault="00D553E0" w:rsidP="00D553E0">
      <w:pPr>
        <w:pStyle w:val="11"/>
        <w:spacing w:after="24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 xml:space="preserve">Сонячні панелі виробляють 400 Вт енергії і можуть зарядити пристрій всього за 4 години </w:t>
      </w:r>
      <w:r w:rsidR="004B0426" w:rsidRPr="00AD6859">
        <w:rPr>
          <w:color w:val="auto"/>
          <w:lang w:val="uk-UA"/>
        </w:rPr>
        <w:t>(</w:t>
      </w:r>
      <w:r w:rsidRPr="00AD6859">
        <w:rPr>
          <w:color w:val="auto"/>
          <w:lang w:val="uk-UA"/>
        </w:rPr>
        <w:t xml:space="preserve">вхідна потужність від сонячних панелей може бути не більше 500 Вт </w:t>
      </w:r>
      <w:r w:rsidR="004B0426" w:rsidRPr="00AD6859">
        <w:rPr>
          <w:color w:val="auto"/>
          <w:lang w:val="uk-UA"/>
        </w:rPr>
        <w:t>(</w:t>
      </w:r>
      <w:r w:rsidRPr="00AD6859">
        <w:rPr>
          <w:color w:val="auto"/>
          <w:lang w:val="uk-UA"/>
        </w:rPr>
        <w:t xml:space="preserve">максимальна напруга </w:t>
      </w:r>
      <w:r w:rsidR="004B0426" w:rsidRPr="00AD6859">
        <w:rPr>
          <w:color w:val="auto"/>
          <w:lang w:val="uk-UA"/>
        </w:rPr>
        <w:t>50</w:t>
      </w:r>
      <w:r w:rsidRPr="00AD6859">
        <w:rPr>
          <w:color w:val="auto"/>
          <w:lang w:val="uk-UA"/>
        </w:rPr>
        <w:t xml:space="preserve"> В</w:t>
      </w:r>
      <w:r w:rsidR="004B0426" w:rsidRPr="00AD6859">
        <w:rPr>
          <w:color w:val="auto"/>
          <w:lang w:val="uk-UA"/>
        </w:rPr>
        <w:t>)</w:t>
      </w:r>
    </w:p>
    <w:p w14:paraId="4799283B" w14:textId="77777777" w:rsidR="00A746FF" w:rsidRPr="00AD6859" w:rsidRDefault="00D553E0" w:rsidP="00D553E0">
      <w:pPr>
        <w:pStyle w:val="20"/>
        <w:numPr>
          <w:ilvl w:val="0"/>
          <w:numId w:val="12"/>
        </w:numPr>
        <w:spacing w:line="240" w:lineRule="auto"/>
        <w:ind w:left="360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Енергія заряду від сонячної панелі залежить від погодних і кліматичних умов. </w:t>
      </w:r>
    </w:p>
    <w:p w14:paraId="59A94DA7" w14:textId="77777777" w:rsidR="00A746FF" w:rsidRPr="00AD6859" w:rsidRDefault="00D553E0" w:rsidP="00D553E0">
      <w:pPr>
        <w:pStyle w:val="20"/>
        <w:numPr>
          <w:ilvl w:val="0"/>
          <w:numId w:val="12"/>
        </w:numPr>
        <w:spacing w:after="240" w:line="240" w:lineRule="auto"/>
        <w:ind w:left="360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Напруга сонячної панелі вище 50 В призведе до пошкодження обладнання, яке не покривається гарантією. </w:t>
      </w:r>
    </w:p>
    <w:p w14:paraId="4F14E0ED" w14:textId="77777777" w:rsidR="00A746FF" w:rsidRPr="00AD6859" w:rsidRDefault="004B0426" w:rsidP="00D553E0">
      <w:pPr>
        <w:pStyle w:val="11"/>
        <w:spacing w:after="120"/>
        <w:jc w:val="both"/>
        <w:rPr>
          <w:color w:val="auto"/>
          <w:lang w:val="uk-UA"/>
        </w:rPr>
      </w:pPr>
      <w:r w:rsidRPr="00AD6859">
        <w:rPr>
          <w:b/>
          <w:bCs/>
          <w:color w:val="auto"/>
          <w:lang w:val="uk-UA"/>
        </w:rPr>
        <w:t xml:space="preserve">• </w:t>
      </w:r>
      <w:r w:rsidR="00D553E0" w:rsidRPr="00AD6859">
        <w:rPr>
          <w:b/>
          <w:bCs/>
          <w:color w:val="auto"/>
          <w:lang w:val="uk-UA"/>
        </w:rPr>
        <w:t>Заряджання від сонячних панель</w:t>
      </w:r>
    </w:p>
    <w:p w14:paraId="6F05B518" w14:textId="77777777" w:rsidR="00D553E0" w:rsidRPr="00AD6859" w:rsidRDefault="00D553E0" w:rsidP="00D553E0">
      <w:pPr>
        <w:pStyle w:val="ab"/>
        <w:spacing w:after="120" w:line="240" w:lineRule="auto"/>
        <w:ind w:left="0" w:firstLine="0"/>
        <w:jc w:val="both"/>
        <w:rPr>
          <w:rFonts w:ascii="Tahoma" w:eastAsia="Tahoma" w:hAnsi="Tahoma" w:cs="Tahoma"/>
          <w:color w:val="auto"/>
          <w:sz w:val="20"/>
          <w:szCs w:val="20"/>
          <w:lang w:val="uk-UA"/>
        </w:rPr>
      </w:pPr>
      <w:r w:rsidRPr="00AD6859">
        <w:rPr>
          <w:rFonts w:ascii="Tahoma" w:eastAsia="Tahoma" w:hAnsi="Tahoma" w:cs="Tahoma"/>
          <w:color w:val="auto"/>
          <w:sz w:val="20"/>
          <w:szCs w:val="20"/>
          <w:shd w:val="clear" w:color="auto" w:fill="000000" w:themeFill="text1"/>
          <w:lang w:val="uk-UA"/>
        </w:rPr>
        <w:t xml:space="preserve">Схема підключення </w:t>
      </w:r>
      <w:r w:rsidRPr="00AD6859">
        <w:rPr>
          <w:rFonts w:ascii="Tahoma" w:eastAsia="Tahoma" w:hAnsi="Tahoma" w:cs="Tahoma"/>
          <w:color w:val="auto"/>
          <w:sz w:val="20"/>
          <w:szCs w:val="20"/>
          <w:shd w:val="clear" w:color="auto" w:fill="000000" w:themeFill="text1"/>
          <w:lang w:val="uk-UA"/>
        </w:rPr>
        <w:sym w:font="Wingdings 2" w:char="F06A"/>
      </w:r>
    </w:p>
    <w:p w14:paraId="4901411F" w14:textId="77777777" w:rsidR="00A746FF" w:rsidRPr="00AD6859" w:rsidRDefault="00D553E0" w:rsidP="00D553E0">
      <w:pPr>
        <w:pStyle w:val="ab"/>
        <w:spacing w:after="120" w:line="240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  <w:lang w:val="uk-UA"/>
        </w:rPr>
      </w:pPr>
      <w:r w:rsidRPr="00AD6859">
        <w:rPr>
          <w:rFonts w:ascii="Tahoma" w:eastAsia="Tahoma" w:hAnsi="Tahoma" w:cs="Tahoma"/>
          <w:color w:val="auto"/>
          <w:sz w:val="20"/>
          <w:szCs w:val="20"/>
          <w:lang w:val="uk-UA"/>
        </w:rPr>
        <w:t xml:space="preserve">Площа заряджання </w:t>
      </w:r>
    </w:p>
    <w:p w14:paraId="502C0F36" w14:textId="77777777" w:rsidR="00A746FF" w:rsidRPr="00AD6859" w:rsidRDefault="00D553E0" w:rsidP="00D553E0">
      <w:pPr>
        <w:jc w:val="both"/>
        <w:rPr>
          <w:rFonts w:ascii="Tahoma" w:hAnsi="Tahoma" w:cs="Tahoma"/>
          <w:color w:val="auto"/>
          <w:sz w:val="2"/>
          <w:szCs w:val="2"/>
          <w:lang w:val="uk-UA"/>
        </w:rPr>
      </w:pPr>
      <w:r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2EA8A5" wp14:editId="5B089855">
                <wp:simplePos x="0" y="0"/>
                <wp:positionH relativeFrom="column">
                  <wp:posOffset>2667331</wp:posOffset>
                </wp:positionH>
                <wp:positionV relativeFrom="paragraph">
                  <wp:posOffset>1072571</wp:posOffset>
                </wp:positionV>
                <wp:extent cx="830912" cy="174929"/>
                <wp:effectExtent l="0" t="0" r="7620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912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E2DF4" w14:textId="77777777" w:rsidR="00D553E0" w:rsidRPr="00D553E0" w:rsidRDefault="00D553E0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 xml:space="preserve">Сонячна панель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0494" id="Поле 50" o:spid="_x0000_s1030" type="#_x0000_t202" style="position:absolute;left:0;text-align:left;margin-left:210.05pt;margin-top:84.45pt;width:65.4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" fillcolor="white [3201]" stroked="f" strokeweight=".5pt">
                <v:textbox inset="0,0,0,0">
                  <w:txbxContent>
                    <w:p w:rsidR="00D553E0" w:rsidRPr="00D553E0" w:rsidRDefault="00D553E0" w:rsidP="00D553E0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 xml:space="preserve">Сонячна панель </w:t>
                      </w:r>
                    </w:p>
                  </w:txbxContent>
                </v:textbox>
              </v:shape>
            </w:pict>
          </mc:Fallback>
        </mc:AlternateContent>
      </w:r>
      <w:r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8DF46" wp14:editId="7C2A7DEE">
                <wp:simplePos x="0" y="0"/>
                <wp:positionH relativeFrom="column">
                  <wp:posOffset>1106971</wp:posOffset>
                </wp:positionH>
                <wp:positionV relativeFrom="paragraph">
                  <wp:posOffset>269875</wp:posOffset>
                </wp:positionV>
                <wp:extent cx="306125" cy="139147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25" cy="139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3C371" w14:textId="77777777" w:rsidR="00D553E0" w:rsidRPr="00D553E0" w:rsidRDefault="00D553E0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Роз’єм Андерсона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F720" id="Поле 45" o:spid="_x0000_s1031" type="#_x0000_t202" style="position:absolute;left:0;text-align:left;margin-left:87.15pt;margin-top:21.25pt;width:24.1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" fillcolor="white [3201]" stroked="f" strokeweight=".5pt">
                <v:textbox inset="0,0,0,0">
                  <w:txbxContent>
                    <w:p w:rsidR="00D553E0" w:rsidRPr="00D553E0" w:rsidRDefault="00D553E0" w:rsidP="00D553E0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Роз’єм Андерсона</w:t>
                      </w:r>
                    </w:p>
                  </w:txbxContent>
                </v:textbox>
              </v:shape>
            </w:pict>
          </mc:Fallback>
        </mc:AlternateContent>
      </w:r>
      <w:r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E1D42" wp14:editId="552521F3">
                <wp:simplePos x="0" y="0"/>
                <wp:positionH relativeFrom="column">
                  <wp:posOffset>723265</wp:posOffset>
                </wp:positionH>
                <wp:positionV relativeFrom="paragraph">
                  <wp:posOffset>257341</wp:posOffset>
                </wp:positionV>
                <wp:extent cx="365760" cy="135172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35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B643B" w14:textId="77777777" w:rsidR="00D553E0" w:rsidRPr="00D553E0" w:rsidRDefault="00D553E0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Вхід змінного струму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CB4B" id="Поле 44" o:spid="_x0000_s1032" type="#_x0000_t202" style="position:absolute;left:0;text-align:left;margin-left:56.95pt;margin-top:20.25pt;width:28.8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" fillcolor="white [3201]" stroked="f" strokeweight=".5pt">
                <v:textbox inset="0,0,0,0">
                  <w:txbxContent>
                    <w:p w:rsidR="00D553E0" w:rsidRPr="00D553E0" w:rsidRDefault="00D553E0" w:rsidP="00D553E0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Вхід змінного струму</w:t>
                      </w:r>
                    </w:p>
                  </w:txbxContent>
                </v:textbox>
              </v:shape>
            </w:pict>
          </mc:Fallback>
        </mc:AlternateContent>
      </w:r>
      <w:r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4513B" wp14:editId="30FCF1C4">
                <wp:simplePos x="0" y="0"/>
                <wp:positionH relativeFrom="column">
                  <wp:posOffset>1021715</wp:posOffset>
                </wp:positionH>
                <wp:positionV relativeFrom="paragraph">
                  <wp:posOffset>1052968</wp:posOffset>
                </wp:positionV>
                <wp:extent cx="830912" cy="174929"/>
                <wp:effectExtent l="0" t="0" r="762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912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44136" w14:textId="77777777" w:rsidR="00D553E0" w:rsidRPr="00D553E0" w:rsidRDefault="00D553E0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ru-RU"/>
                              </w:rPr>
                            </w:pP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Перехідник Андерсон-</w:t>
                            </w: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</w:rPr>
                              <w:t>MC</w:t>
                            </w: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ru-RU"/>
                              </w:rPr>
                              <w:t>4</w:t>
                            </w:r>
                          </w:p>
                          <w:p w14:paraId="50567AD3" w14:textId="77777777" w:rsidR="00D553E0" w:rsidRPr="00D553E0" w:rsidRDefault="00D553E0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(не входить до комплекту)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FE8A" id="Поле 42" o:spid="_x0000_s1033" type="#_x0000_t202" style="position:absolute;left:0;text-align:left;margin-left:80.45pt;margin-top:82.9pt;width:65.4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" fillcolor="white [3201]" stroked="f" strokeweight=".5pt">
                <v:textbox inset="0,0,0,0">
                  <w:txbxContent>
                    <w:p w:rsidR="00D553E0" w:rsidRPr="00D553E0" w:rsidRDefault="00D553E0" w:rsidP="00D553E0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ru-RU"/>
                        </w:rPr>
                      </w:pP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Перехідник Андерсон-</w:t>
                      </w: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</w:rPr>
                        <w:t>MC</w:t>
                      </w: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  <w:lang w:val="ru-RU"/>
                        </w:rPr>
                        <w:t>4</w:t>
                      </w:r>
                    </w:p>
                    <w:p w:rsidR="00D553E0" w:rsidRPr="00D553E0" w:rsidRDefault="00D553E0" w:rsidP="00D553E0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(не входить до комплекту)</w:t>
                      </w:r>
                    </w:p>
                  </w:txbxContent>
                </v:textbox>
              </v:shape>
            </w:pict>
          </mc:Fallback>
        </mc:AlternateContent>
      </w:r>
      <w:r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3C1EB" wp14:editId="40C34CC8">
                <wp:simplePos x="0" y="0"/>
                <wp:positionH relativeFrom="column">
                  <wp:posOffset>63611</wp:posOffset>
                </wp:positionH>
                <wp:positionV relativeFrom="paragraph">
                  <wp:posOffset>644056</wp:posOffset>
                </wp:positionV>
                <wp:extent cx="487478" cy="102946"/>
                <wp:effectExtent l="0" t="0" r="8255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78" cy="102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16863" w14:textId="77777777" w:rsidR="00D553E0" w:rsidRPr="001C359A" w:rsidRDefault="00D553E0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Пристрій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6602" id="Поле 41" o:spid="_x0000_s1034" type="#_x0000_t202" style="position:absolute;left:0;text-align:left;margin-left:5pt;margin-top:50.7pt;width:38.4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" fillcolor="white [3201]" stroked="f" strokeweight=".5pt">
                <v:textbox inset="0,0,0,0">
                  <w:txbxContent>
                    <w:p w:rsidR="00D553E0" w:rsidRPr="001C359A" w:rsidRDefault="00D553E0" w:rsidP="00D553E0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Пристрій</w:t>
                      </w:r>
                      <w:r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0426" w:rsidRPr="00AD6859">
        <w:rPr>
          <w:rFonts w:ascii="Tahoma" w:hAnsi="Tahoma" w:cs="Tahoma"/>
          <w:noProof/>
          <w:color w:val="auto"/>
          <w:lang w:val="uk-UA" w:eastAsia="uk-UA" w:bidi="ar-SA"/>
        </w:rPr>
        <w:drawing>
          <wp:inline distT="0" distB="0" distL="0" distR="0" wp14:anchorId="1F656A9A" wp14:editId="10B75689">
            <wp:extent cx="4502150" cy="1252855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450215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859">
        <w:rPr>
          <w:rFonts w:ascii="Tahoma" w:eastAsia="Tahoma" w:hAnsi="Tahoma" w:cs="Tahoma"/>
          <w:color w:val="auto"/>
          <w:sz w:val="20"/>
          <w:szCs w:val="20"/>
          <w:shd w:val="clear" w:color="auto" w:fill="000000" w:themeFill="text1"/>
          <w:lang w:val="uk-UA"/>
        </w:rPr>
        <w:t xml:space="preserve">Схема підключення </w:t>
      </w:r>
      <w:r w:rsidRPr="00AD6859">
        <w:rPr>
          <w:rFonts w:ascii="Tahoma" w:eastAsia="Tahoma" w:hAnsi="Tahoma" w:cs="Tahoma"/>
          <w:color w:val="auto"/>
          <w:sz w:val="20"/>
          <w:szCs w:val="20"/>
          <w:shd w:val="clear" w:color="auto" w:fill="000000" w:themeFill="text1"/>
          <w:lang w:val="uk-UA"/>
        </w:rPr>
        <w:sym w:font="Wingdings 2" w:char="F06B"/>
      </w:r>
      <w:r w:rsidR="004B0426" w:rsidRPr="00AD6859">
        <w:rPr>
          <w:rFonts w:ascii="Tahoma" w:eastAsia="Tahoma" w:hAnsi="Tahoma" w:cs="Tahoma"/>
          <w:color w:val="auto"/>
          <w:sz w:val="20"/>
          <w:szCs w:val="20"/>
          <w:shd w:val="clear" w:color="auto" w:fill="000000" w:themeFill="text1"/>
          <w:lang w:val="uk-UA"/>
        </w:rPr>
        <w:t xml:space="preserve"> </w:t>
      </w:r>
    </w:p>
    <w:p w14:paraId="4550795C" w14:textId="77777777" w:rsidR="00A746FF" w:rsidRPr="00AD6859" w:rsidRDefault="00B47CBD" w:rsidP="00434895">
      <w:pPr>
        <w:jc w:val="both"/>
        <w:rPr>
          <w:rFonts w:ascii="Tahoma" w:hAnsi="Tahoma" w:cs="Tahoma"/>
          <w:color w:val="auto"/>
          <w:sz w:val="2"/>
          <w:szCs w:val="2"/>
          <w:lang w:val="uk-UA"/>
        </w:rPr>
      </w:pPr>
      <w:r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7F8F46" wp14:editId="0CA8518A">
                <wp:simplePos x="0" y="0"/>
                <wp:positionH relativeFrom="column">
                  <wp:posOffset>2842260</wp:posOffset>
                </wp:positionH>
                <wp:positionV relativeFrom="paragraph">
                  <wp:posOffset>1799590</wp:posOffset>
                </wp:positionV>
                <wp:extent cx="830912" cy="174929"/>
                <wp:effectExtent l="0" t="0" r="762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912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3448A" w14:textId="77777777" w:rsidR="00B47CBD" w:rsidRDefault="00B47CBD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Сонячна панель В</w:t>
                            </w:r>
                          </w:p>
                          <w:p w14:paraId="3DF949D6" w14:textId="77777777" w:rsidR="00B47CBD" w:rsidRPr="00D553E0" w:rsidRDefault="00B47CBD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(не входить до комплекту)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AA1D" id="Поле 52" o:spid="_x0000_s1035" type="#_x0000_t202" style="position:absolute;left:0;text-align:left;margin-left:223.8pt;margin-top:141.7pt;width:65.45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" fillcolor="white [3201]" stroked="f" strokeweight=".5pt">
                <v:textbox inset="0,0,0,0">
                  <w:txbxContent>
                    <w:p w:rsidR="00B47CBD" w:rsidRDefault="00B47CBD" w:rsidP="00D553E0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Сонячна панель В</w:t>
                      </w:r>
                    </w:p>
                    <w:p w:rsidR="00B47CBD" w:rsidRPr="00D553E0" w:rsidRDefault="00B47CBD" w:rsidP="00D553E0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(не входить до комплекту)</w:t>
                      </w:r>
                    </w:p>
                  </w:txbxContent>
                </v:textbox>
              </v:shape>
            </w:pict>
          </mc:Fallback>
        </mc:AlternateContent>
      </w:r>
      <w:r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4CDE32" wp14:editId="0FF4ED72">
                <wp:simplePos x="0" y="0"/>
                <wp:positionH relativeFrom="column">
                  <wp:posOffset>472440</wp:posOffset>
                </wp:positionH>
                <wp:positionV relativeFrom="paragraph">
                  <wp:posOffset>1784350</wp:posOffset>
                </wp:positionV>
                <wp:extent cx="830912" cy="174929"/>
                <wp:effectExtent l="0" t="0" r="762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912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4FE26" w14:textId="77777777" w:rsidR="00B47CBD" w:rsidRDefault="00B47CBD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Сонячна панель А</w:t>
                            </w:r>
                          </w:p>
                          <w:p w14:paraId="3F46E4FA" w14:textId="77777777" w:rsidR="00B47CBD" w:rsidRPr="00D553E0" w:rsidRDefault="00B47CBD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(не входить до комплекту)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AC2A" id="Поле 51" o:spid="_x0000_s1036" type="#_x0000_t202" style="position:absolute;left:0;text-align:left;margin-left:37.2pt;margin-top:140.5pt;width:65.45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" fillcolor="white [3201]" stroked="f" strokeweight=".5pt">
                <v:textbox inset="0,0,0,0">
                  <w:txbxContent>
                    <w:p w:rsidR="00B47CBD" w:rsidRDefault="00B47CBD" w:rsidP="00D553E0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Сонячна панель А</w:t>
                      </w:r>
                    </w:p>
                    <w:p w:rsidR="00B47CBD" w:rsidRPr="00D553E0" w:rsidRDefault="00B47CBD" w:rsidP="00D553E0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(не входить до комплекту)</w:t>
                      </w:r>
                    </w:p>
                  </w:txbxContent>
                </v:textbox>
              </v:shape>
            </w:pict>
          </mc:Fallback>
        </mc:AlternateContent>
      </w:r>
      <w:r w:rsidR="00D553E0"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5FA9E" wp14:editId="11AC4ED3">
                <wp:simplePos x="0" y="0"/>
                <wp:positionH relativeFrom="column">
                  <wp:posOffset>922186</wp:posOffset>
                </wp:positionH>
                <wp:positionV relativeFrom="paragraph">
                  <wp:posOffset>922766</wp:posOffset>
                </wp:positionV>
                <wp:extent cx="830912" cy="174929"/>
                <wp:effectExtent l="0" t="0" r="762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912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7B038" w14:textId="77777777" w:rsidR="00D553E0" w:rsidRPr="00D553E0" w:rsidRDefault="00D553E0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ru-RU"/>
                              </w:rPr>
                            </w:pP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Перехідник Андерсон-</w:t>
                            </w: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</w:rPr>
                              <w:t>MC</w:t>
                            </w: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ru-RU"/>
                              </w:rPr>
                              <w:t>4</w:t>
                            </w:r>
                          </w:p>
                          <w:p w14:paraId="40401023" w14:textId="77777777" w:rsidR="00D553E0" w:rsidRPr="00D553E0" w:rsidRDefault="00D553E0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(не входить до комплекту)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165D" id="Поле 49" o:spid="_x0000_s1037" type="#_x0000_t202" style="position:absolute;left:0;text-align:left;margin-left:72.6pt;margin-top:72.65pt;width:65.45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" fillcolor="white [3201]" stroked="f" strokeweight=".5pt">
                <v:textbox inset="0,0,0,0">
                  <w:txbxContent>
                    <w:p w:rsidR="00D553E0" w:rsidRPr="00D553E0" w:rsidRDefault="00D553E0" w:rsidP="00D553E0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ru-RU"/>
                        </w:rPr>
                      </w:pP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Перехідник Андерсон-</w:t>
                      </w: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</w:rPr>
                        <w:t>MC</w:t>
                      </w: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  <w:lang w:val="ru-RU"/>
                        </w:rPr>
                        <w:t>4</w:t>
                      </w:r>
                    </w:p>
                    <w:p w:rsidR="00D553E0" w:rsidRPr="00D553E0" w:rsidRDefault="00D553E0" w:rsidP="00D553E0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(не входить до комплекту)</w:t>
                      </w:r>
                    </w:p>
                  </w:txbxContent>
                </v:textbox>
              </v:shape>
            </w:pict>
          </mc:Fallback>
        </mc:AlternateContent>
      </w:r>
      <w:r w:rsidR="00D553E0"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8BCD0" wp14:editId="595027F7">
                <wp:simplePos x="0" y="0"/>
                <wp:positionH relativeFrom="column">
                  <wp:posOffset>47597</wp:posOffset>
                </wp:positionH>
                <wp:positionV relativeFrom="paragraph">
                  <wp:posOffset>644525</wp:posOffset>
                </wp:positionV>
                <wp:extent cx="487478" cy="102946"/>
                <wp:effectExtent l="0" t="0" r="8255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78" cy="102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6A49F" w14:textId="77777777" w:rsidR="00D553E0" w:rsidRPr="001C359A" w:rsidRDefault="00D553E0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Пристрій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8E04" id="Поле 48" o:spid="_x0000_s1038" type="#_x0000_t202" style="position:absolute;left:0;text-align:left;margin-left:3.75pt;margin-top:50.75pt;width:38.4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" fillcolor="white [3201]" stroked="f" strokeweight=".5pt">
                <v:textbox inset="0,0,0,0">
                  <w:txbxContent>
                    <w:p w:rsidR="00D553E0" w:rsidRPr="001C359A" w:rsidRDefault="00D553E0" w:rsidP="00D553E0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Пристрій</w:t>
                      </w:r>
                      <w:r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53E0"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A159B" wp14:editId="4ABBC435">
                <wp:simplePos x="0" y="0"/>
                <wp:positionH relativeFrom="column">
                  <wp:posOffset>1094105</wp:posOffset>
                </wp:positionH>
                <wp:positionV relativeFrom="paragraph">
                  <wp:posOffset>273685</wp:posOffset>
                </wp:positionV>
                <wp:extent cx="306070" cy="139065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3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D911A" w14:textId="77777777" w:rsidR="00D553E0" w:rsidRPr="00D553E0" w:rsidRDefault="00D553E0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Роз’єм Андерсона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EDB0" id="Поле 47" o:spid="_x0000_s1039" type="#_x0000_t202" style="position:absolute;left:0;text-align:left;margin-left:86.15pt;margin-top:21.55pt;width:24.1pt;height: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" fillcolor="white [3201]" stroked="f" strokeweight=".5pt">
                <v:textbox inset="0,0,0,0">
                  <w:txbxContent>
                    <w:p w:rsidR="00D553E0" w:rsidRPr="00D553E0" w:rsidRDefault="00D553E0" w:rsidP="00D553E0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Роз’єм Андерсона</w:t>
                      </w:r>
                    </w:p>
                  </w:txbxContent>
                </v:textbox>
              </v:shape>
            </w:pict>
          </mc:Fallback>
        </mc:AlternateContent>
      </w:r>
      <w:r w:rsidR="00D553E0" w:rsidRPr="00AD6859">
        <w:rPr>
          <w:rFonts w:ascii="Tahoma" w:hAnsi="Tahoma" w:cs="Tahoma"/>
          <w:noProof/>
          <w:color w:val="auto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30A7C" wp14:editId="1295F9BC">
                <wp:simplePos x="0" y="0"/>
                <wp:positionH relativeFrom="column">
                  <wp:posOffset>710565</wp:posOffset>
                </wp:positionH>
                <wp:positionV relativeFrom="paragraph">
                  <wp:posOffset>261151</wp:posOffset>
                </wp:positionV>
                <wp:extent cx="365760" cy="134620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7BCE6" w14:textId="77777777" w:rsidR="00D553E0" w:rsidRPr="00D553E0" w:rsidRDefault="00D553E0" w:rsidP="00D553E0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 w:rsidRPr="00D553E0"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>Вхід змінного струму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4822" id="Поле 46" o:spid="_x0000_s1040" type="#_x0000_t202" style="position:absolute;left:0;text-align:left;margin-left:55.95pt;margin-top:20.55pt;width:28.8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" fillcolor="white [3201]" stroked="f" strokeweight=".5pt">
                <v:textbox inset="0,0,0,0">
                  <w:txbxContent>
                    <w:p w:rsidR="00D553E0" w:rsidRPr="00D553E0" w:rsidRDefault="00D553E0" w:rsidP="00D553E0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 w:rsidRPr="00D553E0"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>Вхід змінного струму</w:t>
                      </w:r>
                    </w:p>
                  </w:txbxContent>
                </v:textbox>
              </v:shape>
            </w:pict>
          </mc:Fallback>
        </mc:AlternateContent>
      </w:r>
      <w:r w:rsidR="004B0426" w:rsidRPr="00AD6859">
        <w:rPr>
          <w:rFonts w:ascii="Tahoma" w:hAnsi="Tahoma" w:cs="Tahoma"/>
          <w:noProof/>
          <w:color w:val="auto"/>
          <w:lang w:val="uk-UA" w:eastAsia="uk-UA" w:bidi="ar-SA"/>
        </w:rPr>
        <w:drawing>
          <wp:inline distT="0" distB="0" distL="0" distR="0" wp14:anchorId="1E9A6E1A" wp14:editId="257E95E4">
            <wp:extent cx="4465320" cy="190500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446532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CAA18" w14:textId="77777777" w:rsidR="00156047" w:rsidRPr="00AD6859" w:rsidRDefault="00434895" w:rsidP="00434895">
      <w:pPr>
        <w:pStyle w:val="11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br w:type="page"/>
      </w:r>
    </w:p>
    <w:p w14:paraId="0726353C" w14:textId="77777777" w:rsidR="00156047" w:rsidRPr="00AD6859" w:rsidRDefault="00156047" w:rsidP="009C4384">
      <w:pPr>
        <w:pStyle w:val="a4"/>
        <w:shd w:val="clear" w:color="auto" w:fill="000000"/>
        <w:spacing w:after="60"/>
        <w:jc w:val="center"/>
        <w:rPr>
          <w:color w:val="auto"/>
          <w:sz w:val="36"/>
          <w:szCs w:val="36"/>
          <w:lang w:val="uk-UA"/>
        </w:rPr>
      </w:pPr>
      <w:r w:rsidRPr="00AD6859">
        <w:rPr>
          <w:b/>
          <w:bCs/>
          <w:color w:val="auto"/>
          <w:sz w:val="36"/>
          <w:szCs w:val="36"/>
          <w:lang w:val="uk-UA"/>
        </w:rPr>
        <w:lastRenderedPageBreak/>
        <w:t>Заряджання від автомобіля</w:t>
      </w:r>
    </w:p>
    <w:p w14:paraId="5FD50275" w14:textId="77777777" w:rsidR="00A746FF" w:rsidRPr="00AD6859" w:rsidRDefault="00156047" w:rsidP="00156047">
      <w:pPr>
        <w:pStyle w:val="11"/>
        <w:spacing w:after="60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 xml:space="preserve">Цей пристрій може заряджатися від автомобільного </w:t>
      </w:r>
      <w:proofErr w:type="spellStart"/>
      <w:r w:rsidRPr="00AD6859">
        <w:rPr>
          <w:color w:val="auto"/>
          <w:lang w:val="uk-UA"/>
        </w:rPr>
        <w:t>прикурювача</w:t>
      </w:r>
      <w:proofErr w:type="spellEnd"/>
      <w:r w:rsidRPr="00AD6859">
        <w:rPr>
          <w:color w:val="auto"/>
          <w:lang w:val="uk-UA"/>
        </w:rPr>
        <w:t xml:space="preserve"> за допомогою кабелю </w:t>
      </w:r>
      <w:r w:rsidR="004B0426" w:rsidRPr="00AD6859">
        <w:rPr>
          <w:color w:val="auto"/>
          <w:lang w:val="uk-UA"/>
        </w:rPr>
        <w:t>ACC (</w:t>
      </w:r>
      <w:r w:rsidR="009C4384" w:rsidRPr="00AD6859">
        <w:rPr>
          <w:color w:val="auto"/>
          <w:lang w:val="uk-UA"/>
        </w:rPr>
        <w:t xml:space="preserve">аксесуар </w:t>
      </w:r>
      <w:r w:rsidR="004B0426" w:rsidRPr="00AD6859">
        <w:rPr>
          <w:color w:val="auto"/>
          <w:lang w:val="uk-UA"/>
        </w:rPr>
        <w:t>ACC).</w:t>
      </w:r>
    </w:p>
    <w:p w14:paraId="09CC1D2C" w14:textId="77777777" w:rsidR="00A746FF" w:rsidRPr="00AD6859" w:rsidRDefault="009C4384" w:rsidP="009C4384">
      <w:pPr>
        <w:pStyle w:val="11"/>
        <w:jc w:val="both"/>
        <w:rPr>
          <w:color w:val="auto"/>
          <w:lang w:val="uk-UA"/>
        </w:rPr>
      </w:pPr>
      <w:r w:rsidRPr="00AD6859">
        <w:rPr>
          <w:color w:val="auto"/>
          <w:lang w:val="uk-UA"/>
        </w:rPr>
        <w:t>Увімкніть пристрій</w:t>
      </w:r>
      <w:r w:rsidR="004B0426" w:rsidRPr="00AD6859">
        <w:rPr>
          <w:color w:val="auto"/>
          <w:lang w:val="uk-UA"/>
        </w:rPr>
        <w:t xml:space="preserve">, </w:t>
      </w:r>
      <w:r w:rsidRPr="00AD6859">
        <w:rPr>
          <w:color w:val="auto"/>
          <w:lang w:val="uk-UA"/>
        </w:rPr>
        <w:t xml:space="preserve">приєднайте зарядний кабель </w:t>
      </w:r>
      <w:r w:rsidR="004B0426" w:rsidRPr="00AD6859">
        <w:rPr>
          <w:color w:val="auto"/>
          <w:lang w:val="uk-UA"/>
        </w:rPr>
        <w:t xml:space="preserve">ACC </w:t>
      </w:r>
      <w:r w:rsidRPr="00AD6859">
        <w:rPr>
          <w:color w:val="auto"/>
          <w:lang w:val="uk-UA"/>
        </w:rPr>
        <w:t xml:space="preserve">до </w:t>
      </w:r>
      <w:proofErr w:type="spellStart"/>
      <w:r w:rsidRPr="00AD6859">
        <w:rPr>
          <w:color w:val="auto"/>
          <w:lang w:val="uk-UA"/>
        </w:rPr>
        <w:t>прикурювача</w:t>
      </w:r>
      <w:proofErr w:type="spellEnd"/>
      <w:r w:rsidRPr="00AD6859">
        <w:rPr>
          <w:color w:val="auto"/>
          <w:lang w:val="uk-UA"/>
        </w:rPr>
        <w:t xml:space="preserve"> автомобіля і до роз’єму Андерсона на пристрої</w:t>
      </w:r>
      <w:r w:rsidR="004B0426" w:rsidRPr="00AD6859">
        <w:rPr>
          <w:color w:val="auto"/>
          <w:lang w:val="uk-UA"/>
        </w:rPr>
        <w:t xml:space="preserve">, </w:t>
      </w:r>
      <w:r w:rsidRPr="00AD6859">
        <w:rPr>
          <w:color w:val="auto"/>
          <w:lang w:val="uk-UA"/>
        </w:rPr>
        <w:t>увімкніть двигун автомобіля</w:t>
      </w:r>
      <w:r w:rsidR="004B0426" w:rsidRPr="00AD6859">
        <w:rPr>
          <w:color w:val="auto"/>
          <w:lang w:val="uk-UA"/>
        </w:rPr>
        <w:t xml:space="preserve">, </w:t>
      </w:r>
      <w:r w:rsidRPr="00AD6859">
        <w:rPr>
          <w:color w:val="auto"/>
          <w:lang w:val="uk-UA"/>
        </w:rPr>
        <w:t xml:space="preserve">на дисплеї буде відображена вхідна потужність. </w:t>
      </w:r>
    </w:p>
    <w:p w14:paraId="7687CC37" w14:textId="77777777" w:rsidR="00A746FF" w:rsidRPr="00AD6859" w:rsidRDefault="009C4384" w:rsidP="009C4384">
      <w:pPr>
        <w:pStyle w:val="20"/>
        <w:numPr>
          <w:ilvl w:val="0"/>
          <w:numId w:val="13"/>
        </w:numPr>
        <w:spacing w:line="240" w:lineRule="auto"/>
        <w:ind w:left="360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>Бортове заряджання виконується при запущеному двигуні автомобіля. Якщо двигун буде вимкнутий, може розрядитися акумулятор автомобіля</w:t>
      </w:r>
      <w:r w:rsidR="004B0426" w:rsidRPr="00AD6859">
        <w:rPr>
          <w:rFonts w:ascii="Tahoma" w:hAnsi="Tahoma" w:cs="Tahoma"/>
          <w:color w:val="auto"/>
          <w:lang w:val="uk-UA"/>
        </w:rPr>
        <w:t>.</w:t>
      </w:r>
    </w:p>
    <w:p w14:paraId="52B252C4" w14:textId="77777777" w:rsidR="00A746FF" w:rsidRPr="00AD6859" w:rsidRDefault="009C4384" w:rsidP="00156047">
      <w:pPr>
        <w:pStyle w:val="20"/>
        <w:numPr>
          <w:ilvl w:val="0"/>
          <w:numId w:val="13"/>
        </w:numPr>
        <w:spacing w:line="240" w:lineRule="auto"/>
        <w:ind w:left="360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>Автомобільне заряджання зазвичай має низьку потужність 90-120 Вт</w:t>
      </w:r>
      <w:r w:rsidR="004B0426" w:rsidRPr="00AD6859">
        <w:rPr>
          <w:rFonts w:ascii="Tahoma" w:hAnsi="Tahoma" w:cs="Tahoma"/>
          <w:color w:val="auto"/>
          <w:lang w:val="uk-UA"/>
        </w:rPr>
        <w:t xml:space="preserve">, </w:t>
      </w:r>
      <w:r w:rsidRPr="00AD6859">
        <w:rPr>
          <w:rFonts w:ascii="Tahoma" w:hAnsi="Tahoma" w:cs="Tahoma"/>
          <w:color w:val="auto"/>
          <w:lang w:val="uk-UA"/>
        </w:rPr>
        <w:t xml:space="preserve">а час заряджання буде довгим. </w:t>
      </w:r>
    </w:p>
    <w:p w14:paraId="1E1DFB8D" w14:textId="77777777" w:rsidR="00A746FF" w:rsidRPr="00AD6859" w:rsidRDefault="009C4384" w:rsidP="00156047">
      <w:pPr>
        <w:pStyle w:val="20"/>
        <w:spacing w:after="120" w:line="240" w:lineRule="auto"/>
        <w:ind w:left="360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Для швидкого заряджання потрібне живлення від мережі. </w:t>
      </w:r>
    </w:p>
    <w:p w14:paraId="7F481B99" w14:textId="77777777" w:rsidR="00A746FF" w:rsidRPr="00AD6859" w:rsidRDefault="009C4384" w:rsidP="009C4384">
      <w:pPr>
        <w:jc w:val="both"/>
        <w:rPr>
          <w:rFonts w:ascii="Tahoma" w:hAnsi="Tahoma" w:cs="Tahoma"/>
          <w:color w:val="auto"/>
          <w:sz w:val="2"/>
          <w:szCs w:val="2"/>
          <w:lang w:val="uk-UA"/>
        </w:rPr>
      </w:pPr>
      <w:r w:rsidRPr="00AD6859">
        <w:rPr>
          <w:noProof/>
          <w:color w:val="auto"/>
          <w:sz w:val="16"/>
          <w:szCs w:val="16"/>
          <w:lang w:val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491962" wp14:editId="035F7802">
                <wp:simplePos x="0" y="0"/>
                <wp:positionH relativeFrom="column">
                  <wp:posOffset>48260</wp:posOffset>
                </wp:positionH>
                <wp:positionV relativeFrom="paragraph">
                  <wp:posOffset>389678</wp:posOffset>
                </wp:positionV>
                <wp:extent cx="266700" cy="67733"/>
                <wp:effectExtent l="0" t="0" r="0" b="889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67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2830F" w14:textId="77777777" w:rsidR="009C4384" w:rsidRPr="001C359A" w:rsidRDefault="009C4384" w:rsidP="009C4384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</w:pPr>
                            <w:r w:rsidRPr="009C4384">
                              <w:rPr>
                                <w:rFonts w:ascii="Tahoma" w:hAnsi="Tahoma" w:cs="Tahoma"/>
                                <w:sz w:val="6"/>
                                <w:szCs w:val="10"/>
                                <w:lang w:val="uk-UA"/>
                              </w:rPr>
                              <w:t>Пристрій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697E" id="Поле 53" o:spid="_x0000_s1041" type="#_x0000_t202" style="position:absolute;left:0;text-align:left;margin-left:3.8pt;margin-top:30.7pt;width:21pt;height: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" fillcolor="white [3201]" stroked="f" strokeweight=".5pt">
                <v:textbox inset="0,0,0,0">
                  <w:txbxContent>
                    <w:p w:rsidR="009C4384" w:rsidRPr="001C359A" w:rsidRDefault="009C4384" w:rsidP="009C4384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</w:pPr>
                      <w:r w:rsidRPr="009C4384">
                        <w:rPr>
                          <w:rFonts w:ascii="Tahoma" w:hAnsi="Tahoma" w:cs="Tahoma"/>
                          <w:sz w:val="6"/>
                          <w:szCs w:val="10"/>
                          <w:lang w:val="uk-UA"/>
                        </w:rPr>
                        <w:t>Пристрій</w:t>
                      </w:r>
                      <w:r>
                        <w:rPr>
                          <w:rFonts w:ascii="Tahoma" w:hAnsi="Tahoma" w:cs="Tahoma"/>
                          <w:sz w:val="10"/>
                          <w:szCs w:val="10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D6859">
        <w:rPr>
          <w:noProof/>
          <w:color w:val="auto"/>
          <w:sz w:val="16"/>
          <w:szCs w:val="16"/>
          <w:lang w:val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8B8912" wp14:editId="04162EB1">
                <wp:simplePos x="0" y="0"/>
                <wp:positionH relativeFrom="column">
                  <wp:posOffset>862542</wp:posOffset>
                </wp:positionH>
                <wp:positionV relativeFrom="paragraph">
                  <wp:posOffset>620818</wp:posOffset>
                </wp:positionV>
                <wp:extent cx="789517" cy="127000"/>
                <wp:effectExtent l="0" t="0" r="0" b="635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517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C2D65" w14:textId="77777777" w:rsidR="009C4384" w:rsidRPr="009C4384" w:rsidRDefault="009C4384" w:rsidP="009C4384">
                            <w:pPr>
                              <w:jc w:val="center"/>
                              <w:rPr>
                                <w:rFonts w:ascii="Tahoma" w:hAnsi="Tahoma" w:cs="Tahoma"/>
                                <w:sz w:val="6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6"/>
                                <w:szCs w:val="10"/>
                                <w:lang w:val="uk-UA"/>
                              </w:rPr>
                              <w:t xml:space="preserve">Кабель автомобільного заряджання </w:t>
                            </w:r>
                          </w:p>
                          <w:p w14:paraId="457640B3" w14:textId="77777777" w:rsidR="009C4384" w:rsidRPr="009C4384" w:rsidRDefault="009C4384" w:rsidP="009C4384">
                            <w:pPr>
                              <w:jc w:val="center"/>
                              <w:rPr>
                                <w:rFonts w:ascii="Tahoma" w:hAnsi="Tahoma" w:cs="Tahoma"/>
                                <w:sz w:val="6"/>
                                <w:szCs w:val="10"/>
                                <w:lang w:val="uk-UA"/>
                              </w:rPr>
                            </w:pPr>
                            <w:r w:rsidRPr="009C4384">
                              <w:rPr>
                                <w:rFonts w:ascii="Tahoma" w:hAnsi="Tahoma" w:cs="Tahoma"/>
                                <w:sz w:val="6"/>
                                <w:szCs w:val="10"/>
                                <w:lang w:val="uk-UA"/>
                              </w:rPr>
                              <w:t>(не входить до комплекту)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ABE7" id="Поле 54" o:spid="_x0000_s1042" type="#_x0000_t202" style="position:absolute;left:0;text-align:left;margin-left:67.9pt;margin-top:48.9pt;width:62.15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" fillcolor="white [3201]" stroked="f" strokeweight=".5pt">
                <v:textbox inset="0,0,0,0">
                  <w:txbxContent>
                    <w:p w:rsidR="009C4384" w:rsidRPr="009C4384" w:rsidRDefault="009C4384" w:rsidP="009C4384">
                      <w:pPr>
                        <w:jc w:val="center"/>
                        <w:rPr>
                          <w:rFonts w:ascii="Tahoma" w:hAnsi="Tahoma" w:cs="Tahoma"/>
                          <w:sz w:val="6"/>
                          <w:szCs w:val="10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6"/>
                          <w:szCs w:val="10"/>
                          <w:lang w:val="uk-UA"/>
                        </w:rPr>
                        <w:t xml:space="preserve">Кабель автомобільного заряджання </w:t>
                      </w:r>
                    </w:p>
                    <w:p w:rsidR="009C4384" w:rsidRPr="009C4384" w:rsidRDefault="009C4384" w:rsidP="009C4384">
                      <w:pPr>
                        <w:jc w:val="center"/>
                        <w:rPr>
                          <w:rFonts w:ascii="Tahoma" w:hAnsi="Tahoma" w:cs="Tahoma"/>
                          <w:sz w:val="6"/>
                          <w:szCs w:val="10"/>
                          <w:lang w:val="uk-UA"/>
                        </w:rPr>
                      </w:pPr>
                      <w:r w:rsidRPr="009C4384">
                        <w:rPr>
                          <w:rFonts w:ascii="Tahoma" w:hAnsi="Tahoma" w:cs="Tahoma"/>
                          <w:sz w:val="6"/>
                          <w:szCs w:val="10"/>
                          <w:lang w:val="uk-UA"/>
                        </w:rPr>
                        <w:t>(не входить до комплекту)</w:t>
                      </w:r>
                    </w:p>
                  </w:txbxContent>
                </v:textbox>
              </v:shape>
            </w:pict>
          </mc:Fallback>
        </mc:AlternateContent>
      </w:r>
      <w:r w:rsidRPr="00AD6859">
        <w:rPr>
          <w:noProof/>
          <w:color w:val="auto"/>
          <w:sz w:val="16"/>
          <w:szCs w:val="16"/>
          <w:lang w:val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9E3CA" wp14:editId="30749728">
                <wp:simplePos x="0" y="0"/>
                <wp:positionH relativeFrom="column">
                  <wp:posOffset>733848</wp:posOffset>
                </wp:positionH>
                <wp:positionV relativeFrom="paragraph">
                  <wp:posOffset>155363</wp:posOffset>
                </wp:positionV>
                <wp:extent cx="245533" cy="101600"/>
                <wp:effectExtent l="0" t="0" r="254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3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41F0C" w14:textId="77777777" w:rsidR="009C4384" w:rsidRPr="00D553E0" w:rsidRDefault="009C4384" w:rsidP="009C4384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</w:pPr>
                            <w:r w:rsidRPr="009C4384">
                              <w:rPr>
                                <w:rFonts w:ascii="Tahoma" w:hAnsi="Tahoma" w:cs="Tahoma"/>
                                <w:sz w:val="6"/>
                                <w:szCs w:val="10"/>
                                <w:lang w:val="uk-UA"/>
                              </w:rPr>
                              <w:t>Роз’єм</w:t>
                            </w:r>
                            <w:r>
                              <w:rPr>
                                <w:rFonts w:ascii="Tahoma" w:hAnsi="Tahoma" w:cs="Tahoma"/>
                                <w:sz w:val="8"/>
                                <w:szCs w:val="10"/>
                                <w:lang w:val="uk-UA"/>
                              </w:rPr>
                              <w:t xml:space="preserve"> </w:t>
                            </w:r>
                            <w:r w:rsidRPr="009C4384">
                              <w:rPr>
                                <w:rFonts w:ascii="Tahoma" w:hAnsi="Tahoma" w:cs="Tahoma"/>
                                <w:sz w:val="6"/>
                                <w:szCs w:val="10"/>
                                <w:lang w:val="uk-UA"/>
                              </w:rPr>
                              <w:t>Андерсона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3DD4" id="Поле 56" o:spid="_x0000_s1043" type="#_x0000_t202" style="position:absolute;left:0;text-align:left;margin-left:57.8pt;margin-top:12.25pt;width:19.35pt;height: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" fillcolor="white [3201]" stroked="f" strokeweight=".5pt">
                <v:textbox inset="0,0,0,0">
                  <w:txbxContent>
                    <w:p w:rsidR="009C4384" w:rsidRPr="00D553E0" w:rsidRDefault="009C4384" w:rsidP="009C4384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</w:pPr>
                      <w:r w:rsidRPr="009C4384">
                        <w:rPr>
                          <w:rFonts w:ascii="Tahoma" w:hAnsi="Tahoma" w:cs="Tahoma"/>
                          <w:sz w:val="6"/>
                          <w:szCs w:val="10"/>
                          <w:lang w:val="uk-UA"/>
                        </w:rPr>
                        <w:t>Роз’єм</w:t>
                      </w:r>
                      <w:r>
                        <w:rPr>
                          <w:rFonts w:ascii="Tahoma" w:hAnsi="Tahoma" w:cs="Tahoma"/>
                          <w:sz w:val="8"/>
                          <w:szCs w:val="10"/>
                          <w:lang w:val="uk-UA"/>
                        </w:rPr>
                        <w:t xml:space="preserve"> </w:t>
                      </w:r>
                      <w:r w:rsidRPr="009C4384">
                        <w:rPr>
                          <w:rFonts w:ascii="Tahoma" w:hAnsi="Tahoma" w:cs="Tahoma"/>
                          <w:sz w:val="6"/>
                          <w:szCs w:val="10"/>
                          <w:lang w:val="uk-UA"/>
                        </w:rPr>
                        <w:t>Андерсона</w:t>
                      </w:r>
                    </w:p>
                  </w:txbxContent>
                </v:textbox>
              </v:shape>
            </w:pict>
          </mc:Fallback>
        </mc:AlternateContent>
      </w:r>
      <w:r w:rsidRPr="00AD6859">
        <w:rPr>
          <w:noProof/>
          <w:color w:val="auto"/>
          <w:sz w:val="16"/>
          <w:szCs w:val="16"/>
          <w:lang w:val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D79ACC" wp14:editId="015A3F9B">
                <wp:simplePos x="0" y="0"/>
                <wp:positionH relativeFrom="column">
                  <wp:posOffset>475615</wp:posOffset>
                </wp:positionH>
                <wp:positionV relativeFrom="paragraph">
                  <wp:posOffset>125730</wp:posOffset>
                </wp:positionV>
                <wp:extent cx="256117" cy="101600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17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FFA4C" w14:textId="77777777" w:rsidR="009C4384" w:rsidRPr="009C4384" w:rsidRDefault="009C4384" w:rsidP="009C4384">
                            <w:pPr>
                              <w:jc w:val="center"/>
                              <w:rPr>
                                <w:rFonts w:ascii="Tahoma" w:hAnsi="Tahoma" w:cs="Tahoma"/>
                                <w:sz w:val="6"/>
                                <w:szCs w:val="10"/>
                                <w:lang w:val="uk-UA"/>
                              </w:rPr>
                            </w:pPr>
                            <w:r w:rsidRPr="009C4384">
                              <w:rPr>
                                <w:rFonts w:ascii="Tahoma" w:hAnsi="Tahoma" w:cs="Tahoma"/>
                                <w:sz w:val="6"/>
                                <w:szCs w:val="10"/>
                                <w:lang w:val="uk-UA"/>
                              </w:rPr>
                              <w:t>Вхід змінного струму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CB1FF" id="Поле 55" o:spid="_x0000_s1044" type="#_x0000_t202" style="position:absolute;left:0;text-align:left;margin-left:37.45pt;margin-top:9.9pt;width:20.15pt;height: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" fillcolor="white [3201]" stroked="f" strokeweight=".5pt">
                <v:textbox inset="0,0,0,0">
                  <w:txbxContent>
                    <w:p w:rsidR="009C4384" w:rsidRPr="009C4384" w:rsidRDefault="009C4384" w:rsidP="009C4384">
                      <w:pPr>
                        <w:jc w:val="center"/>
                        <w:rPr>
                          <w:rFonts w:ascii="Tahoma" w:hAnsi="Tahoma" w:cs="Tahoma"/>
                          <w:sz w:val="6"/>
                          <w:szCs w:val="10"/>
                          <w:lang w:val="uk-UA"/>
                        </w:rPr>
                      </w:pPr>
                      <w:r w:rsidRPr="009C4384">
                        <w:rPr>
                          <w:rFonts w:ascii="Tahoma" w:hAnsi="Tahoma" w:cs="Tahoma"/>
                          <w:sz w:val="6"/>
                          <w:szCs w:val="10"/>
                          <w:lang w:val="uk-UA"/>
                        </w:rPr>
                        <w:t>Вхід змінного струму</w:t>
                      </w:r>
                    </w:p>
                  </w:txbxContent>
                </v:textbox>
              </v:shape>
            </w:pict>
          </mc:Fallback>
        </mc:AlternateContent>
      </w:r>
      <w:r w:rsidR="004B0426" w:rsidRPr="00AD6859">
        <w:rPr>
          <w:rFonts w:ascii="Tahoma" w:hAnsi="Tahoma" w:cs="Tahoma"/>
          <w:noProof/>
          <w:color w:val="auto"/>
          <w:lang w:val="uk-UA" w:eastAsia="uk-UA" w:bidi="ar-SA"/>
        </w:rPr>
        <w:drawing>
          <wp:inline distT="0" distB="0" distL="0" distR="0" wp14:anchorId="7E46D953" wp14:editId="7F0C31F2">
            <wp:extent cx="4281777" cy="759350"/>
            <wp:effectExtent l="0" t="0" r="5080" b="3175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4323595" cy="76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B273" w14:textId="77777777" w:rsidR="00A746FF" w:rsidRPr="00AD6859" w:rsidRDefault="009C4384" w:rsidP="009C4384">
      <w:pPr>
        <w:pStyle w:val="10"/>
        <w:shd w:val="clear" w:color="auto" w:fill="000000"/>
        <w:spacing w:after="60"/>
        <w:rPr>
          <w:color w:val="auto"/>
          <w:lang w:val="uk-UA"/>
        </w:rPr>
      </w:pPr>
      <w:r w:rsidRPr="00AD6859">
        <w:rPr>
          <w:color w:val="auto"/>
          <w:lang w:val="uk-UA"/>
        </w:rPr>
        <w:t xml:space="preserve">Усунення </w:t>
      </w:r>
      <w:proofErr w:type="spellStart"/>
      <w:r w:rsidRPr="00AD6859">
        <w:rPr>
          <w:color w:val="auto"/>
          <w:lang w:val="uk-UA"/>
        </w:rPr>
        <w:t>несправностей</w:t>
      </w:r>
      <w:proofErr w:type="spellEnd"/>
    </w:p>
    <w:tbl>
      <w:tblPr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6"/>
        <w:gridCol w:w="1643"/>
        <w:gridCol w:w="3119"/>
      </w:tblGrid>
      <w:tr w:rsidR="00A746FF" w:rsidRPr="00AD6859" w14:paraId="47228514" w14:textId="77777777" w:rsidTr="006D09F9">
        <w:trPr>
          <w:trHeight w:val="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58E9E" w14:textId="77777777" w:rsidR="00A746FF" w:rsidRPr="00AD6859" w:rsidRDefault="009C4384" w:rsidP="009C4384">
            <w:pPr>
              <w:pStyle w:val="a4"/>
              <w:jc w:val="center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Стан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CF6A7" w14:textId="77777777" w:rsidR="00A746FF" w:rsidRPr="00AD6859" w:rsidRDefault="009C4384" w:rsidP="009C4384">
            <w:pPr>
              <w:pStyle w:val="a4"/>
              <w:jc w:val="center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Пояснення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216F" w14:textId="77777777" w:rsidR="00A746FF" w:rsidRPr="00AD6859" w:rsidRDefault="009C4384" w:rsidP="009C4384">
            <w:pPr>
              <w:pStyle w:val="a4"/>
              <w:jc w:val="center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Спосіб усунення</w:t>
            </w:r>
          </w:p>
        </w:tc>
      </w:tr>
      <w:tr w:rsidR="00A746FF" w:rsidRPr="00AD6859" w14:paraId="40E47AA0" w14:textId="77777777" w:rsidTr="006D09F9">
        <w:trPr>
          <w:trHeight w:val="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81D5F" w14:textId="77777777" w:rsidR="00A746FF" w:rsidRPr="00AD6859" w:rsidRDefault="004B0426" w:rsidP="009C4384">
            <w:pPr>
              <w:pStyle w:val="a4"/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noProof/>
                <w:color w:val="auto"/>
                <w:sz w:val="16"/>
                <w:szCs w:val="16"/>
                <w:lang w:val="uk-UA" w:eastAsia="uk-UA" w:bidi="ar-SA"/>
              </w:rPr>
              <w:drawing>
                <wp:inline distT="0" distB="0" distL="0" distR="0" wp14:anchorId="11E512C5" wp14:editId="1C0DBACD">
                  <wp:extent cx="758825" cy="149225"/>
                  <wp:effectExtent l="0" t="0" r="0" b="0"/>
                  <wp:docPr id="23" name="Picut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0" y="0"/>
                            <a:ext cx="75882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B7577" w14:textId="77777777" w:rsidR="00A746FF" w:rsidRPr="00AD6859" w:rsidRDefault="009C4384" w:rsidP="009C4384">
            <w:pPr>
              <w:pStyle w:val="a4"/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>Мигає один з символів і лунає звуковий сигнал.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639AA" w14:textId="77777777" w:rsidR="00A746FF" w:rsidRPr="00AD6859" w:rsidRDefault="009C4384" w:rsidP="009C4384">
            <w:pPr>
              <w:pStyle w:val="a4"/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>Перевищення вихідного сигналу, коротке замкнення</w:t>
            </w:r>
            <w:r w:rsidR="004B0426" w:rsidRPr="00AD6859">
              <w:rPr>
                <w:color w:val="auto"/>
                <w:sz w:val="16"/>
                <w:szCs w:val="16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EE3A8" w14:textId="77777777" w:rsidR="00A746FF" w:rsidRPr="00AD6859" w:rsidRDefault="00434895" w:rsidP="00434895">
            <w:pPr>
              <w:pStyle w:val="a4"/>
              <w:tabs>
                <w:tab w:val="left" w:pos="158"/>
              </w:tabs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 xml:space="preserve">1. </w:t>
            </w:r>
            <w:r w:rsidR="006D09F9" w:rsidRPr="00AD6859">
              <w:rPr>
                <w:color w:val="auto"/>
                <w:sz w:val="16"/>
                <w:szCs w:val="16"/>
                <w:lang w:val="uk-UA"/>
              </w:rPr>
              <w:t xml:space="preserve">Від’єднайте навантаження. </w:t>
            </w:r>
          </w:p>
          <w:p w14:paraId="05508704" w14:textId="77777777" w:rsidR="00A746FF" w:rsidRPr="00AD6859" w:rsidRDefault="00434895" w:rsidP="00434895">
            <w:pPr>
              <w:pStyle w:val="a4"/>
              <w:tabs>
                <w:tab w:val="left" w:pos="158"/>
              </w:tabs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 xml:space="preserve">2. </w:t>
            </w:r>
            <w:r w:rsidR="006D09F9" w:rsidRPr="00AD6859">
              <w:rPr>
                <w:color w:val="auto"/>
                <w:sz w:val="16"/>
                <w:szCs w:val="16"/>
                <w:lang w:val="uk-UA"/>
              </w:rPr>
              <w:t xml:space="preserve">Перевірте, чи не спрацював захист від перевантаження. Якщо так, натисніть кнопку захисту від перевантаження і кнопку вихідного змінного струму </w:t>
            </w:r>
          </w:p>
          <w:p w14:paraId="7D5855E7" w14:textId="77777777" w:rsidR="00A746FF" w:rsidRPr="00AD6859" w:rsidRDefault="00434895" w:rsidP="006D09F9">
            <w:pPr>
              <w:pStyle w:val="a4"/>
              <w:tabs>
                <w:tab w:val="left" w:pos="158"/>
              </w:tabs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 xml:space="preserve">3. </w:t>
            </w:r>
            <w:r w:rsidR="006D09F9" w:rsidRPr="00AD6859">
              <w:rPr>
                <w:color w:val="auto"/>
                <w:sz w:val="16"/>
                <w:szCs w:val="16"/>
                <w:lang w:val="uk-UA"/>
              </w:rPr>
              <w:t>Якщо захист від перевантаження не спрацював, просто натисніть кнопку вихідного змінного струму</w:t>
            </w:r>
            <w:r w:rsidR="004B0426" w:rsidRPr="00AD6859">
              <w:rPr>
                <w:color w:val="auto"/>
                <w:sz w:val="16"/>
                <w:szCs w:val="16"/>
                <w:lang w:val="uk-UA"/>
              </w:rPr>
              <w:t>.</w:t>
            </w:r>
          </w:p>
        </w:tc>
      </w:tr>
      <w:tr w:rsidR="00A746FF" w:rsidRPr="00AD6859" w14:paraId="12FB91B1" w14:textId="77777777" w:rsidTr="006D09F9">
        <w:trPr>
          <w:trHeight w:val="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121C5" w14:textId="77777777" w:rsidR="00A746FF" w:rsidRPr="00AD6859" w:rsidRDefault="004B0426" w:rsidP="009C4384">
            <w:pPr>
              <w:pStyle w:val="a4"/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noProof/>
                <w:color w:val="auto"/>
                <w:sz w:val="16"/>
                <w:szCs w:val="16"/>
                <w:lang w:val="uk-UA" w:eastAsia="uk-UA" w:bidi="ar-SA"/>
              </w:rPr>
              <w:drawing>
                <wp:inline distT="0" distB="0" distL="0" distR="0" wp14:anchorId="55C41CE5" wp14:editId="5F954F89">
                  <wp:extent cx="225425" cy="161290"/>
                  <wp:effectExtent l="0" t="0" r="0" b="0"/>
                  <wp:docPr id="24" name="Picut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0" y="0"/>
                            <a:ext cx="225425" cy="16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B94DA6" w14:textId="77777777" w:rsidR="00A746FF" w:rsidRPr="00AD6859" w:rsidRDefault="009C4384" w:rsidP="009C4384">
            <w:pPr>
              <w:pStyle w:val="a4"/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 xml:space="preserve">Мигає символ виходу температури за допустимі межі і лунає звуковий сигнал.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48CEF" w14:textId="77777777" w:rsidR="00A746FF" w:rsidRPr="00AD6859" w:rsidRDefault="009C4384" w:rsidP="006D09F9">
            <w:pPr>
              <w:pStyle w:val="a4"/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 xml:space="preserve">Температура пристрою виходить за встановлені межі.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F6611" w14:textId="77777777" w:rsidR="00A746FF" w:rsidRPr="00AD6859" w:rsidRDefault="009C4384" w:rsidP="006D09F9">
            <w:pPr>
              <w:pStyle w:val="a4"/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 xml:space="preserve">Вимкніть живлення пристрою і дочекайтеся, поки температура не </w:t>
            </w:r>
            <w:r w:rsidR="006D09F9" w:rsidRPr="00AD6859">
              <w:rPr>
                <w:color w:val="auto"/>
                <w:sz w:val="16"/>
                <w:szCs w:val="16"/>
                <w:lang w:val="uk-UA"/>
              </w:rPr>
              <w:t xml:space="preserve">повернеться у допустимі межі. </w:t>
            </w:r>
          </w:p>
        </w:tc>
      </w:tr>
      <w:tr w:rsidR="00A746FF" w:rsidRPr="00AD6859" w14:paraId="6C61831D" w14:textId="77777777" w:rsidTr="006D09F9">
        <w:trPr>
          <w:trHeight w:val="23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0E760" w14:textId="77777777" w:rsidR="00A746FF" w:rsidRPr="00AD6859" w:rsidRDefault="004B0426" w:rsidP="009C4384">
            <w:pPr>
              <w:pStyle w:val="a4"/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noProof/>
                <w:color w:val="auto"/>
                <w:sz w:val="16"/>
                <w:szCs w:val="16"/>
                <w:lang w:val="uk-UA" w:eastAsia="uk-UA" w:bidi="ar-SA"/>
              </w:rPr>
              <w:drawing>
                <wp:inline distT="0" distB="0" distL="0" distR="0" wp14:anchorId="7E192C82" wp14:editId="26CD6D17">
                  <wp:extent cx="191770" cy="146050"/>
                  <wp:effectExtent l="0" t="0" r="0" b="0"/>
                  <wp:docPr id="25" name="Picut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0" y="0"/>
                            <a:ext cx="19177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930EF" w14:textId="77777777" w:rsidR="00A746FF" w:rsidRPr="00AD6859" w:rsidRDefault="009C4384" w:rsidP="009C4384">
            <w:pPr>
              <w:pStyle w:val="a4"/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>Заряджання недоступне.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6F93E" w14:textId="77777777" w:rsidR="00A746FF" w:rsidRPr="00AD6859" w:rsidRDefault="006D09F9" w:rsidP="009C4384">
            <w:pPr>
              <w:pStyle w:val="a4"/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>Обрив з’єднання.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4B71B" w14:textId="77777777" w:rsidR="00A746FF" w:rsidRPr="00AD6859" w:rsidRDefault="006D09F9" w:rsidP="006D09F9">
            <w:pPr>
              <w:pStyle w:val="a4"/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 xml:space="preserve">Перевірте підключення і наявність живлення. </w:t>
            </w:r>
          </w:p>
        </w:tc>
      </w:tr>
      <w:tr w:rsidR="00A746FF" w:rsidRPr="00AD6859" w14:paraId="17F19E73" w14:textId="77777777" w:rsidTr="006D09F9">
        <w:trPr>
          <w:trHeight w:val="23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FD67C" w14:textId="77777777" w:rsidR="00A746FF" w:rsidRPr="00AD6859" w:rsidRDefault="00A746FF" w:rsidP="009C4384">
            <w:pPr>
              <w:rPr>
                <w:rFonts w:ascii="Tahoma" w:hAnsi="Tahoma" w:cs="Tahoma"/>
                <w:color w:val="auto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44310" w14:textId="77777777" w:rsidR="00A746FF" w:rsidRPr="00AD6859" w:rsidRDefault="006D09F9" w:rsidP="006D09F9">
            <w:pPr>
              <w:pStyle w:val="a4"/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>Спрацював захист від перевантаження</w:t>
            </w:r>
            <w:r w:rsidR="004B0426" w:rsidRPr="00AD6859">
              <w:rPr>
                <w:color w:val="auto"/>
                <w:sz w:val="16"/>
                <w:szCs w:val="16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BEE" w14:textId="77777777" w:rsidR="00A746FF" w:rsidRPr="00AD6859" w:rsidRDefault="00434895" w:rsidP="00434895">
            <w:pPr>
              <w:pStyle w:val="a4"/>
              <w:tabs>
                <w:tab w:val="left" w:pos="144"/>
              </w:tabs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 xml:space="preserve">1. </w:t>
            </w:r>
            <w:r w:rsidR="006D09F9" w:rsidRPr="00AD6859">
              <w:rPr>
                <w:color w:val="auto"/>
                <w:sz w:val="16"/>
                <w:szCs w:val="16"/>
                <w:lang w:val="uk-UA"/>
              </w:rPr>
              <w:t>Вимкніть живлення і витягніть кабелі з усіх роз’ємів</w:t>
            </w:r>
            <w:r w:rsidR="004B0426" w:rsidRPr="00AD6859">
              <w:rPr>
                <w:color w:val="auto"/>
                <w:sz w:val="16"/>
                <w:szCs w:val="16"/>
                <w:lang w:val="uk-UA"/>
              </w:rPr>
              <w:t>.</w:t>
            </w:r>
          </w:p>
          <w:p w14:paraId="0709B19D" w14:textId="77777777" w:rsidR="00A746FF" w:rsidRPr="00AD6859" w:rsidRDefault="00434895" w:rsidP="00434895">
            <w:pPr>
              <w:pStyle w:val="a4"/>
              <w:tabs>
                <w:tab w:val="left" w:pos="144"/>
              </w:tabs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 xml:space="preserve">2. </w:t>
            </w:r>
            <w:r w:rsidR="006D09F9" w:rsidRPr="00AD6859">
              <w:rPr>
                <w:color w:val="auto"/>
                <w:sz w:val="16"/>
                <w:szCs w:val="16"/>
                <w:lang w:val="uk-UA"/>
              </w:rPr>
              <w:t xml:space="preserve">Після перевірки всіх компонентів, увімкніть живлення вимикачем. </w:t>
            </w:r>
          </w:p>
          <w:p w14:paraId="19EF99F2" w14:textId="77777777" w:rsidR="00A746FF" w:rsidRPr="00AD6859" w:rsidRDefault="00434895" w:rsidP="006D09F9">
            <w:pPr>
              <w:pStyle w:val="a4"/>
              <w:tabs>
                <w:tab w:val="left" w:pos="144"/>
              </w:tabs>
              <w:rPr>
                <w:color w:val="auto"/>
                <w:sz w:val="16"/>
                <w:szCs w:val="16"/>
                <w:lang w:val="uk-UA"/>
              </w:rPr>
            </w:pPr>
            <w:r w:rsidRPr="00AD6859">
              <w:rPr>
                <w:color w:val="auto"/>
                <w:sz w:val="16"/>
                <w:szCs w:val="16"/>
                <w:lang w:val="uk-UA"/>
              </w:rPr>
              <w:t xml:space="preserve">3. </w:t>
            </w:r>
            <w:r w:rsidR="006D09F9" w:rsidRPr="00AD6859">
              <w:rPr>
                <w:color w:val="auto"/>
                <w:sz w:val="16"/>
                <w:szCs w:val="16"/>
                <w:lang w:val="uk-UA"/>
              </w:rPr>
              <w:t xml:space="preserve">Натисніть кнопку захисту від перевантаження для відновлення приєднання кабелю змінного струму. </w:t>
            </w:r>
          </w:p>
        </w:tc>
      </w:tr>
    </w:tbl>
    <w:p w14:paraId="2B586AD6" w14:textId="77777777" w:rsidR="00156047" w:rsidRPr="00AD6859" w:rsidRDefault="00156047">
      <w:pPr>
        <w:rPr>
          <w:rFonts w:ascii="Tahoma" w:eastAsia="Tahoma" w:hAnsi="Tahoma" w:cs="Tahoma"/>
          <w:b/>
          <w:bCs/>
          <w:color w:val="auto"/>
          <w:sz w:val="10"/>
          <w:szCs w:val="36"/>
          <w:lang w:val="uk-UA"/>
        </w:rPr>
      </w:pPr>
      <w:bookmarkStart w:id="3" w:name="bookmark12"/>
      <w:r w:rsidRPr="00AD6859">
        <w:rPr>
          <w:color w:val="auto"/>
          <w:sz w:val="10"/>
          <w:lang w:val="uk-UA"/>
        </w:rPr>
        <w:br w:type="page"/>
      </w:r>
    </w:p>
    <w:bookmarkEnd w:id="3"/>
    <w:p w14:paraId="7A074B09" w14:textId="77777777" w:rsidR="00A746FF" w:rsidRPr="00AD6859" w:rsidRDefault="00156047" w:rsidP="00156047">
      <w:pPr>
        <w:pStyle w:val="10"/>
        <w:shd w:val="clear" w:color="auto" w:fill="000000"/>
        <w:spacing w:after="240"/>
        <w:rPr>
          <w:color w:val="auto"/>
          <w:lang w:val="uk-UA"/>
        </w:rPr>
      </w:pPr>
      <w:r w:rsidRPr="00AD6859">
        <w:rPr>
          <w:color w:val="auto"/>
          <w:lang w:val="uk-UA"/>
        </w:rPr>
        <w:lastRenderedPageBreak/>
        <w:t>Технічні характеристики</w:t>
      </w:r>
    </w:p>
    <w:tbl>
      <w:tblPr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1"/>
        <w:gridCol w:w="4517"/>
      </w:tblGrid>
      <w:tr w:rsidR="00A746FF" w:rsidRPr="00AD6859" w14:paraId="635439E7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69A6D" w14:textId="77777777" w:rsidR="00A746FF" w:rsidRPr="00AD6859" w:rsidRDefault="006D09F9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Назва пристрою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EE858" w14:textId="77777777" w:rsidR="00A746FF" w:rsidRPr="00AD6859" w:rsidRDefault="0084519C" w:rsidP="0084519C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1200 Вт переносна електростанція </w:t>
            </w:r>
          </w:p>
        </w:tc>
      </w:tr>
      <w:tr w:rsidR="00A746FF" w:rsidRPr="00AD6859" w14:paraId="2C419BF6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E4D21" w14:textId="77777777" w:rsidR="00A746FF" w:rsidRPr="00AD6859" w:rsidRDefault="006D09F9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Розміри пристрою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1A848" w14:textId="77777777" w:rsidR="00A746FF" w:rsidRPr="00AD6859" w:rsidRDefault="0084519C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Д*Ш*В = 387*228*316 мм</w:t>
            </w:r>
          </w:p>
        </w:tc>
      </w:tr>
      <w:tr w:rsidR="00A746FF" w:rsidRPr="00AD6859" w14:paraId="7736C443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902FB" w14:textId="77777777" w:rsidR="00A746FF" w:rsidRPr="00AD6859" w:rsidRDefault="006D09F9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Вага пристрою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4567D" w14:textId="77777777" w:rsidR="00A746FF" w:rsidRPr="00AD6859" w:rsidRDefault="0084519C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13,5 кг</w:t>
            </w:r>
          </w:p>
        </w:tc>
      </w:tr>
      <w:tr w:rsidR="00A746FF" w:rsidRPr="00AD6859" w14:paraId="0970730B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429CA" w14:textId="77777777" w:rsidR="00A746FF" w:rsidRPr="00AD6859" w:rsidRDefault="006D09F9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Ємність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3F025" w14:textId="77777777" w:rsidR="00A746FF" w:rsidRPr="00AD6859" w:rsidRDefault="004B0426" w:rsidP="0084519C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960</w:t>
            </w:r>
            <w:r w:rsidR="0084519C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84519C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Вт.год</w:t>
            </w:r>
            <w:proofErr w:type="spellEnd"/>
            <w:r w:rsidR="0084519C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</w:tr>
      <w:tr w:rsidR="00A746FF" w:rsidRPr="00AD6859" w14:paraId="011D3959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A17EE" w14:textId="77777777" w:rsidR="00A746FF" w:rsidRPr="00AD6859" w:rsidRDefault="006D09F9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Заряджання від змінного струму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4E25F" w14:textId="77777777" w:rsidR="00A746FF" w:rsidRPr="00AD6859" w:rsidRDefault="004B0426" w:rsidP="0084519C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50/60</w:t>
            </w:r>
            <w:r w:rsidR="0084519C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84519C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Гц</w:t>
            </w:r>
            <w:proofErr w:type="spellEnd"/>
            <w:r w:rsidR="0084519C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700</w:t>
            </w:r>
            <w:r w:rsidR="0084519C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Вт (максимум)</w:t>
            </w:r>
          </w:p>
        </w:tc>
      </w:tr>
      <w:tr w:rsidR="00A746FF" w:rsidRPr="00AD6859" w14:paraId="47792127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DAED9" w14:textId="77777777" w:rsidR="00A746FF" w:rsidRPr="00AD6859" w:rsidRDefault="006D09F9" w:rsidP="006D09F9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Вхід підключення сонячних </w:t>
            </w:r>
            <w:proofErr w:type="spellStart"/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батарей</w:t>
            </w:r>
            <w:proofErr w:type="spellEnd"/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9986B" w14:textId="77777777" w:rsidR="00A746FF" w:rsidRPr="00AD6859" w:rsidRDefault="004B0426" w:rsidP="006D09F9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1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1,5-50 В, 20 А, 500 Вт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r w:rsidR="0084519C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(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максимум</w:t>
            </w:r>
            <w:r w:rsidR="0084519C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)</w:t>
            </w:r>
          </w:p>
        </w:tc>
      </w:tr>
      <w:tr w:rsidR="00A746FF" w:rsidRPr="00AD6859" w14:paraId="000DE299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9BEAC" w14:textId="77777777" w:rsidR="00A746FF" w:rsidRPr="00AD6859" w:rsidRDefault="006D09F9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Вихід змінного струму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4765E" w14:textId="77777777" w:rsidR="00A746FF" w:rsidRPr="00AD6859" w:rsidRDefault="006D09F9" w:rsidP="006D09F9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Вихід змінного струму: 50/60 </w:t>
            </w:r>
            <w:proofErr w:type="spellStart"/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Гц</w:t>
            </w:r>
            <w:proofErr w:type="spellEnd"/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r w:rsidR="004B0426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(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можливе перемикання частот</w:t>
            </w:r>
            <w:r w:rsidR="004B0426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), 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номінальна потужність </w:t>
            </w:r>
            <w:r w:rsidR="004B0426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1200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Вт</w:t>
            </w:r>
            <w:r w:rsidR="004B0426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, 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пікова потужність </w:t>
            </w:r>
            <w:r w:rsidR="004B0426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2400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Вт,</w:t>
            </w:r>
            <w:r w:rsidR="004B0426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чиста синусоїда</w:t>
            </w:r>
            <w:r w:rsidR="004B0426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. 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Вбудований захист від перевантаження і короткого замкнення. </w:t>
            </w:r>
          </w:p>
        </w:tc>
      </w:tr>
      <w:tr w:rsidR="00A746FF" w:rsidRPr="00AD6859" w14:paraId="4DE11EF0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AB105" w14:textId="77777777" w:rsidR="00A746FF" w:rsidRPr="00AD6859" w:rsidRDefault="004B0426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USB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5D174" w14:textId="77777777" w:rsidR="00A746FF" w:rsidRPr="00AD6859" w:rsidRDefault="004B0426" w:rsidP="006D09F9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USB-A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(5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В, 2,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4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A)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2 шт.</w:t>
            </w:r>
          </w:p>
        </w:tc>
      </w:tr>
      <w:tr w:rsidR="00A746FF" w:rsidRPr="00AD6859" w14:paraId="14862556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CC82F" w14:textId="77777777" w:rsidR="00A746FF" w:rsidRPr="00AD6859" w:rsidRDefault="004B0426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proofErr w:type="spellStart"/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Type</w:t>
            </w:r>
            <w:proofErr w:type="spellEnd"/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-C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89B99" w14:textId="77777777" w:rsidR="00A746FF" w:rsidRPr="00AD6859" w:rsidRDefault="004B0426" w:rsidP="006D09F9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5-20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В /5,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0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А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, PD3.0 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100 Вт 1 шт.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; 5-12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В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, PD 20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Вт 3 шт.</w:t>
            </w:r>
          </w:p>
        </w:tc>
      </w:tr>
      <w:tr w:rsidR="00A746FF" w:rsidRPr="00AD6859" w14:paraId="763337FD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30551" w14:textId="77777777" w:rsidR="00A746FF" w:rsidRPr="00AD6859" w:rsidRDefault="004B0426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DC 5521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FF3A9" w14:textId="77777777" w:rsidR="00A746FF" w:rsidRPr="00AD6859" w:rsidRDefault="004B0426" w:rsidP="006D09F9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12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В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/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3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A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2 шт.</w:t>
            </w:r>
          </w:p>
        </w:tc>
      </w:tr>
      <w:tr w:rsidR="00A746FF" w:rsidRPr="00AD6859" w14:paraId="1B8029D6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7DB73" w14:textId="77777777" w:rsidR="00A746FF" w:rsidRPr="00AD6859" w:rsidRDefault="006D09F9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Вихід </w:t>
            </w:r>
            <w:proofErr w:type="spellStart"/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прикурювача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A976E" w14:textId="77777777" w:rsidR="00A746FF" w:rsidRPr="00AD6859" w:rsidRDefault="004B0426" w:rsidP="006D09F9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12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В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/10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А</w:t>
            </w:r>
          </w:p>
        </w:tc>
      </w:tr>
      <w:tr w:rsidR="00A746FF" w:rsidRPr="00AD6859" w14:paraId="280C34C0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1A62D" w14:textId="77777777" w:rsidR="00A746FF" w:rsidRPr="00AD6859" w:rsidRDefault="006D09F9" w:rsidP="006D09F9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Струм у вимкненому стані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0BEFF" w14:textId="77777777" w:rsidR="00A746FF" w:rsidRPr="00AD6859" w:rsidRDefault="004B0426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&lt;50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0 </w:t>
            </w:r>
            <w:proofErr w:type="spellStart"/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мкА</w:t>
            </w:r>
            <w:proofErr w:type="spellEnd"/>
          </w:p>
        </w:tc>
      </w:tr>
      <w:tr w:rsidR="00A746FF" w:rsidRPr="00AD6859" w14:paraId="713BF7F0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063D1" w14:textId="77777777" w:rsidR="00A746FF" w:rsidRPr="00AD6859" w:rsidRDefault="006D09F9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Робоча температура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2405C" w14:textId="77777777" w:rsidR="00A746FF" w:rsidRPr="00AD6859" w:rsidRDefault="004B0426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-10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~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40°C</w:t>
            </w:r>
          </w:p>
        </w:tc>
      </w:tr>
      <w:tr w:rsidR="00A746FF" w:rsidRPr="00AD6859" w14:paraId="586A3B9D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3AF52" w14:textId="77777777" w:rsidR="00A746FF" w:rsidRPr="00AD6859" w:rsidRDefault="006D09F9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Температура заряджання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99D74" w14:textId="77777777" w:rsidR="00A746FF" w:rsidRPr="00AD6859" w:rsidRDefault="004B0426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0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~</w:t>
            </w:r>
            <w:r w:rsidR="006D09F9"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 xml:space="preserve"> </w:t>
            </w: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40°C</w:t>
            </w:r>
          </w:p>
        </w:tc>
      </w:tr>
      <w:tr w:rsidR="00A746FF" w:rsidRPr="00AD6859" w14:paraId="18C28329" w14:textId="77777777" w:rsidTr="00156047">
        <w:trPr>
          <w:trHeight w:val="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DD305" w14:textId="77777777" w:rsidR="00A746FF" w:rsidRPr="00AD6859" w:rsidRDefault="006D09F9" w:rsidP="00434895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Вологість повітря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509E" w14:textId="77777777" w:rsidR="00A746FF" w:rsidRPr="00AD6859" w:rsidRDefault="006D09F9" w:rsidP="006D09F9">
            <w:pPr>
              <w:pStyle w:val="a4"/>
              <w:rPr>
                <w:color w:val="auto"/>
                <w:sz w:val="19"/>
                <w:szCs w:val="19"/>
                <w:lang w:val="uk-UA"/>
              </w:rPr>
            </w:pPr>
            <w:r w:rsidRPr="00AD6859">
              <w:rPr>
                <w:rFonts w:eastAsia="Calibri"/>
                <w:color w:val="auto"/>
                <w:sz w:val="19"/>
                <w:szCs w:val="19"/>
                <w:lang w:val="uk-UA"/>
              </w:rPr>
              <w:t>&lt;90%</w:t>
            </w:r>
          </w:p>
        </w:tc>
      </w:tr>
    </w:tbl>
    <w:p w14:paraId="792E737D" w14:textId="77777777" w:rsidR="00A746FF" w:rsidRPr="00AD6859" w:rsidRDefault="00A746FF" w:rsidP="00434895">
      <w:pPr>
        <w:jc w:val="both"/>
        <w:rPr>
          <w:rFonts w:ascii="Tahoma" w:hAnsi="Tahoma" w:cs="Tahoma"/>
          <w:color w:val="auto"/>
          <w:lang w:val="uk-UA"/>
        </w:rPr>
      </w:pPr>
    </w:p>
    <w:p w14:paraId="06117A13" w14:textId="77777777" w:rsidR="00A746FF" w:rsidRPr="00AD6859" w:rsidRDefault="006D09F9" w:rsidP="006D09F9">
      <w:pPr>
        <w:pStyle w:val="10"/>
        <w:shd w:val="clear" w:color="auto" w:fill="000000"/>
        <w:spacing w:after="120"/>
        <w:rPr>
          <w:color w:val="auto"/>
          <w:lang w:val="uk-UA"/>
        </w:rPr>
      </w:pPr>
      <w:r w:rsidRPr="00AD6859">
        <w:rPr>
          <w:color w:val="auto"/>
          <w:lang w:val="uk-UA"/>
        </w:rPr>
        <w:t>Характеристики акумулятора</w:t>
      </w:r>
    </w:p>
    <w:tbl>
      <w:tblPr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0"/>
        <w:gridCol w:w="4378"/>
      </w:tblGrid>
      <w:tr w:rsidR="00A746FF" w:rsidRPr="00AD6859" w14:paraId="444D1842" w14:textId="77777777" w:rsidTr="006D09F9">
        <w:trPr>
          <w:trHeight w:val="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4E186" w14:textId="77777777" w:rsidR="00A746FF" w:rsidRPr="00AD6859" w:rsidRDefault="006D09F9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Тип акумулятора</w:t>
            </w:r>
          </w:p>
          <w:p w14:paraId="6FCCBB7A" w14:textId="77777777" w:rsidR="00A746FF" w:rsidRPr="00AD6859" w:rsidRDefault="006D09F9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Номінальна напруга однієї комірки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12372" w14:textId="77777777" w:rsidR="00A746FF" w:rsidRPr="00AD6859" w:rsidRDefault="004B0426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40135 LiFePo4</w:t>
            </w:r>
          </w:p>
          <w:p w14:paraId="09F98417" w14:textId="77777777" w:rsidR="00A746FF" w:rsidRPr="00AD6859" w:rsidRDefault="006D09F9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3,2 В</w:t>
            </w:r>
          </w:p>
        </w:tc>
      </w:tr>
      <w:tr w:rsidR="00A746FF" w:rsidRPr="00AD6859" w14:paraId="69299080" w14:textId="77777777" w:rsidTr="006D09F9">
        <w:trPr>
          <w:trHeight w:val="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874C4" w14:textId="77777777" w:rsidR="00A746FF" w:rsidRPr="00AD6859" w:rsidRDefault="006D09F9" w:rsidP="006D09F9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Номінальна ємність однієї комірки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46668" w14:textId="77777777" w:rsidR="00A746FF" w:rsidRPr="00AD6859" w:rsidRDefault="004B0426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2</w:t>
            </w:r>
            <w:r w:rsidR="006D09F9"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 xml:space="preserve">0 </w:t>
            </w:r>
            <w:proofErr w:type="spellStart"/>
            <w:r w:rsidR="006D09F9"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А.год</w:t>
            </w:r>
            <w:proofErr w:type="spellEnd"/>
          </w:p>
        </w:tc>
      </w:tr>
      <w:tr w:rsidR="00A746FF" w:rsidRPr="00AD6859" w14:paraId="0B4CDAE2" w14:textId="77777777" w:rsidTr="006D09F9">
        <w:trPr>
          <w:trHeight w:val="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96DD7" w14:textId="77777777" w:rsidR="00A746FF" w:rsidRPr="00AD6859" w:rsidRDefault="006D09F9" w:rsidP="006D09F9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Номінальна напруга акумуляторної батареї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7CE29" w14:textId="77777777" w:rsidR="00A746FF" w:rsidRPr="00AD6859" w:rsidRDefault="004B0426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4</w:t>
            </w:r>
            <w:r w:rsidR="006D09F9"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8 В</w:t>
            </w:r>
          </w:p>
        </w:tc>
      </w:tr>
      <w:tr w:rsidR="00A746FF" w:rsidRPr="00AD6859" w14:paraId="388C5DCA" w14:textId="77777777" w:rsidTr="006D09F9">
        <w:trPr>
          <w:trHeight w:val="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5B771" w14:textId="77777777" w:rsidR="00A746FF" w:rsidRPr="00AD6859" w:rsidRDefault="006D09F9" w:rsidP="006D09F9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 xml:space="preserve">Вихідна напруга акумуляторної батареї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B2B64" w14:textId="77777777" w:rsidR="00A746FF" w:rsidRPr="00AD6859" w:rsidRDefault="004B0426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4</w:t>
            </w:r>
            <w:r w:rsidR="006D09F9"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2-54 В</w:t>
            </w:r>
          </w:p>
        </w:tc>
      </w:tr>
      <w:tr w:rsidR="00A746FF" w:rsidRPr="00AD6859" w14:paraId="3DE45E41" w14:textId="77777777" w:rsidTr="006D09F9">
        <w:trPr>
          <w:trHeight w:val="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6ECA4" w14:textId="77777777" w:rsidR="00A746FF" w:rsidRPr="00AD6859" w:rsidRDefault="006D09F9" w:rsidP="006D09F9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 xml:space="preserve">Номінальна ємність акумуляторної батареї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3CC0" w14:textId="77777777" w:rsidR="00A746FF" w:rsidRPr="00AD6859" w:rsidRDefault="004B0426" w:rsidP="00434895">
            <w:pPr>
              <w:pStyle w:val="a4"/>
              <w:rPr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9</w:t>
            </w:r>
            <w:r w:rsidR="006D09F9"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 xml:space="preserve">60 </w:t>
            </w:r>
            <w:proofErr w:type="spellStart"/>
            <w:r w:rsidR="006D09F9" w:rsidRPr="00AD6859">
              <w:rPr>
                <w:rFonts w:eastAsia="Calibri"/>
                <w:color w:val="auto"/>
                <w:sz w:val="18"/>
                <w:szCs w:val="18"/>
                <w:lang w:val="uk-UA"/>
              </w:rPr>
              <w:t>Вт.год</w:t>
            </w:r>
            <w:proofErr w:type="spellEnd"/>
          </w:p>
        </w:tc>
      </w:tr>
    </w:tbl>
    <w:p w14:paraId="7D00A88B" w14:textId="77777777" w:rsidR="006D09F9" w:rsidRPr="00AD6859" w:rsidRDefault="006D09F9" w:rsidP="00434895">
      <w:pPr>
        <w:jc w:val="both"/>
        <w:rPr>
          <w:rFonts w:ascii="Tahoma" w:hAnsi="Tahoma" w:cs="Tahoma"/>
          <w:color w:val="auto"/>
          <w:sz w:val="2"/>
          <w:szCs w:val="2"/>
          <w:lang w:val="uk-UA"/>
        </w:rPr>
      </w:pPr>
    </w:p>
    <w:p w14:paraId="1D4EE0E6" w14:textId="77777777" w:rsidR="006D09F9" w:rsidRPr="00AD6859" w:rsidRDefault="006D09F9">
      <w:pPr>
        <w:rPr>
          <w:rFonts w:ascii="Tahoma" w:hAnsi="Tahoma" w:cs="Tahoma"/>
          <w:color w:val="auto"/>
          <w:sz w:val="2"/>
          <w:szCs w:val="2"/>
          <w:lang w:val="uk-UA"/>
        </w:rPr>
      </w:pPr>
      <w:r w:rsidRPr="00AD6859">
        <w:rPr>
          <w:rFonts w:ascii="Tahoma" w:hAnsi="Tahoma" w:cs="Tahoma"/>
          <w:color w:val="auto"/>
          <w:sz w:val="2"/>
          <w:szCs w:val="2"/>
          <w:lang w:val="uk-UA"/>
        </w:rPr>
        <w:br w:type="page"/>
      </w:r>
    </w:p>
    <w:p w14:paraId="76168987" w14:textId="77777777" w:rsidR="006D09F9" w:rsidRPr="00AD6859" w:rsidRDefault="00183DEC" w:rsidP="006D09F9">
      <w:pPr>
        <w:pStyle w:val="11"/>
        <w:spacing w:after="120"/>
        <w:jc w:val="both"/>
        <w:rPr>
          <w:color w:val="auto"/>
          <w:sz w:val="20"/>
          <w:szCs w:val="20"/>
          <w:lang w:val="uk-UA"/>
        </w:rPr>
      </w:pPr>
      <w:r w:rsidRPr="00AD6859">
        <w:rPr>
          <w:color w:val="auto"/>
          <w:sz w:val="20"/>
          <w:szCs w:val="20"/>
          <w:lang w:val="uk-UA"/>
        </w:rPr>
        <w:lastRenderedPageBreak/>
        <w:t xml:space="preserve">Попередження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596"/>
        <w:gridCol w:w="6094"/>
      </w:tblGrid>
      <w:tr w:rsidR="006D09F9" w:rsidRPr="00AD6859" w14:paraId="442ACD91" w14:textId="77777777" w:rsidTr="00C32834">
        <w:tc>
          <w:tcPr>
            <w:tcW w:w="417" w:type="dxa"/>
            <w:shd w:val="clear" w:color="auto" w:fill="auto"/>
          </w:tcPr>
          <w:p w14:paraId="59A7062A" w14:textId="77777777" w:rsidR="006D09F9" w:rsidRPr="00AD6859" w:rsidRDefault="006D09F9" w:rsidP="00434895">
            <w:pPr>
              <w:jc w:val="both"/>
              <w:rPr>
                <w:rFonts w:ascii="Tahoma" w:hAnsi="Tahoma" w:cs="Tahoma"/>
                <w:color w:val="auto"/>
                <w:sz w:val="16"/>
                <w:szCs w:val="2"/>
                <w:lang w:val="uk-UA"/>
              </w:rPr>
            </w:pPr>
            <w:r w:rsidRPr="00AD6859">
              <w:rPr>
                <w:rFonts w:ascii="Tahoma" w:hAnsi="Tahoma" w:cs="Tahoma"/>
                <w:noProof/>
                <w:color w:val="auto"/>
                <w:sz w:val="2"/>
                <w:lang w:val="uk-UA" w:eastAsia="uk-UA" w:bidi="ar-SA"/>
              </w:rPr>
              <w:drawing>
                <wp:inline distT="0" distB="0" distL="0" distR="0" wp14:anchorId="31DEDA8E" wp14:editId="4D735333">
                  <wp:extent cx="336550" cy="2047875"/>
                  <wp:effectExtent l="0" t="0" r="6350" b="9525"/>
                  <wp:docPr id="26" name="Picut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0" y="0"/>
                            <a:ext cx="3365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3" w:type="dxa"/>
            <w:shd w:val="clear" w:color="auto" w:fill="auto"/>
          </w:tcPr>
          <w:p w14:paraId="77A4587D" w14:textId="77777777" w:rsidR="00183DEC" w:rsidRPr="00AD6859" w:rsidRDefault="00183DEC" w:rsidP="00183DEC">
            <w:pPr>
              <w:pStyle w:val="30"/>
              <w:spacing w:before="60" w:after="180" w:line="240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>Цей пристрій не можна використовувати на борту літака.</w:t>
            </w:r>
          </w:p>
          <w:p w14:paraId="76E3AE70" w14:textId="77777777" w:rsidR="00183DEC" w:rsidRPr="00AD6859" w:rsidRDefault="00183DEC" w:rsidP="00183DEC">
            <w:pPr>
              <w:pStyle w:val="30"/>
              <w:spacing w:after="120" w:line="240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>Для продовження терміну служби акумулятора використовуйте і перезаряджайте його щонайменше кожні 3 місяці.</w:t>
            </w:r>
          </w:p>
          <w:p w14:paraId="17A808C8" w14:textId="77777777" w:rsidR="00183DEC" w:rsidRPr="00AD6859" w:rsidRDefault="00183DEC" w:rsidP="00183DEC">
            <w:pPr>
              <w:pStyle w:val="30"/>
              <w:spacing w:after="120" w:line="240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Для забезпечення найкращої продуктивності рекомендується використовувати оригінальні або сертифіковані зарядні пристрої і кабелі. </w:t>
            </w:r>
          </w:p>
          <w:p w14:paraId="2465B182" w14:textId="77777777" w:rsidR="00183DEC" w:rsidRPr="00AD6859" w:rsidRDefault="00183DEC" w:rsidP="00183DEC">
            <w:pPr>
              <w:pStyle w:val="30"/>
              <w:spacing w:after="240" w:line="240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Пристрій не є водонепроникним. Не </w:t>
            </w:r>
            <w:proofErr w:type="spellStart"/>
            <w:r w:rsidRPr="00AD6859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>піддавайте</w:t>
            </w:r>
            <w:proofErr w:type="spellEnd"/>
            <w:r w:rsidRPr="00AD6859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 його впливу дощу і рідин. </w:t>
            </w:r>
          </w:p>
          <w:p w14:paraId="6C577B53" w14:textId="77777777" w:rsidR="00183DEC" w:rsidRPr="00AD6859" w:rsidRDefault="00183DEC" w:rsidP="00183DEC">
            <w:pPr>
              <w:pStyle w:val="30"/>
              <w:spacing w:after="240" w:line="240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Не розбирайте пристрій. </w:t>
            </w:r>
          </w:p>
          <w:p w14:paraId="73231AB5" w14:textId="77777777" w:rsidR="00183DEC" w:rsidRPr="00AD6859" w:rsidRDefault="00183DEC" w:rsidP="00183DEC">
            <w:pPr>
              <w:pStyle w:val="30"/>
              <w:spacing w:after="240" w:line="240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Не допускайте падіння пристрою. </w:t>
            </w:r>
          </w:p>
          <w:p w14:paraId="24C47FD3" w14:textId="77777777" w:rsidR="00183DEC" w:rsidRPr="00AD6859" w:rsidRDefault="00183DEC" w:rsidP="00183DEC">
            <w:pPr>
              <w:pStyle w:val="30"/>
              <w:spacing w:after="240" w:line="240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>Уникайте екстремальних температур.</w:t>
            </w:r>
          </w:p>
          <w:p w14:paraId="2168950D" w14:textId="77777777" w:rsidR="006D09F9" w:rsidRPr="00AD6859" w:rsidRDefault="00183DEC" w:rsidP="00183DEC">
            <w:pPr>
              <w:pStyle w:val="30"/>
              <w:spacing w:line="240" w:lineRule="auto"/>
              <w:jc w:val="both"/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4"/>
                <w:szCs w:val="14"/>
                <w:lang w:val="uk-UA"/>
              </w:rPr>
              <w:t xml:space="preserve">Утилізуйте акумулятори і електронне обладнання відповідно до місцевих норм. </w:t>
            </w:r>
          </w:p>
        </w:tc>
      </w:tr>
    </w:tbl>
    <w:p w14:paraId="391D1635" w14:textId="77777777" w:rsidR="00A746FF" w:rsidRPr="00AD6859" w:rsidRDefault="00183DEC" w:rsidP="00183DEC">
      <w:pPr>
        <w:pStyle w:val="a4"/>
        <w:spacing w:before="240" w:after="60"/>
        <w:jc w:val="both"/>
        <w:rPr>
          <w:color w:val="auto"/>
          <w:sz w:val="26"/>
          <w:szCs w:val="26"/>
          <w:lang w:val="uk-UA"/>
        </w:rPr>
      </w:pPr>
      <w:r w:rsidRPr="00AD6859">
        <w:rPr>
          <w:rFonts w:eastAsia="Arial"/>
          <w:color w:val="auto"/>
          <w:sz w:val="26"/>
          <w:szCs w:val="26"/>
          <w:lang w:val="uk-UA"/>
        </w:rPr>
        <w:t>Декларація відповідності нормам Федеральної комісії зв’язку</w:t>
      </w:r>
    </w:p>
    <w:p w14:paraId="2BE9C3A0" w14:textId="77777777" w:rsidR="00183DEC" w:rsidRPr="00AD6859" w:rsidRDefault="00183DEC" w:rsidP="00434895">
      <w:pPr>
        <w:pStyle w:val="30"/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Цей пристрій відповідає частині </w:t>
      </w:r>
      <w:r w:rsidR="004B0426" w:rsidRPr="00AD6859">
        <w:rPr>
          <w:rFonts w:ascii="Tahoma" w:hAnsi="Tahoma" w:cs="Tahoma"/>
          <w:color w:val="auto"/>
          <w:lang w:val="uk-UA"/>
        </w:rPr>
        <w:t xml:space="preserve">15 </w:t>
      </w:r>
      <w:r w:rsidRPr="00AD6859">
        <w:rPr>
          <w:rFonts w:ascii="Tahoma" w:hAnsi="Tahoma" w:cs="Tahoma"/>
          <w:color w:val="auto"/>
          <w:lang w:val="uk-UA"/>
        </w:rPr>
        <w:t xml:space="preserve">правил Федеральної комісії зв’язку. Його експлуатація здійснюється на таких двох умовах: </w:t>
      </w:r>
    </w:p>
    <w:p w14:paraId="420298D5" w14:textId="77777777" w:rsidR="00A746FF" w:rsidRPr="00AD6859" w:rsidRDefault="004B0426" w:rsidP="00434895">
      <w:pPr>
        <w:pStyle w:val="30"/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(1) </w:t>
      </w:r>
      <w:r w:rsidR="00183DEC" w:rsidRPr="00AD6859">
        <w:rPr>
          <w:rFonts w:ascii="Tahoma" w:hAnsi="Tahoma" w:cs="Tahoma"/>
          <w:color w:val="auto"/>
          <w:lang w:val="uk-UA"/>
        </w:rPr>
        <w:t xml:space="preserve">Цей пристрій не повинен створювати шкідливі завади. </w:t>
      </w:r>
    </w:p>
    <w:p w14:paraId="78ADF6B2" w14:textId="77777777" w:rsidR="00A746FF" w:rsidRPr="00AD6859" w:rsidRDefault="004B0426" w:rsidP="00434895">
      <w:pPr>
        <w:pStyle w:val="30"/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(2) </w:t>
      </w:r>
      <w:r w:rsidR="00183DEC" w:rsidRPr="00AD6859">
        <w:rPr>
          <w:rFonts w:ascii="Tahoma" w:hAnsi="Tahoma" w:cs="Tahoma"/>
          <w:color w:val="auto"/>
          <w:lang w:val="uk-UA"/>
        </w:rPr>
        <w:t>Цей пристрій повинен сприймати будь-які отримані завади</w:t>
      </w:r>
      <w:r w:rsidRPr="00AD6859">
        <w:rPr>
          <w:rFonts w:ascii="Tahoma" w:hAnsi="Tahoma" w:cs="Tahoma"/>
          <w:color w:val="auto"/>
          <w:lang w:val="uk-UA"/>
        </w:rPr>
        <w:t xml:space="preserve">, </w:t>
      </w:r>
      <w:r w:rsidR="00183DEC" w:rsidRPr="00AD6859">
        <w:rPr>
          <w:rFonts w:ascii="Tahoma" w:hAnsi="Tahoma" w:cs="Tahoma"/>
          <w:color w:val="auto"/>
          <w:lang w:val="uk-UA"/>
        </w:rPr>
        <w:t xml:space="preserve">у тому числі ті, які можуть викликати небажану поведінку у роботі. </w:t>
      </w:r>
    </w:p>
    <w:p w14:paraId="44DE0A44" w14:textId="77777777" w:rsidR="00A746FF" w:rsidRPr="00AD6859" w:rsidRDefault="00183DEC" w:rsidP="00434895">
      <w:pPr>
        <w:pStyle w:val="30"/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>Увага</w:t>
      </w:r>
      <w:r w:rsidR="004B0426" w:rsidRPr="00AD6859">
        <w:rPr>
          <w:rFonts w:ascii="Tahoma" w:hAnsi="Tahoma" w:cs="Tahoma"/>
          <w:color w:val="auto"/>
          <w:lang w:val="uk-UA"/>
        </w:rPr>
        <w:t xml:space="preserve">: </w:t>
      </w:r>
      <w:r w:rsidRPr="00AD6859">
        <w:rPr>
          <w:rFonts w:ascii="Tahoma" w:hAnsi="Tahoma" w:cs="Tahoma"/>
          <w:color w:val="auto"/>
          <w:lang w:val="uk-UA"/>
        </w:rPr>
        <w:t xml:space="preserve">внесення змін або модифікацій, які не були дозволені безпосередньо особою, відповідальною за дотримання норм, позбавляє користувача права експлуатувати обладнання. </w:t>
      </w:r>
    </w:p>
    <w:p w14:paraId="153CB96F" w14:textId="77777777" w:rsidR="00A746FF" w:rsidRPr="00AD6859" w:rsidRDefault="00183DEC" w:rsidP="00434895">
      <w:pPr>
        <w:pStyle w:val="30"/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>Примітка</w:t>
      </w:r>
      <w:r w:rsidR="004B0426" w:rsidRPr="00AD6859">
        <w:rPr>
          <w:rFonts w:ascii="Tahoma" w:hAnsi="Tahoma" w:cs="Tahoma"/>
          <w:color w:val="auto"/>
          <w:lang w:val="uk-UA"/>
        </w:rPr>
        <w:t xml:space="preserve">: </w:t>
      </w:r>
      <w:r w:rsidRPr="00AD6859">
        <w:rPr>
          <w:rFonts w:ascii="Tahoma" w:hAnsi="Tahoma" w:cs="Tahoma"/>
          <w:color w:val="auto"/>
          <w:lang w:val="uk-UA"/>
        </w:rPr>
        <w:t xml:space="preserve">Це обладнання було випробуване і визнане таким, що відповідає мажам, встановленим для цифрових пристроїв класу В згідно з частиною </w:t>
      </w:r>
      <w:r w:rsidR="004B0426" w:rsidRPr="00AD6859">
        <w:rPr>
          <w:rFonts w:ascii="Tahoma" w:hAnsi="Tahoma" w:cs="Tahoma"/>
          <w:color w:val="auto"/>
          <w:lang w:val="uk-UA"/>
        </w:rPr>
        <w:t xml:space="preserve">15 </w:t>
      </w:r>
      <w:r w:rsidRPr="00AD6859">
        <w:rPr>
          <w:rFonts w:ascii="Tahoma" w:hAnsi="Tahoma" w:cs="Tahoma"/>
          <w:color w:val="auto"/>
          <w:lang w:val="uk-UA"/>
        </w:rPr>
        <w:t xml:space="preserve">правил Федеральної комісії зв’язку. </w:t>
      </w:r>
      <w:r w:rsidR="0084519C" w:rsidRPr="00AD6859">
        <w:rPr>
          <w:rFonts w:ascii="Tahoma" w:hAnsi="Tahoma" w:cs="Tahoma"/>
          <w:color w:val="auto"/>
          <w:lang w:val="uk-UA"/>
        </w:rPr>
        <w:t xml:space="preserve">Ці межі призначені для забезпечення розумного захисту від шкідливих завад у побутових умовах. </w:t>
      </w:r>
    </w:p>
    <w:p w14:paraId="55A28BEC" w14:textId="77777777" w:rsidR="00A746FF" w:rsidRPr="00AD6859" w:rsidRDefault="0084519C" w:rsidP="00183DEC">
      <w:pPr>
        <w:pStyle w:val="30"/>
        <w:spacing w:after="60"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>Це обладнання генерує, використовує і може випромінювати радіочастотну енергію і у разі встановлення чи використання без дотримання цих інструкцій</w:t>
      </w:r>
      <w:r w:rsidR="004B0426" w:rsidRPr="00AD6859">
        <w:rPr>
          <w:rFonts w:ascii="Tahoma" w:hAnsi="Tahoma" w:cs="Tahoma"/>
          <w:color w:val="auto"/>
          <w:lang w:val="uk-UA"/>
        </w:rPr>
        <w:t xml:space="preserve"> </w:t>
      </w:r>
      <w:r w:rsidRPr="00AD6859">
        <w:rPr>
          <w:rFonts w:ascii="Tahoma" w:hAnsi="Tahoma" w:cs="Tahoma"/>
          <w:color w:val="auto"/>
          <w:lang w:val="uk-UA"/>
        </w:rPr>
        <w:t>може викликати шкідливі завади для радіозв’язку</w:t>
      </w:r>
      <w:r w:rsidR="004B0426" w:rsidRPr="00AD6859">
        <w:rPr>
          <w:rFonts w:ascii="Tahoma" w:hAnsi="Tahoma" w:cs="Tahoma"/>
          <w:color w:val="auto"/>
          <w:lang w:val="uk-UA"/>
        </w:rPr>
        <w:t xml:space="preserve">. </w:t>
      </w:r>
      <w:r w:rsidRPr="00AD6859">
        <w:rPr>
          <w:rFonts w:ascii="Tahoma" w:hAnsi="Tahoma" w:cs="Tahoma"/>
          <w:color w:val="auto"/>
          <w:lang w:val="uk-UA"/>
        </w:rPr>
        <w:t xml:space="preserve">Тим не менш, немає гарантії, що завади не виникнуть у певній схемі встановлення. </w:t>
      </w:r>
    </w:p>
    <w:p w14:paraId="57DECA34" w14:textId="77777777" w:rsidR="00A746FF" w:rsidRPr="00AD6859" w:rsidRDefault="0084519C" w:rsidP="00434895">
      <w:pPr>
        <w:pStyle w:val="30"/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>Якщо це обладнання створює шкідливі завади радіо або телевізійному прийому</w:t>
      </w:r>
      <w:r w:rsidR="004B0426" w:rsidRPr="00AD6859">
        <w:rPr>
          <w:rFonts w:ascii="Tahoma" w:hAnsi="Tahoma" w:cs="Tahoma"/>
          <w:color w:val="auto"/>
          <w:lang w:val="uk-UA"/>
        </w:rPr>
        <w:t xml:space="preserve">, </w:t>
      </w:r>
      <w:r w:rsidRPr="00AD6859">
        <w:rPr>
          <w:rFonts w:ascii="Tahoma" w:hAnsi="Tahoma" w:cs="Tahoma"/>
          <w:color w:val="auto"/>
          <w:lang w:val="uk-UA"/>
        </w:rPr>
        <w:t>визначити які можна шляхом вимкнення і увімкнення обладнання</w:t>
      </w:r>
      <w:r w:rsidR="004B0426" w:rsidRPr="00AD6859">
        <w:rPr>
          <w:rFonts w:ascii="Tahoma" w:hAnsi="Tahoma" w:cs="Tahoma"/>
          <w:color w:val="auto"/>
          <w:lang w:val="uk-UA"/>
        </w:rPr>
        <w:t xml:space="preserve">, </w:t>
      </w:r>
      <w:r w:rsidRPr="00AD6859">
        <w:rPr>
          <w:rFonts w:ascii="Tahoma" w:hAnsi="Tahoma" w:cs="Tahoma"/>
          <w:color w:val="auto"/>
          <w:lang w:val="uk-UA"/>
        </w:rPr>
        <w:t>користувач повинен спробувати усунути завади одним чи кількома наступними способами</w:t>
      </w:r>
      <w:r w:rsidR="004B0426" w:rsidRPr="00AD6859">
        <w:rPr>
          <w:rFonts w:ascii="Tahoma" w:hAnsi="Tahoma" w:cs="Tahoma"/>
          <w:color w:val="auto"/>
          <w:lang w:val="uk-UA"/>
        </w:rPr>
        <w:t>:</w:t>
      </w:r>
    </w:p>
    <w:p w14:paraId="19001532" w14:textId="77777777" w:rsidR="00A746FF" w:rsidRPr="00AD6859" w:rsidRDefault="00434895" w:rsidP="00434895">
      <w:pPr>
        <w:pStyle w:val="30"/>
        <w:tabs>
          <w:tab w:val="left" w:pos="240"/>
        </w:tabs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• </w:t>
      </w:r>
      <w:r w:rsidR="0084519C" w:rsidRPr="00AD6859">
        <w:rPr>
          <w:rFonts w:ascii="Tahoma" w:hAnsi="Tahoma" w:cs="Tahoma"/>
          <w:color w:val="auto"/>
          <w:lang w:val="uk-UA"/>
        </w:rPr>
        <w:t>Переорієнтувати або переставити приймальну антену</w:t>
      </w:r>
      <w:r w:rsidR="004B0426" w:rsidRPr="00AD6859">
        <w:rPr>
          <w:rFonts w:ascii="Tahoma" w:hAnsi="Tahoma" w:cs="Tahoma"/>
          <w:color w:val="auto"/>
          <w:lang w:val="uk-UA"/>
        </w:rPr>
        <w:t>.</w:t>
      </w:r>
    </w:p>
    <w:p w14:paraId="3339CCA6" w14:textId="77777777" w:rsidR="00A746FF" w:rsidRPr="00AD6859" w:rsidRDefault="00434895" w:rsidP="00434895">
      <w:pPr>
        <w:pStyle w:val="30"/>
        <w:tabs>
          <w:tab w:val="left" w:pos="240"/>
        </w:tabs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• </w:t>
      </w:r>
      <w:r w:rsidR="0084519C" w:rsidRPr="00AD6859">
        <w:rPr>
          <w:rFonts w:ascii="Tahoma" w:hAnsi="Tahoma" w:cs="Tahoma"/>
          <w:color w:val="auto"/>
          <w:lang w:val="uk-UA"/>
        </w:rPr>
        <w:t xml:space="preserve">Збільшити відстань між обладнанням і приймачем. </w:t>
      </w:r>
    </w:p>
    <w:p w14:paraId="4B6CB998" w14:textId="77777777" w:rsidR="00A746FF" w:rsidRPr="00AD6859" w:rsidRDefault="00434895" w:rsidP="00434895">
      <w:pPr>
        <w:pStyle w:val="30"/>
        <w:tabs>
          <w:tab w:val="left" w:pos="240"/>
        </w:tabs>
        <w:spacing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• </w:t>
      </w:r>
      <w:r w:rsidR="0084519C" w:rsidRPr="00AD6859">
        <w:rPr>
          <w:rFonts w:ascii="Tahoma" w:hAnsi="Tahoma" w:cs="Tahoma"/>
          <w:color w:val="auto"/>
          <w:lang w:val="uk-UA"/>
        </w:rPr>
        <w:t xml:space="preserve">Приєднати обладнання до іншої розетки, ніж та, до якої приєднаний приймач. </w:t>
      </w:r>
    </w:p>
    <w:p w14:paraId="2518EC63" w14:textId="77777777" w:rsidR="00A746FF" w:rsidRPr="00AD6859" w:rsidRDefault="00434895" w:rsidP="0084519C">
      <w:pPr>
        <w:pStyle w:val="30"/>
        <w:tabs>
          <w:tab w:val="left" w:pos="240"/>
        </w:tabs>
        <w:spacing w:after="360" w:line="240" w:lineRule="auto"/>
        <w:jc w:val="both"/>
        <w:rPr>
          <w:rFonts w:ascii="Tahoma" w:hAnsi="Tahoma" w:cs="Tahoma"/>
          <w:color w:val="auto"/>
          <w:lang w:val="uk-UA"/>
        </w:rPr>
      </w:pPr>
      <w:r w:rsidRPr="00AD6859">
        <w:rPr>
          <w:rFonts w:ascii="Tahoma" w:hAnsi="Tahoma" w:cs="Tahoma"/>
          <w:color w:val="auto"/>
          <w:lang w:val="uk-UA"/>
        </w:rPr>
        <w:t xml:space="preserve">• </w:t>
      </w:r>
      <w:r w:rsidR="0084519C" w:rsidRPr="00AD6859">
        <w:rPr>
          <w:rFonts w:ascii="Tahoma" w:hAnsi="Tahoma" w:cs="Tahoma"/>
          <w:color w:val="auto"/>
          <w:lang w:val="uk-UA"/>
        </w:rPr>
        <w:t>Проконсультуватися з дилером або спеціалістом з радіо/телебачення</w:t>
      </w:r>
      <w:r w:rsidR="004B0426" w:rsidRPr="00AD6859">
        <w:rPr>
          <w:rFonts w:ascii="Tahoma" w:hAnsi="Tahoma" w:cs="Tahoma"/>
          <w:color w:val="auto"/>
          <w:lang w:val="uk-UA"/>
        </w:rPr>
        <w:t>.</w:t>
      </w:r>
    </w:p>
    <w:p w14:paraId="48316895" w14:textId="77777777" w:rsidR="00434895" w:rsidRPr="00AD6859" w:rsidRDefault="0084519C" w:rsidP="00434895">
      <w:pPr>
        <w:pStyle w:val="20"/>
        <w:spacing w:line="240" w:lineRule="auto"/>
        <w:jc w:val="both"/>
        <w:rPr>
          <w:rFonts w:ascii="Tahoma" w:eastAsia="Arial" w:hAnsi="Tahoma" w:cs="Tahoma"/>
          <w:color w:val="auto"/>
          <w:sz w:val="24"/>
          <w:szCs w:val="24"/>
          <w:lang w:val="uk-UA"/>
        </w:rPr>
      </w:pPr>
      <w:r w:rsidRPr="00AD6859">
        <w:rPr>
          <w:rFonts w:ascii="Tahoma" w:eastAsia="Arial" w:hAnsi="Tahoma" w:cs="Tahoma"/>
          <w:color w:val="auto"/>
          <w:sz w:val="24"/>
          <w:szCs w:val="24"/>
          <w:lang w:val="uk-UA"/>
        </w:rPr>
        <w:t xml:space="preserve">Гарантія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608"/>
        <w:gridCol w:w="1791"/>
        <w:gridCol w:w="598"/>
        <w:gridCol w:w="3693"/>
      </w:tblGrid>
      <w:tr w:rsidR="0084519C" w:rsidRPr="00AD6859" w14:paraId="6921AD9B" w14:textId="77777777" w:rsidTr="0056561B">
        <w:tc>
          <w:tcPr>
            <w:tcW w:w="602" w:type="dxa"/>
            <w:shd w:val="clear" w:color="auto" w:fill="auto"/>
          </w:tcPr>
          <w:p w14:paraId="2A85F512" w14:textId="77777777" w:rsidR="0084519C" w:rsidRPr="00AD6859" w:rsidRDefault="0084519C" w:rsidP="00434895">
            <w:pPr>
              <w:pStyle w:val="20"/>
              <w:spacing w:line="240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noProof/>
                <w:color w:val="auto"/>
                <w:lang w:val="uk-UA" w:eastAsia="uk-UA" w:bidi="ar-SA"/>
              </w:rPr>
              <w:drawing>
                <wp:inline distT="0" distB="0" distL="0" distR="0" wp14:anchorId="5C4BAEA8" wp14:editId="5E7848C8">
                  <wp:extent cx="350520" cy="304800"/>
                  <wp:effectExtent l="0" t="0" r="0" b="0"/>
                  <wp:docPr id="27" name="Picut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0" y="0"/>
                            <a:ext cx="35052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auto"/>
          </w:tcPr>
          <w:p w14:paraId="70177E51" w14:textId="77777777" w:rsidR="0084519C" w:rsidRPr="00AD6859" w:rsidRDefault="0084519C" w:rsidP="00434895">
            <w:pPr>
              <w:pStyle w:val="20"/>
              <w:spacing w:line="240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>24-місячна гарантія</w:t>
            </w:r>
          </w:p>
        </w:tc>
        <w:tc>
          <w:tcPr>
            <w:tcW w:w="533" w:type="dxa"/>
            <w:shd w:val="clear" w:color="auto" w:fill="auto"/>
          </w:tcPr>
          <w:p w14:paraId="5055CDE7" w14:textId="77777777" w:rsidR="0084519C" w:rsidRPr="00AD6859" w:rsidRDefault="0084519C" w:rsidP="00434895">
            <w:pPr>
              <w:pStyle w:val="20"/>
              <w:spacing w:line="240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noProof/>
                <w:color w:val="auto"/>
                <w:lang w:val="uk-UA" w:eastAsia="uk-UA" w:bidi="ar-SA"/>
              </w:rPr>
              <w:drawing>
                <wp:inline distT="0" distB="0" distL="0" distR="0" wp14:anchorId="478D141F" wp14:editId="0A49BF95">
                  <wp:extent cx="344170" cy="332105"/>
                  <wp:effectExtent l="0" t="0" r="0" b="0"/>
                  <wp:docPr id="28" name="Picut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0" y="0"/>
                            <a:ext cx="34417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  <w:shd w:val="clear" w:color="auto" w:fill="auto"/>
          </w:tcPr>
          <w:p w14:paraId="06C90717" w14:textId="77777777" w:rsidR="0084519C" w:rsidRPr="00AD6859" w:rsidRDefault="0084519C" w:rsidP="0084519C">
            <w:pPr>
              <w:pStyle w:val="20"/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</w:pPr>
            <w:r w:rsidRPr="00AD6859">
              <w:rPr>
                <w:rFonts w:ascii="Tahoma" w:hAnsi="Tahoma" w:cs="Tahoma"/>
                <w:color w:val="auto"/>
                <w:sz w:val="18"/>
                <w:szCs w:val="18"/>
                <w:lang w:val="uk-UA"/>
              </w:rPr>
              <w:t>Технічна підтримка протягом всього терміну служби</w:t>
            </w:r>
          </w:p>
        </w:tc>
      </w:tr>
    </w:tbl>
    <w:p w14:paraId="4C0E129D" w14:textId="77777777" w:rsidR="00A746FF" w:rsidRPr="00AD6859" w:rsidRDefault="00A746FF" w:rsidP="0084519C">
      <w:pPr>
        <w:jc w:val="both"/>
        <w:rPr>
          <w:rFonts w:ascii="Tahoma" w:hAnsi="Tahoma" w:cs="Tahoma"/>
          <w:color w:val="auto"/>
          <w:sz w:val="16"/>
          <w:szCs w:val="2"/>
          <w:lang w:val="uk-UA"/>
        </w:rPr>
      </w:pPr>
    </w:p>
    <w:sectPr w:rsidR="00A746FF" w:rsidRPr="00AD6859" w:rsidSect="00D553E0">
      <w:footerReference w:type="default" r:id="rId39"/>
      <w:type w:val="continuous"/>
      <w:pgSz w:w="8392" w:h="11907" w:code="11"/>
      <w:pgMar w:top="851" w:right="851" w:bottom="851" w:left="851" w:header="0" w:footer="6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6378" w14:textId="77777777" w:rsidR="00313A23" w:rsidRDefault="00313A23">
      <w:r>
        <w:separator/>
      </w:r>
    </w:p>
  </w:endnote>
  <w:endnote w:type="continuationSeparator" w:id="0">
    <w:p w14:paraId="6451754D" w14:textId="77777777" w:rsidR="00313A23" w:rsidRDefault="0031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51CF" w14:textId="77777777" w:rsidR="00676359" w:rsidRDefault="00676359" w:rsidP="009E1022">
    <w:pPr>
      <w:pStyle w:val="af"/>
      <w:spacing w:before="120" w:after="30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54EF" w14:textId="77777777" w:rsidR="00676359" w:rsidRDefault="00676359" w:rsidP="009E1022">
    <w:pPr>
      <w:pStyle w:val="af"/>
      <w:spacing w:before="120" w:after="300"/>
      <w:jc w:val="center"/>
    </w:pPr>
    <w:r>
      <w:fldChar w:fldCharType="begin"/>
    </w:r>
    <w:r>
      <w:instrText>PAGE   \* MERGEFORMAT</w:instrText>
    </w:r>
    <w:r>
      <w:fldChar w:fldCharType="separate"/>
    </w:r>
    <w:r w:rsidR="002C4222" w:rsidRPr="002C4222">
      <w:rPr>
        <w:noProof/>
        <w:lang w:val="uk-UA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7432" w14:textId="77777777" w:rsidR="00313A23" w:rsidRDefault="00313A23"/>
  </w:footnote>
  <w:footnote w:type="continuationSeparator" w:id="0">
    <w:p w14:paraId="1575A195" w14:textId="77777777" w:rsidR="00313A23" w:rsidRDefault="00313A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B20"/>
    <w:multiLevelType w:val="multilevel"/>
    <w:tmpl w:val="52C244C6"/>
    <w:lvl w:ilvl="0">
      <w:start w:val="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82762"/>
    <w:multiLevelType w:val="hybridMultilevel"/>
    <w:tmpl w:val="3288DFDE"/>
    <w:lvl w:ilvl="0" w:tplc="BC105D2E">
      <w:start w:val="1"/>
      <w:numFmt w:val="bullet"/>
      <w:lvlText w:val="※"/>
      <w:lvlJc w:val="left"/>
      <w:pPr>
        <w:ind w:left="720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7C54"/>
    <w:multiLevelType w:val="multilevel"/>
    <w:tmpl w:val="E9AE366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A3093"/>
    <w:multiLevelType w:val="hybridMultilevel"/>
    <w:tmpl w:val="7FE4F66E"/>
    <w:lvl w:ilvl="0" w:tplc="BC105D2E">
      <w:start w:val="1"/>
      <w:numFmt w:val="bullet"/>
      <w:lvlText w:val="※"/>
      <w:lvlJc w:val="left"/>
      <w:pPr>
        <w:ind w:left="720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40DB"/>
    <w:multiLevelType w:val="hybridMultilevel"/>
    <w:tmpl w:val="9968B3CA"/>
    <w:lvl w:ilvl="0" w:tplc="BC105D2E">
      <w:start w:val="1"/>
      <w:numFmt w:val="bullet"/>
      <w:lvlText w:val="※"/>
      <w:lvlJc w:val="left"/>
      <w:pPr>
        <w:ind w:left="720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D6895"/>
    <w:multiLevelType w:val="hybridMultilevel"/>
    <w:tmpl w:val="D8F23CB4"/>
    <w:lvl w:ilvl="0" w:tplc="BC105D2E">
      <w:start w:val="1"/>
      <w:numFmt w:val="bullet"/>
      <w:lvlText w:val="※"/>
      <w:lvlJc w:val="left"/>
      <w:pPr>
        <w:ind w:left="720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83FE4"/>
    <w:multiLevelType w:val="multilevel"/>
    <w:tmpl w:val="B748BA5C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6F2D24"/>
    <w:multiLevelType w:val="multilevel"/>
    <w:tmpl w:val="CEAAD6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E13AF8"/>
    <w:multiLevelType w:val="multilevel"/>
    <w:tmpl w:val="09488A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073C65"/>
    <w:multiLevelType w:val="multilevel"/>
    <w:tmpl w:val="62EED60A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F717C9"/>
    <w:multiLevelType w:val="multilevel"/>
    <w:tmpl w:val="74DEE970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DC0C5C"/>
    <w:multiLevelType w:val="multilevel"/>
    <w:tmpl w:val="A310140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AD5E4B"/>
    <w:multiLevelType w:val="multilevel"/>
    <w:tmpl w:val="38D84772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9652092">
    <w:abstractNumId w:val="10"/>
  </w:num>
  <w:num w:numId="2" w16cid:durableId="573704965">
    <w:abstractNumId w:val="0"/>
  </w:num>
  <w:num w:numId="3" w16cid:durableId="2095127542">
    <w:abstractNumId w:val="9"/>
  </w:num>
  <w:num w:numId="4" w16cid:durableId="1928035600">
    <w:abstractNumId w:val="6"/>
  </w:num>
  <w:num w:numId="5" w16cid:durableId="643891838">
    <w:abstractNumId w:val="8"/>
  </w:num>
  <w:num w:numId="6" w16cid:durableId="1831406880">
    <w:abstractNumId w:val="12"/>
  </w:num>
  <w:num w:numId="7" w16cid:durableId="469514990">
    <w:abstractNumId w:val="2"/>
  </w:num>
  <w:num w:numId="8" w16cid:durableId="1613440616">
    <w:abstractNumId w:val="11"/>
  </w:num>
  <w:num w:numId="9" w16cid:durableId="1677920736">
    <w:abstractNumId w:val="7"/>
  </w:num>
  <w:num w:numId="10" w16cid:durableId="1349940899">
    <w:abstractNumId w:val="1"/>
  </w:num>
  <w:num w:numId="11" w16cid:durableId="1042703865">
    <w:abstractNumId w:val="5"/>
  </w:num>
  <w:num w:numId="12" w16cid:durableId="1063525640">
    <w:abstractNumId w:val="3"/>
  </w:num>
  <w:num w:numId="13" w16cid:durableId="836455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FF"/>
    <w:rsid w:val="000A2B48"/>
    <w:rsid w:val="00156047"/>
    <w:rsid w:val="00183DEC"/>
    <w:rsid w:val="001C359A"/>
    <w:rsid w:val="002C4222"/>
    <w:rsid w:val="002D01DB"/>
    <w:rsid w:val="00313A23"/>
    <w:rsid w:val="003C6DF4"/>
    <w:rsid w:val="003E44AD"/>
    <w:rsid w:val="00434895"/>
    <w:rsid w:val="004B0426"/>
    <w:rsid w:val="004B05F4"/>
    <w:rsid w:val="00676359"/>
    <w:rsid w:val="00685825"/>
    <w:rsid w:val="006D09F9"/>
    <w:rsid w:val="0084519C"/>
    <w:rsid w:val="008F3BB5"/>
    <w:rsid w:val="00906189"/>
    <w:rsid w:val="00956978"/>
    <w:rsid w:val="009C4384"/>
    <w:rsid w:val="009E1022"/>
    <w:rsid w:val="00A746FF"/>
    <w:rsid w:val="00AD6859"/>
    <w:rsid w:val="00B0035E"/>
    <w:rsid w:val="00B16E53"/>
    <w:rsid w:val="00B47CBD"/>
    <w:rsid w:val="00B47D3E"/>
    <w:rsid w:val="00CA2C5F"/>
    <w:rsid w:val="00D553E0"/>
    <w:rsid w:val="00DC086F"/>
    <w:rsid w:val="00DC7729"/>
    <w:rsid w:val="00DD2FA7"/>
    <w:rsid w:val="00F15A72"/>
    <w:rsid w:val="00F2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2BFE"/>
  <w15:docId w15:val="{0E3C26B6-DA0E-4864-8042-AA58EF30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color w:val="EBEBEB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главлени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8">
    <w:name w:val="Подпись к таблице_"/>
    <w:basedOn w:val="a0"/>
    <w:link w:val="a9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картинке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Другое"/>
    <w:basedOn w:val="a"/>
    <w:link w:val="a3"/>
    <w:rPr>
      <w:rFonts w:ascii="Tahoma" w:eastAsia="Tahoma" w:hAnsi="Tahoma" w:cs="Tahoma"/>
      <w:sz w:val="22"/>
      <w:szCs w:val="22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ahoma" w:eastAsia="Tahoma" w:hAnsi="Tahoma" w:cs="Tahoma"/>
      <w:b/>
      <w:bCs/>
      <w:color w:val="EBEBEB"/>
      <w:sz w:val="36"/>
      <w:szCs w:val="36"/>
    </w:rPr>
  </w:style>
  <w:style w:type="paragraph" w:customStyle="1" w:styleId="11">
    <w:name w:val="Основной текст1"/>
    <w:basedOn w:val="a"/>
    <w:link w:val="a5"/>
    <w:rPr>
      <w:rFonts w:ascii="Tahoma" w:eastAsia="Tahoma" w:hAnsi="Tahoma" w:cs="Tahoma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247" w:lineRule="auto"/>
    </w:pPr>
    <w:rPr>
      <w:rFonts w:ascii="Calibri" w:eastAsia="Calibri" w:hAnsi="Calibri" w:cs="Calibri"/>
      <w:sz w:val="19"/>
      <w:szCs w:val="19"/>
    </w:rPr>
  </w:style>
  <w:style w:type="paragraph" w:customStyle="1" w:styleId="a7">
    <w:name w:val="Оглавление"/>
    <w:basedOn w:val="a"/>
    <w:link w:val="a6"/>
    <w:rPr>
      <w:rFonts w:ascii="Calibri" w:eastAsia="Calibri" w:hAnsi="Calibri" w:cs="Calibri"/>
      <w:sz w:val="34"/>
      <w:szCs w:val="34"/>
    </w:rPr>
  </w:style>
  <w:style w:type="paragraph" w:customStyle="1" w:styleId="a9">
    <w:name w:val="Подпись к таблице"/>
    <w:basedOn w:val="a"/>
    <w:link w:val="a8"/>
    <w:rPr>
      <w:rFonts w:ascii="Tahoma" w:eastAsia="Tahoma" w:hAnsi="Tahoma" w:cs="Tahoma"/>
      <w:b/>
      <w:bCs/>
      <w:sz w:val="22"/>
      <w:szCs w:val="22"/>
    </w:rPr>
  </w:style>
  <w:style w:type="paragraph" w:customStyle="1" w:styleId="ab">
    <w:name w:val="Подпись к картинке"/>
    <w:basedOn w:val="a"/>
    <w:link w:val="aa"/>
    <w:pPr>
      <w:spacing w:line="254" w:lineRule="auto"/>
      <w:ind w:left="400" w:hanging="60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line="300" w:lineRule="auto"/>
    </w:pPr>
    <w:rPr>
      <w:rFonts w:ascii="Arial" w:eastAsia="Arial" w:hAnsi="Arial" w:cs="Arial"/>
      <w:sz w:val="15"/>
      <w:szCs w:val="15"/>
    </w:rPr>
  </w:style>
  <w:style w:type="table" w:styleId="ac">
    <w:name w:val="Table Grid"/>
    <w:basedOn w:val="a1"/>
    <w:uiPriority w:val="39"/>
    <w:rsid w:val="00CA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E1022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1022"/>
    <w:rPr>
      <w:color w:val="000000"/>
    </w:rPr>
  </w:style>
  <w:style w:type="paragraph" w:styleId="af">
    <w:name w:val="footer"/>
    <w:basedOn w:val="a"/>
    <w:link w:val="af0"/>
    <w:uiPriority w:val="99"/>
    <w:unhideWhenUsed/>
    <w:rsid w:val="009E1022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1022"/>
    <w:rPr>
      <w:color w:val="000000"/>
    </w:rPr>
  </w:style>
  <w:style w:type="paragraph" w:styleId="12">
    <w:name w:val="toc 1"/>
    <w:basedOn w:val="a"/>
    <w:next w:val="a"/>
    <w:autoRedefine/>
    <w:uiPriority w:val="39"/>
    <w:unhideWhenUsed/>
    <w:rsid w:val="00AD6859"/>
    <w:pPr>
      <w:spacing w:after="100"/>
    </w:pPr>
  </w:style>
  <w:style w:type="character" w:styleId="af1">
    <w:name w:val="Hyperlink"/>
    <w:basedOn w:val="a0"/>
    <w:uiPriority w:val="99"/>
    <w:unhideWhenUsed/>
    <w:rsid w:val="00AD6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oter" Target="footer2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emf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81DB-DA12-4D2B-9502-F5F466E2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BS005</vt:lpstr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BS005</dc:title>
  <dc:subject/>
  <dc:creator>admin</dc:creator>
  <cp:keywords/>
  <cp:lastModifiedBy>Bahlai Yuliia</cp:lastModifiedBy>
  <cp:revision>2</cp:revision>
  <dcterms:created xsi:type="dcterms:W3CDTF">2023-01-27T11:10:00Z</dcterms:created>
  <dcterms:modified xsi:type="dcterms:W3CDTF">2023-01-27T11:10:00Z</dcterms:modified>
</cp:coreProperties>
</file>