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D3" w:rsidRDefault="00961BE2">
      <w:pPr>
        <w:rPr>
          <w:sz w:val="2"/>
          <w:szCs w:val="2"/>
        </w:rPr>
      </w:pPr>
      <w:r>
        <w:pict>
          <v:shape id="_x0000_s1221" style="position:absolute;margin-left:1107.3pt;margin-top:731.4pt;width:1.85pt;height:1.95pt;z-index:-16816640;mso-position-horizontal-relative:page;mso-position-vertical-relative:page" coordorigin="22146,14628" coordsize="37,39" o:spt="100" adj="0,,0" path="m22175,14628r-21,l22146,14637r,21l22154,14667r21,l22179,14662r-22,l22152,14655r,-15l22157,14634r23,l22175,14628xm22180,14634r-9,l22177,14640r1,15l22171,14662r8,l22182,14658r1,-22l22180,14634xe" fillcolor="#050100" stroked="f">
            <v:stroke joinstyle="round"/>
            <v:formulas/>
            <v:path arrowok="t" o:connecttype="segments"/>
            <w10:wrap anchorx="page" anchory="page"/>
          </v:shape>
        </w:pict>
      </w:r>
      <w:r>
        <w:pict>
          <v:shape id="_x0000_s1220" style="position:absolute;margin-left:1044.45pt;margin-top:723.15pt;width:1.85pt;height:1.95pt;z-index:-16816128;mso-position-horizontal-relative:page;mso-position-vertical-relative:page" coordorigin="20889,14463" coordsize="37,39" o:spt="100" adj="0,,0" path="m20918,14463r-20,l20889,14471r,22l20897,14501r22,l20923,14496r-22,l20895,14490r,-15l20901,14469r23,l20918,14463xm20924,14469r-9,l20921,14475r,15l20915,14496r8,l20926,14493r,-22l20924,14469xe" fillcolor="#050100" stroked="f">
            <v:stroke joinstyle="round"/>
            <v:formulas/>
            <v:path arrowok="t" o:connecttype="segments"/>
            <w10:wrap anchorx="page" anchory="page"/>
          </v:shape>
        </w:pict>
      </w:r>
      <w:r>
        <w:pict>
          <v:shape id="_x0000_s1219" style="position:absolute;margin-left:1044.65pt;margin-top:731.4pt;width:1.85pt;height:1.95pt;z-index:-16815616;mso-position-horizontal-relative:page;mso-position-vertical-relative:page" coordorigin="20893,14628" coordsize="37,39" o:spt="100" adj="0,,0" path="m20922,14628r-20,l20893,14637r,21l20902,14667r21,l20927,14662r-22,l20900,14655r,-15l20905,14634r23,l20922,14628xm20928,14634r-9,l20925,14640r,8l20925,14655r-6,7l20927,14662r3,-4l20930,14636r-2,-2xe" fillcolor="#050100" stroked="f">
            <v:stroke joinstyle="round"/>
            <v:formulas/>
            <v:path arrowok="t" o:connecttype="segments"/>
            <w10:wrap anchorx="page" anchory="page"/>
          </v:shape>
        </w:pict>
      </w: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spacing w:before="4"/>
        <w:rPr>
          <w:rFonts w:ascii="Times New Roman"/>
          <w:sz w:val="27"/>
        </w:rPr>
      </w:pPr>
    </w:p>
    <w:p w:rsidR="006D25D3" w:rsidRDefault="00961BE2">
      <w:pPr>
        <w:pStyle w:val="a3"/>
        <w:ind w:left="2248"/>
        <w:rPr>
          <w:rFonts w:ascii="Times New Roman"/>
          <w:sz w:val="20"/>
        </w:rPr>
      </w:pPr>
      <w:r>
        <w:rPr>
          <w:rFonts w:ascii="Times New Roman"/>
          <w:sz w:val="20"/>
        </w:rPr>
      </w:r>
      <w:r>
        <w:rPr>
          <w:rFonts w:ascii="Times New Roman"/>
          <w:sz w:val="20"/>
        </w:rPr>
        <w:pict>
          <v:group id="_x0000_s1190" style="width:80.75pt;height:67.15pt;mso-position-horizontal-relative:char;mso-position-vertical-relative:line" coordsize="1615,1343">
            <v:shape id="_x0000_s1191" style="position:absolute;left:-1;width:1615;height:1343" coordsize="1615,1343" o:spt="100" adj="0,,0" path="m877,515l702,418,515,481,235,160,,30,789,1342r1,-260l640,688,877,515xm1596,l18,,252,131r431,72l719,390r175,97l932,203r430,-72l1596,xm1614,30l1379,160,824,1082r1,260l1614,30xe" fillcolor="#050505" stroked="f">
              <v:stroke joinstyle="round"/>
              <v:formulas/>
              <v:path arrowok="t" o:connecttype="segments"/>
            </v:shape>
            <w10:wrap type="none"/>
            <w10:anchorlock/>
          </v:group>
        </w:pict>
      </w:r>
    </w:p>
    <w:p w:rsidR="006D25D3" w:rsidRDefault="00961BE2">
      <w:pPr>
        <w:pStyle w:val="a3"/>
        <w:spacing w:before="2"/>
        <w:rPr>
          <w:rFonts w:ascii="Times New Roman"/>
          <w:sz w:val="13"/>
        </w:rPr>
      </w:pPr>
      <w:r>
        <w:pict>
          <v:shape id="_x0000_s1189" style="position:absolute;margin-left:116.55pt;margin-top:9.55pt;width:186.45pt;height:19.55pt;z-index:-15710208;mso-wrap-distance-left:0;mso-wrap-distance-right:0;mso-position-horizontal-relative:page" coordorigin="2331,191" coordsize="3729,391" o:spt="100" adj="0,,0" path="m3036,193r-103,l2933,575r387,l3383,519r-347,l3036,193xm4627,193r-516,l4111,575r533,l4579,519r-365,l4214,405r356,l4570,350r-356,l4214,248r352,l4627,193xm5025,248r-103,l4922,575r103,l5025,248xm5259,193r-571,l4742,248r463,l5259,193xm5649,248r-103,l5546,575r103,l5649,248xm5883,193r-571,l5367,248r462,l5883,193xm6060,193r-104,l5956,575r104,l6060,193xm2331,209r,366l2640,575r50,-2l2735,567r41,-12l2817,536r,-17l2434,519r,-259l2331,209xm2611,193r-271,l2451,248r188,1l2666,250r27,3l2719,259r,71l2692,336r-26,4l2639,342r-28,l2454,342r,68l2611,410r29,l2672,413r32,5l2733,426r,77l2703,511r-30,5l2643,518r-32,1l2817,519r,-120l2803,390r-14,-7l2774,376r-16,-5l2771,368r11,-5l2794,357r11,-6l2805,227r-48,-16l2710,200r-49,-5l2611,193xm3450,191r,295l3484,519r37,27l3562,567r47,14l3830,581r46,-14l3917,546r38,-27l3965,510r-339,l3603,503r-21,-9l3562,481r-16,-16l3546,220r-96,-29xm3989,191r-96,29l3893,465r-17,16l3856,494r-21,9l3813,510r152,l3989,486r,-295xe" fillcolor="#050505" stroked="f">
            <v:stroke joinstyle="round"/>
            <v:formulas/>
            <v:path arrowok="t" o:connecttype="segments"/>
            <w10:wrap type="topAndBottom" anchorx="page"/>
          </v:shape>
        </w:pict>
      </w: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6D25D3" w:rsidRDefault="006D25D3">
      <w:pPr>
        <w:pStyle w:val="a3"/>
        <w:rPr>
          <w:rFonts w:ascii="Times New Roman"/>
          <w:sz w:val="20"/>
        </w:rPr>
      </w:pPr>
    </w:p>
    <w:p w:rsidR="00580E3D" w:rsidRDefault="00580E3D">
      <w:pPr>
        <w:pStyle w:val="a3"/>
        <w:rPr>
          <w:rFonts w:ascii="Times New Roman"/>
          <w:sz w:val="20"/>
        </w:rPr>
      </w:pPr>
    </w:p>
    <w:p w:rsidR="00580E3D" w:rsidRDefault="00580E3D">
      <w:pPr>
        <w:pStyle w:val="a3"/>
        <w:rPr>
          <w:rFonts w:ascii="Times New Roman"/>
          <w:sz w:val="20"/>
        </w:rPr>
      </w:pPr>
    </w:p>
    <w:p w:rsidR="006D25D3" w:rsidRDefault="006D25D3">
      <w:pPr>
        <w:pStyle w:val="a3"/>
        <w:rPr>
          <w:rFonts w:ascii="Times New Roman"/>
          <w:sz w:val="20"/>
        </w:rPr>
      </w:pPr>
    </w:p>
    <w:p w:rsidR="006D25D3" w:rsidRPr="00961BE2" w:rsidRDefault="00961BE2" w:rsidP="00580E3D">
      <w:pPr>
        <w:pStyle w:val="1"/>
        <w:spacing w:before="229" w:line="474" w:lineRule="exact"/>
        <w:ind w:left="-851" w:right="24"/>
        <w:rPr>
          <w:b/>
          <w:sz w:val="32"/>
          <w:szCs w:val="32"/>
        </w:rPr>
      </w:pPr>
      <w:r w:rsidRPr="00961BE2">
        <w:rPr>
          <w:b/>
          <w:color w:val="211714"/>
          <w:sz w:val="32"/>
          <w:szCs w:val="32"/>
        </w:rPr>
        <w:t>AC200P Портативна електростанція</w:t>
      </w:r>
    </w:p>
    <w:p w:rsidR="006D25D3" w:rsidRPr="00961BE2" w:rsidRDefault="00961BE2" w:rsidP="00580E3D">
      <w:pPr>
        <w:spacing w:line="451" w:lineRule="exact"/>
        <w:ind w:left="-851" w:right="24"/>
        <w:jc w:val="center"/>
        <w:rPr>
          <w:rFonts w:ascii="Arial MT"/>
          <w:sz w:val="32"/>
          <w:szCs w:val="32"/>
        </w:rPr>
      </w:pPr>
      <w:r w:rsidRPr="00961BE2">
        <w:rPr>
          <w:rFonts w:ascii="Arial MT"/>
          <w:color w:val="211714"/>
          <w:sz w:val="32"/>
          <w:szCs w:val="32"/>
        </w:rPr>
        <w:t>Керівництво</w:t>
      </w:r>
      <w:r w:rsidRPr="00961BE2">
        <w:rPr>
          <w:rFonts w:ascii="Arial MT"/>
          <w:color w:val="211714"/>
          <w:sz w:val="32"/>
          <w:szCs w:val="32"/>
        </w:rPr>
        <w:t xml:space="preserve"> </w:t>
      </w:r>
      <w:r w:rsidRPr="00961BE2">
        <w:rPr>
          <w:rFonts w:ascii="Arial MT"/>
          <w:color w:val="211714"/>
          <w:sz w:val="32"/>
          <w:szCs w:val="32"/>
        </w:rPr>
        <w:t>користувача</w:t>
      </w:r>
    </w:p>
    <w:p w:rsidR="006D25D3" w:rsidRPr="00961BE2" w:rsidRDefault="006D25D3" w:rsidP="00961BE2">
      <w:pPr>
        <w:spacing w:line="451" w:lineRule="exact"/>
        <w:ind w:right="24"/>
        <w:jc w:val="center"/>
        <w:rPr>
          <w:rFonts w:ascii="Arial MT"/>
          <w:sz w:val="32"/>
          <w:szCs w:val="32"/>
        </w:rPr>
        <w:sectPr w:rsidR="006D25D3" w:rsidRPr="00961BE2" w:rsidSect="00AC519A">
          <w:pgSz w:w="8400" w:h="11910"/>
          <w:pgMar w:top="1134" w:right="850" w:bottom="1134" w:left="1701" w:header="720" w:footer="720" w:gutter="0"/>
          <w:cols w:space="720"/>
          <w:docGrid w:linePitch="299"/>
        </w:sectPr>
      </w:pPr>
    </w:p>
    <w:p w:rsidR="006D25D3" w:rsidRDefault="006D25D3">
      <w:pPr>
        <w:pStyle w:val="a3"/>
        <w:rPr>
          <w:rFonts w:ascii="Arial MT"/>
          <w:sz w:val="20"/>
        </w:rPr>
      </w:pPr>
    </w:p>
    <w:p w:rsidR="006D25D3" w:rsidRDefault="006D25D3">
      <w:pPr>
        <w:pStyle w:val="a3"/>
        <w:rPr>
          <w:rFonts w:ascii="Arial MT"/>
          <w:sz w:val="20"/>
        </w:rPr>
      </w:pPr>
    </w:p>
    <w:p w:rsidR="006D25D3" w:rsidRDefault="00961BE2" w:rsidP="00961BE2">
      <w:pPr>
        <w:pStyle w:val="1"/>
        <w:spacing w:before="19"/>
        <w:ind w:right="11"/>
        <w:rPr>
          <w:rFonts w:ascii="Calibri"/>
        </w:rPr>
      </w:pPr>
      <w:r>
        <w:rPr>
          <w:rFonts w:ascii="Calibri"/>
          <w:color w:val="231F20"/>
        </w:rPr>
        <w:t>Зміст</w:t>
      </w:r>
    </w:p>
    <w:p w:rsidR="006D25D3" w:rsidRDefault="006D25D3">
      <w:pPr>
        <w:pStyle w:val="a3"/>
        <w:rPr>
          <w:rFonts w:ascii="Calibri"/>
          <w:sz w:val="20"/>
        </w:rPr>
      </w:pPr>
    </w:p>
    <w:p w:rsidR="006D25D3" w:rsidRDefault="006D25D3">
      <w:pPr>
        <w:pStyle w:val="a3"/>
        <w:rPr>
          <w:rFonts w:ascii="Calibri"/>
          <w:sz w:val="20"/>
        </w:rPr>
      </w:pPr>
    </w:p>
    <w:sdt>
      <w:sdtPr>
        <w:id w:val="-845857544"/>
        <w:docPartObj>
          <w:docPartGallery w:val="Table of Contents"/>
          <w:docPartUnique/>
        </w:docPartObj>
      </w:sdtPr>
      <w:sdtContent>
        <w:p w:rsidR="006D25D3" w:rsidRDefault="006D25D3">
          <w:pPr>
            <w:pStyle w:val="30"/>
            <w:tabs>
              <w:tab w:val="right" w:leader="dot" w:pos="8539"/>
            </w:tabs>
            <w:rPr>
              <w:rFonts w:ascii="Arial MT"/>
              <w:b w:val="0"/>
              <w:i w:val="0"/>
              <w:sz w:val="24"/>
            </w:rPr>
          </w:pPr>
        </w:p>
        <w:p w:rsidR="006D25D3" w:rsidRDefault="00961BE2" w:rsidP="00961BE2">
          <w:pPr>
            <w:pStyle w:val="20"/>
            <w:tabs>
              <w:tab w:val="left" w:pos="6946"/>
              <w:tab w:val="right" w:leader="dot" w:pos="8540"/>
            </w:tabs>
            <w:ind w:right="11"/>
          </w:pPr>
          <w:hyperlink w:anchor="_TOC_250012" w:history="1">
            <w:r>
              <w:rPr>
                <w:color w:val="231F20"/>
              </w:rPr>
              <w:t>Інструкції з техніки безпеки</w:t>
            </w:r>
            <w:r w:rsidRPr="00961BE2">
              <w:rPr>
                <w:color w:val="231F20"/>
                <w:lang w:val="ru-RU"/>
              </w:rPr>
              <w:t>…………………………………</w:t>
            </w:r>
            <w:r w:rsidR="00580E3D">
              <w:rPr>
                <w:color w:val="231F20"/>
                <w:lang w:val="ru-RU"/>
              </w:rPr>
              <w:t>………………………</w:t>
            </w:r>
            <w:r>
              <w:rPr>
                <w:color w:val="231F20"/>
                <w:lang w:val="ru-RU"/>
              </w:rPr>
              <w:t>…</w:t>
            </w:r>
            <w:r>
              <w:rPr>
                <w:color w:val="231F20"/>
              </w:rPr>
              <w:t>01</w:t>
            </w:r>
          </w:hyperlink>
        </w:p>
        <w:p w:rsidR="006D25D3" w:rsidRDefault="00961BE2" w:rsidP="00961BE2">
          <w:pPr>
            <w:pStyle w:val="10"/>
            <w:numPr>
              <w:ilvl w:val="0"/>
              <w:numId w:val="20"/>
            </w:numPr>
            <w:tabs>
              <w:tab w:val="left" w:pos="640"/>
              <w:tab w:val="left" w:pos="641"/>
              <w:tab w:val="left" w:pos="6946"/>
              <w:tab w:val="right" w:leader="dot" w:pos="8532"/>
            </w:tabs>
            <w:ind w:right="11" w:hanging="421"/>
            <w:rPr>
              <w:color w:val="231F20"/>
            </w:rPr>
          </w:pPr>
          <w:hyperlink w:anchor="_TOC_250011" w:history="1">
            <w:r>
              <w:rPr>
                <w:color w:val="231F20"/>
              </w:rPr>
              <w:t>Пакувальний лист………………………………………</w:t>
            </w:r>
            <w:r w:rsidR="00580E3D">
              <w:rPr>
                <w:color w:val="231F20"/>
              </w:rPr>
              <w:t>………………………</w:t>
            </w:r>
            <w:r>
              <w:rPr>
                <w:color w:val="231F20"/>
              </w:rPr>
              <w:t>….02</w:t>
            </w:r>
          </w:hyperlink>
        </w:p>
        <w:p w:rsidR="006D25D3" w:rsidRDefault="00961BE2" w:rsidP="00961BE2">
          <w:pPr>
            <w:pStyle w:val="10"/>
            <w:numPr>
              <w:ilvl w:val="0"/>
              <w:numId w:val="20"/>
            </w:numPr>
            <w:tabs>
              <w:tab w:val="left" w:pos="640"/>
              <w:tab w:val="left" w:pos="641"/>
              <w:tab w:val="left" w:pos="6946"/>
              <w:tab w:val="right" w:leader="dot" w:pos="8528"/>
            </w:tabs>
            <w:ind w:right="11" w:hanging="421"/>
            <w:rPr>
              <w:color w:val="231F20"/>
            </w:rPr>
          </w:pPr>
          <w:hyperlink w:anchor="_TOC_250010" w:history="1">
            <w:r>
              <w:rPr>
                <w:color w:val="231F20"/>
              </w:rPr>
              <w:t>Введення до функціонування…………………………</w:t>
            </w:r>
            <w:r w:rsidR="00580E3D">
              <w:rPr>
                <w:color w:val="231F20"/>
              </w:rPr>
              <w:t>………………………</w:t>
            </w:r>
            <w:r>
              <w:rPr>
                <w:color w:val="231F20"/>
              </w:rPr>
              <w:t>…03</w:t>
            </w:r>
          </w:hyperlink>
        </w:p>
        <w:p w:rsidR="006D25D3" w:rsidRDefault="00961BE2" w:rsidP="00961BE2">
          <w:pPr>
            <w:pStyle w:val="10"/>
            <w:numPr>
              <w:ilvl w:val="0"/>
              <w:numId w:val="20"/>
            </w:numPr>
            <w:tabs>
              <w:tab w:val="left" w:pos="640"/>
              <w:tab w:val="left" w:pos="641"/>
              <w:tab w:val="right" w:leader="dot" w:pos="8532"/>
            </w:tabs>
            <w:ind w:right="11" w:hanging="421"/>
            <w:rPr>
              <w:color w:val="231F20"/>
            </w:rPr>
          </w:pPr>
          <w:hyperlink w:anchor="_TOC_250009" w:history="1">
            <w:r>
              <w:rPr>
                <w:color w:val="231F20"/>
              </w:rPr>
              <w:t>Операція запуску та вимкнення………………………</w:t>
            </w:r>
            <w:r w:rsidR="00580E3D">
              <w:rPr>
                <w:color w:val="231F20"/>
              </w:rPr>
              <w:t>………………………</w:t>
            </w:r>
            <w:r>
              <w:rPr>
                <w:color w:val="231F20"/>
              </w:rPr>
              <w:t>…04</w:t>
            </w:r>
          </w:hyperlink>
        </w:p>
        <w:p w:rsidR="006D25D3" w:rsidRDefault="00961BE2" w:rsidP="00961BE2">
          <w:pPr>
            <w:pStyle w:val="10"/>
            <w:numPr>
              <w:ilvl w:val="0"/>
              <w:numId w:val="20"/>
            </w:numPr>
            <w:tabs>
              <w:tab w:val="left" w:pos="641"/>
              <w:tab w:val="left" w:pos="642"/>
              <w:tab w:val="right" w:leader="dot" w:pos="8536"/>
            </w:tabs>
            <w:ind w:left="641" w:right="11" w:hanging="421"/>
            <w:rPr>
              <w:color w:val="231F20"/>
            </w:rPr>
          </w:pPr>
          <w:r>
            <w:rPr>
              <w:color w:val="231F20"/>
            </w:rPr>
            <w:t>Як користуватися зручним сенсорним дисплеєм…</w:t>
          </w:r>
          <w:r w:rsidR="00580E3D">
            <w:rPr>
              <w:color w:val="231F20"/>
            </w:rPr>
            <w:t>………………………</w:t>
          </w:r>
          <w:r>
            <w:rPr>
              <w:color w:val="231F20"/>
            </w:rPr>
            <w:t>….04</w:t>
          </w:r>
        </w:p>
        <w:p w:rsidR="006D25D3" w:rsidRDefault="00961BE2" w:rsidP="00961BE2">
          <w:pPr>
            <w:pStyle w:val="10"/>
            <w:numPr>
              <w:ilvl w:val="0"/>
              <w:numId w:val="20"/>
            </w:numPr>
            <w:tabs>
              <w:tab w:val="left" w:pos="641"/>
              <w:tab w:val="left" w:pos="642"/>
              <w:tab w:val="right" w:leader="dot" w:pos="8523"/>
            </w:tabs>
            <w:ind w:left="641" w:right="11" w:hanging="421"/>
            <w:rPr>
              <w:color w:val="231F20"/>
            </w:rPr>
          </w:pPr>
          <w:r>
            <w:rPr>
              <w:color w:val="231F20"/>
            </w:rPr>
            <w:t>Етапи роботи зручного сенсорного дисплея………</w:t>
          </w:r>
          <w:r w:rsidR="00580E3D">
            <w:rPr>
              <w:color w:val="231F20"/>
            </w:rPr>
            <w:t>………………………</w:t>
          </w:r>
          <w:r>
            <w:rPr>
              <w:color w:val="231F20"/>
            </w:rPr>
            <w:t>….04</w:t>
          </w:r>
        </w:p>
        <w:p w:rsidR="006D25D3" w:rsidRDefault="00961BE2" w:rsidP="00961BE2">
          <w:pPr>
            <w:pStyle w:val="10"/>
            <w:numPr>
              <w:ilvl w:val="0"/>
              <w:numId w:val="20"/>
            </w:numPr>
            <w:tabs>
              <w:tab w:val="left" w:pos="640"/>
              <w:tab w:val="left" w:pos="641"/>
              <w:tab w:val="left" w:pos="6946"/>
              <w:tab w:val="right" w:leader="dot" w:pos="8549"/>
            </w:tabs>
            <w:spacing w:before="225"/>
            <w:ind w:right="11" w:hanging="421"/>
            <w:rPr>
              <w:color w:val="231F20"/>
            </w:rPr>
          </w:pPr>
          <w:hyperlink w:anchor="_TOC_250008" w:history="1">
            <w:r w:rsidRPr="00961BE2">
              <w:rPr>
                <w:color w:val="000000" w:themeColor="text1"/>
              </w:rPr>
              <w:t>Зарядка виробу………………………………………</w:t>
            </w:r>
            <w:r w:rsidR="00580E3D">
              <w:rPr>
                <w:color w:val="000000" w:themeColor="text1"/>
              </w:rPr>
              <w:t>……………………...</w:t>
            </w:r>
            <w:r w:rsidRPr="00961BE2">
              <w:rPr>
                <w:color w:val="000000" w:themeColor="text1"/>
              </w:rPr>
              <w:t>…….</w:t>
            </w:r>
            <w:r>
              <w:rPr>
                <w:color w:val="231F20"/>
              </w:rPr>
              <w:t>07</w:t>
            </w:r>
          </w:hyperlink>
        </w:p>
        <w:p w:rsidR="006D25D3" w:rsidRDefault="00961BE2" w:rsidP="00961BE2">
          <w:pPr>
            <w:pStyle w:val="10"/>
            <w:numPr>
              <w:ilvl w:val="0"/>
              <w:numId w:val="20"/>
            </w:numPr>
            <w:tabs>
              <w:tab w:val="left" w:pos="640"/>
              <w:tab w:val="left" w:pos="641"/>
              <w:tab w:val="left" w:pos="6946"/>
              <w:tab w:val="right" w:leader="dot" w:pos="8537"/>
            </w:tabs>
            <w:ind w:right="11" w:hanging="421"/>
            <w:rPr>
              <w:color w:val="231F20"/>
            </w:rPr>
          </w:pPr>
          <w:hyperlink w:anchor="_TOC_250007" w:history="1">
            <w:r>
              <w:rPr>
                <w:color w:val="231F20"/>
              </w:rPr>
              <w:t>Розрядка………………………………………………</w:t>
            </w:r>
            <w:r w:rsidR="00580E3D">
              <w:rPr>
                <w:color w:val="231F20"/>
              </w:rPr>
              <w:t>……………………...</w:t>
            </w:r>
            <w:r>
              <w:rPr>
                <w:color w:val="231F20"/>
              </w:rPr>
              <w:t>…….09</w:t>
            </w:r>
          </w:hyperlink>
        </w:p>
        <w:p w:rsidR="006D25D3" w:rsidRDefault="00961BE2" w:rsidP="00961BE2">
          <w:pPr>
            <w:pStyle w:val="10"/>
            <w:numPr>
              <w:ilvl w:val="0"/>
              <w:numId w:val="20"/>
            </w:numPr>
            <w:tabs>
              <w:tab w:val="left" w:pos="640"/>
              <w:tab w:val="left" w:pos="641"/>
              <w:tab w:val="left" w:pos="6946"/>
              <w:tab w:val="right" w:leader="dot" w:pos="8543"/>
            </w:tabs>
            <w:ind w:right="11" w:hanging="421"/>
            <w:rPr>
              <w:color w:val="231F20"/>
            </w:rPr>
          </w:pPr>
          <w:hyperlink w:anchor="_TOC_250006" w:history="1">
            <w:r>
              <w:rPr>
                <w:color w:val="231F20"/>
              </w:rPr>
              <w:t>Сценарій застосування………………………………</w:t>
            </w:r>
            <w:r w:rsidR="00580E3D">
              <w:rPr>
                <w:color w:val="231F20"/>
              </w:rPr>
              <w:t>……………………...</w:t>
            </w:r>
            <w:r>
              <w:rPr>
                <w:color w:val="231F20"/>
              </w:rPr>
              <w:t>…...09</w:t>
            </w:r>
          </w:hyperlink>
        </w:p>
        <w:p w:rsidR="006D25D3" w:rsidRDefault="00961BE2" w:rsidP="00961BE2">
          <w:pPr>
            <w:pStyle w:val="10"/>
            <w:numPr>
              <w:ilvl w:val="0"/>
              <w:numId w:val="20"/>
            </w:numPr>
            <w:tabs>
              <w:tab w:val="left" w:pos="640"/>
              <w:tab w:val="left" w:pos="641"/>
              <w:tab w:val="left" w:pos="6946"/>
              <w:tab w:val="right" w:leader="dot" w:pos="8534"/>
            </w:tabs>
            <w:ind w:right="11" w:hanging="421"/>
            <w:rPr>
              <w:color w:val="231F20"/>
            </w:rPr>
          </w:pPr>
          <w:hyperlink w:anchor="_TOC_250005" w:history="1">
            <w:r>
              <w:rPr>
                <w:color w:val="231F20"/>
              </w:rPr>
              <w:t>Приклади навантажень……………………………</w:t>
            </w:r>
            <w:r w:rsidR="00580E3D">
              <w:rPr>
                <w:color w:val="231F20"/>
              </w:rPr>
              <w:t>………………………</w:t>
            </w:r>
            <w:r>
              <w:rPr>
                <w:color w:val="231F20"/>
              </w:rPr>
              <w:t>……..10</w:t>
            </w:r>
          </w:hyperlink>
        </w:p>
        <w:p w:rsidR="006D25D3" w:rsidRDefault="00961BE2" w:rsidP="00961BE2">
          <w:pPr>
            <w:pStyle w:val="10"/>
            <w:numPr>
              <w:ilvl w:val="0"/>
              <w:numId w:val="20"/>
            </w:numPr>
            <w:tabs>
              <w:tab w:val="left" w:pos="642"/>
              <w:tab w:val="right" w:leader="dot" w:pos="8545"/>
            </w:tabs>
            <w:ind w:left="641" w:right="11" w:hanging="421"/>
            <w:rPr>
              <w:color w:val="231F20"/>
            </w:rPr>
          </w:pPr>
          <w:r>
            <w:rPr>
              <w:color w:val="231F20"/>
            </w:rPr>
            <w:t>Оцінка часу зарядки………………………………</w:t>
          </w:r>
          <w:r w:rsidR="00580E3D">
            <w:rPr>
              <w:color w:val="231F20"/>
            </w:rPr>
            <w:t>………………………</w:t>
          </w:r>
          <w:r>
            <w:rPr>
              <w:color w:val="231F20"/>
            </w:rPr>
            <w:t>………10</w:t>
          </w:r>
        </w:p>
        <w:p w:rsidR="006D25D3" w:rsidRDefault="00961BE2" w:rsidP="00961BE2">
          <w:pPr>
            <w:pStyle w:val="10"/>
            <w:numPr>
              <w:ilvl w:val="0"/>
              <w:numId w:val="20"/>
            </w:numPr>
            <w:tabs>
              <w:tab w:val="left" w:pos="642"/>
              <w:tab w:val="left" w:pos="6946"/>
              <w:tab w:val="right" w:leader="dot" w:pos="8566"/>
            </w:tabs>
            <w:ind w:left="641" w:right="11" w:hanging="421"/>
            <w:rPr>
              <w:color w:val="231F20"/>
            </w:rPr>
          </w:pPr>
          <w:hyperlink w:anchor="_TOC_250004" w:history="1">
            <w:r>
              <w:rPr>
                <w:color w:val="231F20"/>
              </w:rPr>
              <w:t>Технічні характеристики……………………………</w:t>
            </w:r>
            <w:r w:rsidR="00580E3D">
              <w:rPr>
                <w:color w:val="231F20"/>
              </w:rPr>
              <w:t>………………………</w:t>
            </w:r>
            <w:r>
              <w:rPr>
                <w:color w:val="231F20"/>
              </w:rPr>
              <w:t>…….11</w:t>
            </w:r>
          </w:hyperlink>
        </w:p>
        <w:p w:rsidR="006D25D3" w:rsidRDefault="00961BE2" w:rsidP="00961BE2">
          <w:pPr>
            <w:pStyle w:val="10"/>
            <w:numPr>
              <w:ilvl w:val="0"/>
              <w:numId w:val="20"/>
            </w:numPr>
            <w:tabs>
              <w:tab w:val="left" w:pos="642"/>
              <w:tab w:val="right" w:leader="dot" w:pos="8550"/>
            </w:tabs>
            <w:ind w:left="641" w:right="11" w:hanging="421"/>
            <w:rPr>
              <w:color w:val="231F20"/>
            </w:rPr>
          </w:pPr>
          <w:hyperlink w:anchor="_TOC_250003" w:history="1">
            <w:r>
              <w:rPr>
                <w:color w:val="231F20"/>
              </w:rPr>
              <w:t>Інструкції з технічного обслуговування та зберігання</w:t>
            </w:r>
            <w:r w:rsidR="00580E3D">
              <w:rPr>
                <w:color w:val="231F20"/>
              </w:rPr>
              <w:t>………………………</w:t>
            </w:r>
            <w:r>
              <w:rPr>
                <w:color w:val="231F20"/>
              </w:rPr>
              <w:t>13</w:t>
            </w:r>
          </w:hyperlink>
        </w:p>
        <w:p w:rsidR="006D25D3" w:rsidRDefault="00961BE2" w:rsidP="00961BE2">
          <w:pPr>
            <w:pStyle w:val="10"/>
            <w:numPr>
              <w:ilvl w:val="0"/>
              <w:numId w:val="20"/>
            </w:numPr>
            <w:tabs>
              <w:tab w:val="left" w:pos="642"/>
              <w:tab w:val="left" w:pos="6946"/>
              <w:tab w:val="right" w:leader="dot" w:pos="8532"/>
            </w:tabs>
            <w:ind w:left="641" w:right="11" w:hanging="421"/>
            <w:rPr>
              <w:color w:val="231F20"/>
            </w:rPr>
          </w:pPr>
          <w:hyperlink w:anchor="_TOC_250002" w:history="1">
            <w:r>
              <w:rPr>
                <w:color w:val="231F20"/>
              </w:rPr>
              <w:t>Декларація…………………………………………………</w:t>
            </w:r>
            <w:r w:rsidR="00580E3D">
              <w:rPr>
                <w:color w:val="231F20"/>
              </w:rPr>
              <w:t>………………………</w:t>
            </w:r>
            <w:r>
              <w:rPr>
                <w:color w:val="231F20"/>
              </w:rPr>
              <w:t>.13</w:t>
            </w:r>
          </w:hyperlink>
        </w:p>
        <w:p w:rsidR="006D25D3" w:rsidRDefault="00961BE2" w:rsidP="00961BE2">
          <w:pPr>
            <w:pStyle w:val="10"/>
            <w:numPr>
              <w:ilvl w:val="0"/>
              <w:numId w:val="20"/>
            </w:numPr>
            <w:tabs>
              <w:tab w:val="left" w:pos="642"/>
              <w:tab w:val="right" w:leader="dot" w:pos="8532"/>
            </w:tabs>
            <w:ind w:left="641" w:right="11" w:hanging="421"/>
            <w:rPr>
              <w:color w:val="231F20"/>
            </w:rPr>
          </w:pPr>
          <w:hyperlink w:anchor="_TOC_250001" w:history="1">
            <w:r>
              <w:rPr>
                <w:color w:val="231F20"/>
              </w:rPr>
              <w:t>Поширені несправності та методи їх усунення……</w:t>
            </w:r>
            <w:r w:rsidR="00580E3D">
              <w:rPr>
                <w:color w:val="231F20"/>
              </w:rPr>
              <w:t>………………………</w:t>
            </w:r>
            <w:r>
              <w:rPr>
                <w:color w:val="231F20"/>
              </w:rPr>
              <w:t>…13</w:t>
            </w:r>
          </w:hyperlink>
        </w:p>
        <w:p w:rsidR="006D25D3" w:rsidRDefault="00961BE2" w:rsidP="00961BE2">
          <w:pPr>
            <w:pStyle w:val="10"/>
            <w:numPr>
              <w:ilvl w:val="0"/>
              <w:numId w:val="20"/>
            </w:numPr>
            <w:tabs>
              <w:tab w:val="left" w:pos="642"/>
              <w:tab w:val="left" w:pos="6946"/>
              <w:tab w:val="right" w:leader="dot" w:pos="8556"/>
            </w:tabs>
            <w:ind w:left="641" w:right="11" w:hanging="421"/>
            <w:rPr>
              <w:color w:val="323031"/>
            </w:rPr>
          </w:pPr>
          <w:hyperlink w:anchor="_TOC_250000" w:history="1">
            <w:r>
              <w:t>FAQ (Часті запитання)</w:t>
            </w:r>
            <w:r>
              <w:rPr>
                <w:color w:val="231F20"/>
              </w:rPr>
              <w:t>………………………………</w:t>
            </w:r>
            <w:r w:rsidR="00580E3D">
              <w:rPr>
                <w:color w:val="231F20"/>
              </w:rPr>
              <w:t>………………………</w:t>
            </w:r>
            <w:r>
              <w:rPr>
                <w:color w:val="231F20"/>
              </w:rPr>
              <w:t>……1</w:t>
            </w:r>
            <w:r>
              <w:rPr>
                <w:color w:val="323031"/>
              </w:rPr>
              <w:t>4</w:t>
            </w:r>
          </w:hyperlink>
        </w:p>
        <w:p w:rsidR="006D25D3" w:rsidRDefault="00961BE2">
          <w:pPr>
            <w:pStyle w:val="30"/>
            <w:tabs>
              <w:tab w:val="right" w:leader="dot" w:pos="8542"/>
            </w:tabs>
            <w:spacing w:before="210"/>
            <w:rPr>
              <w:rFonts w:ascii="Arial MT"/>
              <w:b w:val="0"/>
              <w:i w:val="0"/>
              <w:sz w:val="24"/>
            </w:rPr>
          </w:pPr>
        </w:p>
      </w:sdtContent>
    </w:sdt>
    <w:p w:rsidR="006D25D3" w:rsidRDefault="006D25D3">
      <w:pPr>
        <w:rPr>
          <w:rFonts w:ascii="Arial MT"/>
          <w:sz w:val="24"/>
        </w:rPr>
        <w:sectPr w:rsidR="006D25D3" w:rsidSect="00AC519A">
          <w:pgSz w:w="11907" w:h="16839" w:code="9"/>
          <w:pgMar w:top="1134" w:right="850" w:bottom="1134" w:left="1701" w:header="720" w:footer="720" w:gutter="0"/>
          <w:cols w:space="720"/>
          <w:docGrid w:linePitch="299"/>
        </w:sectPr>
      </w:pPr>
    </w:p>
    <w:p w:rsidR="006D25D3" w:rsidRDefault="00961BE2">
      <w:pPr>
        <w:pStyle w:val="2"/>
        <w:spacing w:before="63"/>
        <w:ind w:left="220" w:firstLine="0"/>
      </w:pPr>
      <w:bookmarkStart w:id="0" w:name="_TOC_250012"/>
      <w:r>
        <w:lastRenderedPageBreak/>
        <w:t xml:space="preserve">Інструкції з </w:t>
      </w:r>
      <w:bookmarkEnd w:id="0"/>
      <w:r>
        <w:t>техніки безпеки</w:t>
      </w:r>
    </w:p>
    <w:p w:rsidR="006D25D3" w:rsidRPr="00961BE2" w:rsidRDefault="00961BE2" w:rsidP="00961BE2">
      <w:pPr>
        <w:pStyle w:val="a3"/>
        <w:spacing w:before="179"/>
        <w:ind w:left="220"/>
        <w:jc w:val="both"/>
        <w:rPr>
          <w:sz w:val="22"/>
          <w:szCs w:val="22"/>
        </w:rPr>
      </w:pPr>
      <w:r w:rsidRPr="00961BE2">
        <w:rPr>
          <w:sz w:val="22"/>
          <w:szCs w:val="22"/>
        </w:rPr>
        <w:t>Будь ласка, дотримуйтеся наступних інструкцій для безпечного використання:</w:t>
      </w:r>
    </w:p>
    <w:p w:rsidR="006D25D3" w:rsidRPr="00961BE2" w:rsidRDefault="00961BE2" w:rsidP="00961BE2">
      <w:pPr>
        <w:pStyle w:val="a4"/>
        <w:numPr>
          <w:ilvl w:val="0"/>
          <w:numId w:val="19"/>
        </w:numPr>
        <w:tabs>
          <w:tab w:val="left" w:pos="640"/>
          <w:tab w:val="left" w:pos="641"/>
        </w:tabs>
        <w:spacing w:before="74"/>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змінюйте</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не</w:t>
      </w:r>
      <w:r w:rsidRPr="00961BE2">
        <w:rPr>
          <w:rFonts w:ascii="Microsoft Sans Serif"/>
        </w:rPr>
        <w:t xml:space="preserve"> </w:t>
      </w:r>
      <w:r w:rsidRPr="00961BE2">
        <w:rPr>
          <w:rFonts w:ascii="Microsoft Sans Serif"/>
        </w:rPr>
        <w:t>розбирайте</w:t>
      </w:r>
      <w:r w:rsidRPr="00961BE2">
        <w:rPr>
          <w:rFonts w:ascii="Microsoft Sans Serif"/>
        </w:rPr>
        <w:t xml:space="preserve"> </w:t>
      </w:r>
      <w:r w:rsidRPr="00961BE2">
        <w:rPr>
          <w:rFonts w:ascii="Microsoft Sans Serif"/>
        </w:rPr>
        <w:t>цей</w:t>
      </w:r>
      <w:r w:rsidRPr="00961BE2">
        <w:rPr>
          <w:rFonts w:ascii="Microsoft Sans Serif"/>
        </w:rPr>
        <w:t xml:space="preserve"> </w:t>
      </w:r>
      <w:r w:rsidRPr="00961BE2">
        <w:rPr>
          <w:rFonts w:ascii="Microsoft Sans Serif"/>
        </w:rPr>
        <w:t>виріб</w:t>
      </w:r>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74"/>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рухайте</w:t>
      </w:r>
      <w:r w:rsidRPr="00961BE2">
        <w:rPr>
          <w:rFonts w:ascii="Microsoft Sans Serif"/>
        </w:rPr>
        <w:t xml:space="preserve"> </w:t>
      </w:r>
      <w:r w:rsidRPr="00961BE2">
        <w:rPr>
          <w:rFonts w:ascii="Microsoft Sans Serif"/>
        </w:rPr>
        <w:t>під</w:t>
      </w:r>
      <w:r w:rsidRPr="00961BE2">
        <w:rPr>
          <w:rFonts w:ascii="Microsoft Sans Serif"/>
        </w:rPr>
        <w:t xml:space="preserve"> </w:t>
      </w:r>
      <w:r w:rsidRPr="00961BE2">
        <w:rPr>
          <w:rFonts w:ascii="Microsoft Sans Serif"/>
        </w:rPr>
        <w:t>час</w:t>
      </w:r>
      <w:r w:rsidRPr="00961BE2">
        <w:rPr>
          <w:rFonts w:ascii="Microsoft Sans Serif"/>
        </w:rPr>
        <w:t xml:space="preserve"> </w:t>
      </w:r>
      <w:r w:rsidRPr="00961BE2">
        <w:rPr>
          <w:rFonts w:ascii="Microsoft Sans Serif"/>
        </w:rPr>
        <w:t>зарядки</w:t>
      </w:r>
      <w:r w:rsidRPr="00961BE2">
        <w:rPr>
          <w:rFonts w:ascii="Microsoft Sans Serif"/>
        </w:rPr>
        <w:t xml:space="preserve"> </w:t>
      </w:r>
      <w:r w:rsidRPr="00961BE2">
        <w:rPr>
          <w:rFonts w:ascii="Microsoft Sans Serif"/>
        </w:rPr>
        <w:t>або</w:t>
      </w:r>
      <w:r w:rsidRPr="00961BE2">
        <w:rPr>
          <w:rFonts w:ascii="Microsoft Sans Serif"/>
        </w:rPr>
        <w:t xml:space="preserve"> </w:t>
      </w:r>
      <w:r w:rsidRPr="00961BE2">
        <w:rPr>
          <w:rFonts w:ascii="Microsoft Sans Serif"/>
        </w:rPr>
        <w:t>використання</w:t>
      </w:r>
      <w:r w:rsidRPr="00961BE2">
        <w:rPr>
          <w:rFonts w:ascii="Microsoft Sans Serif"/>
        </w:rPr>
        <w:t xml:space="preserve">, </w:t>
      </w:r>
      <w:r w:rsidRPr="00961BE2">
        <w:rPr>
          <w:rFonts w:ascii="Microsoft Sans Serif"/>
        </w:rPr>
        <w:t>тому</w:t>
      </w:r>
      <w:r w:rsidRPr="00961BE2">
        <w:rPr>
          <w:rFonts w:ascii="Microsoft Sans Serif"/>
        </w:rPr>
        <w:t xml:space="preserve"> </w:t>
      </w:r>
      <w:r w:rsidRPr="00961BE2">
        <w:rPr>
          <w:rFonts w:ascii="Microsoft Sans Serif"/>
        </w:rPr>
        <w:t>що</w:t>
      </w:r>
      <w:r w:rsidRPr="00961BE2">
        <w:rPr>
          <w:rFonts w:ascii="Microsoft Sans Serif"/>
        </w:rPr>
        <w:t xml:space="preserve"> </w:t>
      </w:r>
      <w:r w:rsidRPr="00961BE2">
        <w:rPr>
          <w:rFonts w:ascii="Microsoft Sans Serif"/>
        </w:rPr>
        <w:t>вібрація</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удар</w:t>
      </w:r>
      <w:r w:rsidRPr="00961BE2">
        <w:rPr>
          <w:rFonts w:ascii="Microsoft Sans Serif"/>
        </w:rPr>
        <w:t xml:space="preserve"> </w:t>
      </w:r>
      <w:r w:rsidRPr="00961BE2">
        <w:rPr>
          <w:rFonts w:ascii="Microsoft Sans Serif"/>
        </w:rPr>
        <w:t>під</w:t>
      </w:r>
      <w:r w:rsidRPr="00961BE2">
        <w:rPr>
          <w:rFonts w:ascii="Microsoft Sans Serif"/>
        </w:rPr>
        <w:t xml:space="preserve"> </w:t>
      </w:r>
      <w:r w:rsidRPr="00961BE2">
        <w:rPr>
          <w:rFonts w:ascii="Microsoft Sans Serif"/>
        </w:rPr>
        <w:t>час</w:t>
      </w:r>
      <w:r w:rsidRPr="00961BE2">
        <w:rPr>
          <w:rFonts w:ascii="Microsoft Sans Serif"/>
        </w:rPr>
        <w:t xml:space="preserve"> </w:t>
      </w:r>
      <w:r w:rsidRPr="00961BE2">
        <w:rPr>
          <w:rFonts w:ascii="Microsoft Sans Serif"/>
        </w:rPr>
        <w:t>руху</w:t>
      </w:r>
      <w:r w:rsidRPr="00961BE2">
        <w:rPr>
          <w:rFonts w:ascii="Microsoft Sans Serif"/>
        </w:rPr>
        <w:t xml:space="preserve"> </w:t>
      </w:r>
    </w:p>
    <w:p w:rsidR="006D25D3" w:rsidRPr="00961BE2" w:rsidRDefault="00961BE2" w:rsidP="00961BE2">
      <w:pPr>
        <w:pStyle w:val="a4"/>
        <w:numPr>
          <w:ilvl w:val="0"/>
          <w:numId w:val="19"/>
        </w:numPr>
        <w:tabs>
          <w:tab w:val="left" w:pos="640"/>
          <w:tab w:val="left" w:pos="641"/>
        </w:tabs>
        <w:spacing w:before="75"/>
        <w:ind w:hanging="421"/>
        <w:jc w:val="both"/>
        <w:rPr>
          <w:rFonts w:ascii="Microsoft Sans Serif"/>
        </w:rPr>
      </w:pPr>
      <w:r w:rsidRPr="00961BE2">
        <w:rPr>
          <w:rFonts w:ascii="Microsoft Sans Serif"/>
        </w:rPr>
        <w:t>призведуть</w:t>
      </w:r>
      <w:r w:rsidRPr="00961BE2">
        <w:rPr>
          <w:rFonts w:ascii="Microsoft Sans Serif"/>
        </w:rPr>
        <w:t xml:space="preserve"> </w:t>
      </w:r>
      <w:r w:rsidRPr="00961BE2">
        <w:rPr>
          <w:rFonts w:ascii="Microsoft Sans Serif"/>
        </w:rPr>
        <w:t>до</w:t>
      </w:r>
      <w:r w:rsidRPr="00961BE2">
        <w:rPr>
          <w:rFonts w:ascii="Microsoft Sans Serif"/>
        </w:rPr>
        <w:t xml:space="preserve"> </w:t>
      </w:r>
      <w:r w:rsidRPr="00961BE2">
        <w:rPr>
          <w:rFonts w:ascii="Microsoft Sans Serif"/>
        </w:rPr>
        <w:t>поганого</w:t>
      </w:r>
      <w:r w:rsidRPr="00961BE2">
        <w:rPr>
          <w:rFonts w:ascii="Microsoft Sans Serif"/>
        </w:rPr>
        <w:t xml:space="preserve"> </w:t>
      </w:r>
      <w:r w:rsidRPr="00961BE2">
        <w:rPr>
          <w:rFonts w:ascii="Microsoft Sans Serif"/>
        </w:rPr>
        <w:t>контакту</w:t>
      </w:r>
      <w:r w:rsidRPr="00961BE2">
        <w:rPr>
          <w:rFonts w:ascii="Microsoft Sans Serif"/>
        </w:rPr>
        <w:t xml:space="preserve"> </w:t>
      </w:r>
      <w:r w:rsidRPr="00961BE2">
        <w:rPr>
          <w:rFonts w:ascii="Microsoft Sans Serif"/>
        </w:rPr>
        <w:t>вихідного</w:t>
      </w:r>
      <w:r w:rsidRPr="00961BE2">
        <w:rPr>
          <w:rFonts w:ascii="Microsoft Sans Serif"/>
        </w:rPr>
        <w:t xml:space="preserve"> </w:t>
      </w:r>
      <w:r w:rsidRPr="00961BE2">
        <w:rPr>
          <w:rFonts w:ascii="Microsoft Sans Serif"/>
        </w:rPr>
        <w:t>інтерфейсу</w:t>
      </w:r>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74" w:line="314" w:lineRule="auto"/>
        <w:jc w:val="both"/>
        <w:rPr>
          <w:rFonts w:ascii="Microsoft Sans Serif"/>
        </w:rPr>
      </w:pPr>
      <w:r w:rsidRPr="00961BE2">
        <w:rPr>
          <w:rFonts w:ascii="Microsoft Sans Serif"/>
        </w:rPr>
        <w:t>У</w:t>
      </w:r>
      <w:r w:rsidRPr="00961BE2">
        <w:rPr>
          <w:rFonts w:ascii="Microsoft Sans Serif"/>
        </w:rPr>
        <w:t xml:space="preserve"> </w:t>
      </w:r>
      <w:r w:rsidRPr="00961BE2">
        <w:rPr>
          <w:rFonts w:ascii="Microsoft Sans Serif"/>
        </w:rPr>
        <w:t>разі</w:t>
      </w:r>
      <w:r w:rsidRPr="00961BE2">
        <w:rPr>
          <w:rFonts w:ascii="Microsoft Sans Serif"/>
        </w:rPr>
        <w:t xml:space="preserve"> </w:t>
      </w:r>
      <w:r w:rsidRPr="00961BE2">
        <w:rPr>
          <w:rFonts w:ascii="Microsoft Sans Serif"/>
        </w:rPr>
        <w:t>пожежі</w:t>
      </w:r>
      <w:r w:rsidRPr="00961BE2">
        <w:rPr>
          <w:rFonts w:ascii="Microsoft Sans Serif"/>
        </w:rPr>
        <w:t xml:space="preserve"> </w:t>
      </w:r>
      <w:r w:rsidRPr="00961BE2">
        <w:rPr>
          <w:rFonts w:ascii="Microsoft Sans Serif"/>
        </w:rPr>
        <w:t>використовуйте</w:t>
      </w:r>
      <w:r w:rsidRPr="00961BE2">
        <w:rPr>
          <w:rFonts w:ascii="Microsoft Sans Serif"/>
        </w:rPr>
        <w:t xml:space="preserve"> </w:t>
      </w:r>
      <w:r w:rsidRPr="00961BE2">
        <w:rPr>
          <w:rFonts w:ascii="Microsoft Sans Serif"/>
        </w:rPr>
        <w:t>тільки</w:t>
      </w:r>
      <w:r w:rsidRPr="00961BE2">
        <w:rPr>
          <w:rFonts w:ascii="Microsoft Sans Serif"/>
        </w:rPr>
        <w:t xml:space="preserve"> </w:t>
      </w:r>
      <w:r w:rsidRPr="00961BE2">
        <w:rPr>
          <w:rFonts w:ascii="Microsoft Sans Serif"/>
        </w:rPr>
        <w:t>порошкові</w:t>
      </w:r>
      <w:r w:rsidRPr="00961BE2">
        <w:rPr>
          <w:rFonts w:ascii="Microsoft Sans Serif"/>
        </w:rPr>
        <w:t xml:space="preserve"> </w:t>
      </w:r>
      <w:r w:rsidRPr="00961BE2">
        <w:rPr>
          <w:rFonts w:ascii="Microsoft Sans Serif"/>
        </w:rPr>
        <w:t>вогнегасники</w:t>
      </w:r>
      <w:r w:rsidRPr="00961BE2">
        <w:rPr>
          <w:rFonts w:ascii="Microsoft Sans Serif"/>
        </w:rPr>
        <w:t xml:space="preserve">. </w:t>
      </w:r>
      <w:r w:rsidRPr="00961BE2">
        <w:rPr>
          <w:rFonts w:ascii="Microsoft Sans Serif"/>
        </w:rPr>
        <w:t>Забороняється</w:t>
      </w:r>
      <w:r w:rsidRPr="00961BE2">
        <w:rPr>
          <w:rFonts w:ascii="Microsoft Sans Serif"/>
        </w:rPr>
        <w:t xml:space="preserve"> </w:t>
      </w:r>
      <w:r w:rsidRPr="00961BE2">
        <w:rPr>
          <w:rFonts w:ascii="Microsoft Sans Serif"/>
        </w:rPr>
        <w:t>використовувати</w:t>
      </w:r>
      <w:r w:rsidRPr="00961BE2">
        <w:rPr>
          <w:rFonts w:ascii="Microsoft Sans Serif"/>
        </w:rPr>
        <w:t xml:space="preserve"> </w:t>
      </w:r>
      <w:r w:rsidRPr="00961BE2">
        <w:rPr>
          <w:rFonts w:ascii="Microsoft Sans Serif"/>
        </w:rPr>
        <w:t>водяний</w:t>
      </w:r>
      <w:r w:rsidRPr="00961BE2">
        <w:rPr>
          <w:rFonts w:ascii="Microsoft Sans Serif"/>
        </w:rPr>
        <w:t xml:space="preserve"> </w:t>
      </w:r>
      <w:r w:rsidRPr="00961BE2">
        <w:rPr>
          <w:rFonts w:ascii="Microsoft Sans Serif"/>
        </w:rPr>
        <w:t>вогнегасник</w:t>
      </w:r>
      <w:r w:rsidRPr="00961BE2">
        <w:rPr>
          <w:rFonts w:ascii="Microsoft Sans Serif"/>
        </w:rPr>
        <w:t xml:space="preserve">, </w:t>
      </w:r>
      <w:r w:rsidRPr="00961BE2">
        <w:rPr>
          <w:rFonts w:ascii="Microsoft Sans Serif"/>
        </w:rPr>
        <w:t>який</w:t>
      </w:r>
      <w:r w:rsidRPr="00961BE2">
        <w:rPr>
          <w:rFonts w:ascii="Microsoft Sans Serif"/>
        </w:rPr>
        <w:t xml:space="preserve"> </w:t>
      </w:r>
      <w:r w:rsidRPr="00961BE2">
        <w:rPr>
          <w:rFonts w:ascii="Microsoft Sans Serif"/>
        </w:rPr>
        <w:t>може</w:t>
      </w:r>
      <w:r w:rsidRPr="00961BE2">
        <w:rPr>
          <w:rFonts w:ascii="Microsoft Sans Serif"/>
        </w:rPr>
        <w:t xml:space="preserve"> </w:t>
      </w:r>
      <w:r w:rsidRPr="00961BE2">
        <w:rPr>
          <w:rFonts w:ascii="Microsoft Sans Serif"/>
        </w:rPr>
        <w:t>призвести</w:t>
      </w:r>
      <w:r w:rsidRPr="00961BE2">
        <w:rPr>
          <w:rFonts w:ascii="Microsoft Sans Serif"/>
        </w:rPr>
        <w:t xml:space="preserve"> </w:t>
      </w:r>
      <w:r w:rsidRPr="00961BE2">
        <w:rPr>
          <w:rFonts w:ascii="Microsoft Sans Serif"/>
        </w:rPr>
        <w:t>до</w:t>
      </w:r>
      <w:r w:rsidRPr="00961BE2">
        <w:rPr>
          <w:rFonts w:ascii="Microsoft Sans Serif"/>
        </w:rPr>
        <w:t xml:space="preserve"> </w:t>
      </w:r>
      <w:r w:rsidRPr="00961BE2">
        <w:rPr>
          <w:rFonts w:ascii="Microsoft Sans Serif"/>
        </w:rPr>
        <w:t>ураження</w:t>
      </w:r>
      <w:r w:rsidRPr="00961BE2">
        <w:rPr>
          <w:rFonts w:ascii="Microsoft Sans Serif"/>
        </w:rPr>
        <w:t xml:space="preserve"> </w:t>
      </w:r>
      <w:r w:rsidRPr="00961BE2">
        <w:rPr>
          <w:rFonts w:ascii="Microsoft Sans Serif"/>
        </w:rPr>
        <w:t>електричним</w:t>
      </w:r>
      <w:r w:rsidRPr="00961BE2">
        <w:rPr>
          <w:rFonts w:ascii="Microsoft Sans Serif"/>
        </w:rPr>
        <w:t xml:space="preserve"> </w:t>
      </w:r>
      <w:r w:rsidRPr="00961BE2">
        <w:rPr>
          <w:rFonts w:ascii="Microsoft Sans Serif"/>
        </w:rPr>
        <w:t>струмом</w:t>
      </w:r>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2"/>
        <w:ind w:hanging="421"/>
        <w:jc w:val="both"/>
        <w:rPr>
          <w:rFonts w:ascii="Microsoft Sans Serif"/>
        </w:rPr>
      </w:pPr>
      <w:r w:rsidRPr="00961BE2">
        <w:rPr>
          <w:rFonts w:ascii="Microsoft Sans Serif"/>
        </w:rPr>
        <w:t>Необхідний</w:t>
      </w:r>
      <w:r w:rsidRPr="00961BE2">
        <w:rPr>
          <w:rFonts w:ascii="Microsoft Sans Serif"/>
        </w:rPr>
        <w:t xml:space="preserve"> </w:t>
      </w:r>
      <w:r w:rsidRPr="00961BE2">
        <w:rPr>
          <w:rFonts w:ascii="Microsoft Sans Serif"/>
        </w:rPr>
        <w:t>ретельний</w:t>
      </w:r>
      <w:r w:rsidRPr="00961BE2">
        <w:rPr>
          <w:rFonts w:ascii="Microsoft Sans Serif"/>
        </w:rPr>
        <w:t xml:space="preserve"> </w:t>
      </w:r>
      <w:r w:rsidRPr="00961BE2">
        <w:rPr>
          <w:rFonts w:ascii="Microsoft Sans Serif"/>
        </w:rPr>
        <w:t>нагляд</w:t>
      </w:r>
      <w:r w:rsidRPr="00961BE2">
        <w:rPr>
          <w:rFonts w:ascii="Microsoft Sans Serif"/>
        </w:rPr>
        <w:t xml:space="preserve"> </w:t>
      </w:r>
      <w:r w:rsidRPr="00961BE2">
        <w:rPr>
          <w:rFonts w:ascii="Microsoft Sans Serif"/>
        </w:rPr>
        <w:t>під</w:t>
      </w:r>
      <w:r w:rsidRPr="00961BE2">
        <w:rPr>
          <w:rFonts w:ascii="Microsoft Sans Serif"/>
        </w:rPr>
        <w:t xml:space="preserve"> </w:t>
      </w:r>
      <w:r w:rsidRPr="00961BE2">
        <w:rPr>
          <w:rFonts w:ascii="Microsoft Sans Serif"/>
        </w:rPr>
        <w:t>час</w:t>
      </w:r>
      <w:r w:rsidRPr="00961BE2">
        <w:rPr>
          <w:rFonts w:ascii="Microsoft Sans Serif"/>
        </w:rPr>
        <w:t xml:space="preserve"> </w:t>
      </w:r>
      <w:r w:rsidRPr="00961BE2">
        <w:rPr>
          <w:rFonts w:ascii="Microsoft Sans Serif"/>
        </w:rPr>
        <w:t>використання</w:t>
      </w:r>
      <w:r w:rsidRPr="00961BE2">
        <w:rPr>
          <w:rFonts w:ascii="Microsoft Sans Serif"/>
        </w:rPr>
        <w:t xml:space="preserve"> </w:t>
      </w:r>
      <w:r w:rsidRPr="00961BE2">
        <w:rPr>
          <w:rFonts w:ascii="Microsoft Sans Serif"/>
        </w:rPr>
        <w:t>цього</w:t>
      </w:r>
      <w:r w:rsidRPr="00961BE2">
        <w:rPr>
          <w:rFonts w:ascii="Microsoft Sans Serif"/>
        </w:rPr>
        <w:t xml:space="preserve"> </w:t>
      </w:r>
      <w:r w:rsidRPr="00961BE2">
        <w:rPr>
          <w:rFonts w:ascii="Microsoft Sans Serif"/>
        </w:rPr>
        <w:t>виробу</w:t>
      </w:r>
      <w:r w:rsidRPr="00961BE2">
        <w:rPr>
          <w:rFonts w:ascii="Microsoft Sans Serif"/>
        </w:rPr>
        <w:t xml:space="preserve"> </w:t>
      </w:r>
      <w:r w:rsidRPr="00961BE2">
        <w:rPr>
          <w:rFonts w:ascii="Microsoft Sans Serif"/>
        </w:rPr>
        <w:t>поблизу</w:t>
      </w:r>
      <w:r w:rsidRPr="00961BE2">
        <w:rPr>
          <w:rFonts w:ascii="Microsoft Sans Serif"/>
        </w:rPr>
        <w:t xml:space="preserve"> </w:t>
      </w:r>
      <w:r w:rsidRPr="00961BE2">
        <w:rPr>
          <w:rFonts w:ascii="Microsoft Sans Serif"/>
        </w:rPr>
        <w:t>дітей</w:t>
      </w:r>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74" w:line="314" w:lineRule="auto"/>
        <w:jc w:val="both"/>
        <w:rPr>
          <w:rFonts w:ascii="Microsoft Sans Serif"/>
        </w:rPr>
      </w:pPr>
      <w:r w:rsidRPr="00961BE2">
        <w:rPr>
          <w:rFonts w:ascii="Microsoft Sans Serif"/>
        </w:rPr>
        <w:t>Підтвердьте</w:t>
      </w:r>
      <w:r w:rsidRPr="00961BE2">
        <w:rPr>
          <w:rFonts w:ascii="Microsoft Sans Serif"/>
        </w:rPr>
        <w:t xml:space="preserve"> </w:t>
      </w:r>
      <w:r w:rsidRPr="00961BE2">
        <w:rPr>
          <w:rFonts w:ascii="Microsoft Sans Serif"/>
        </w:rPr>
        <w:t>номінальну</w:t>
      </w:r>
      <w:r w:rsidRPr="00961BE2">
        <w:rPr>
          <w:rFonts w:ascii="Microsoft Sans Serif"/>
        </w:rPr>
        <w:t xml:space="preserve"> </w:t>
      </w:r>
      <w:r w:rsidRPr="00961BE2">
        <w:rPr>
          <w:rFonts w:ascii="Microsoft Sans Serif"/>
        </w:rPr>
        <w:t>специфікацію</w:t>
      </w:r>
      <w:r w:rsidRPr="00961BE2">
        <w:rPr>
          <w:rFonts w:ascii="Microsoft Sans Serif"/>
        </w:rPr>
        <w:t xml:space="preserve"> </w:t>
      </w:r>
      <w:r w:rsidRPr="00961BE2">
        <w:rPr>
          <w:rFonts w:ascii="Microsoft Sans Serif"/>
        </w:rPr>
        <w:t>свого</w:t>
      </w:r>
      <w:r w:rsidRPr="00961BE2">
        <w:rPr>
          <w:rFonts w:ascii="Microsoft Sans Serif"/>
        </w:rPr>
        <w:t xml:space="preserve"> </w:t>
      </w:r>
      <w:r w:rsidRPr="00961BE2">
        <w:rPr>
          <w:rFonts w:ascii="Microsoft Sans Serif"/>
        </w:rPr>
        <w:t>навантаження</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не</w:t>
      </w:r>
      <w:r w:rsidRPr="00961BE2">
        <w:rPr>
          <w:rFonts w:ascii="Microsoft Sans Serif"/>
        </w:rPr>
        <w:t xml:space="preserve"> </w:t>
      </w:r>
      <w:r w:rsidRPr="00961BE2">
        <w:rPr>
          <w:rFonts w:ascii="Microsoft Sans Serif"/>
        </w:rPr>
        <w:t>використовуйте</w:t>
      </w:r>
      <w:r w:rsidRPr="00961BE2">
        <w:rPr>
          <w:rFonts w:ascii="Microsoft Sans Serif"/>
        </w:rPr>
        <w:t xml:space="preserve"> </w:t>
      </w:r>
      <w:r w:rsidRPr="00961BE2">
        <w:rPr>
          <w:rFonts w:ascii="Microsoft Sans Serif"/>
        </w:rPr>
        <w:t>поза</w:t>
      </w:r>
      <w:r w:rsidRPr="00961BE2">
        <w:rPr>
          <w:rFonts w:ascii="Microsoft Sans Serif"/>
        </w:rPr>
        <w:t xml:space="preserve"> </w:t>
      </w:r>
      <w:r w:rsidRPr="00961BE2">
        <w:rPr>
          <w:rFonts w:ascii="Microsoft Sans Serif"/>
        </w:rPr>
        <w:t>зазначеної</w:t>
      </w:r>
      <w:r w:rsidRPr="00961BE2">
        <w:rPr>
          <w:rFonts w:ascii="Microsoft Sans Serif"/>
        </w:rPr>
        <w:t xml:space="preserve"> </w:t>
      </w:r>
      <w:r w:rsidRPr="00961BE2">
        <w:rPr>
          <w:rFonts w:ascii="Microsoft Sans Serif"/>
        </w:rPr>
        <w:t>специфікації</w:t>
      </w:r>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1"/>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розміщуйте</w:t>
      </w:r>
      <w:r w:rsidRPr="00961BE2">
        <w:rPr>
          <w:rFonts w:ascii="Microsoft Sans Serif"/>
        </w:rPr>
        <w:t xml:space="preserve"> </w:t>
      </w:r>
      <w:r w:rsidRPr="00961BE2">
        <w:rPr>
          <w:rFonts w:ascii="Microsoft Sans Serif"/>
        </w:rPr>
        <w:t>виріб</w:t>
      </w:r>
      <w:r w:rsidRPr="00961BE2">
        <w:rPr>
          <w:rFonts w:ascii="Microsoft Sans Serif"/>
        </w:rPr>
        <w:t xml:space="preserve"> </w:t>
      </w:r>
      <w:r w:rsidRPr="00961BE2">
        <w:rPr>
          <w:rFonts w:ascii="Microsoft Sans Serif"/>
        </w:rPr>
        <w:t>поблизу</w:t>
      </w:r>
      <w:r w:rsidRPr="00961BE2">
        <w:rPr>
          <w:rFonts w:ascii="Microsoft Sans Serif"/>
        </w:rPr>
        <w:t xml:space="preserve"> </w:t>
      </w:r>
      <w:r w:rsidRPr="00961BE2">
        <w:rPr>
          <w:rFonts w:ascii="Microsoft Sans Serif"/>
        </w:rPr>
        <w:t>джерел</w:t>
      </w:r>
      <w:r w:rsidRPr="00961BE2">
        <w:rPr>
          <w:rFonts w:ascii="Microsoft Sans Serif"/>
        </w:rPr>
        <w:t xml:space="preserve"> </w:t>
      </w:r>
      <w:r w:rsidRPr="00961BE2">
        <w:rPr>
          <w:rFonts w:ascii="Microsoft Sans Serif"/>
        </w:rPr>
        <w:t>тепла</w:t>
      </w:r>
      <w:r w:rsidRPr="00961BE2">
        <w:rPr>
          <w:rFonts w:ascii="Microsoft Sans Serif"/>
        </w:rPr>
        <w:t xml:space="preserve">, </w:t>
      </w:r>
      <w:r w:rsidRPr="00961BE2">
        <w:rPr>
          <w:rFonts w:ascii="Microsoft Sans Serif"/>
        </w:rPr>
        <w:t>таких</w:t>
      </w:r>
      <w:r w:rsidRPr="00961BE2">
        <w:rPr>
          <w:rFonts w:ascii="Microsoft Sans Serif"/>
        </w:rPr>
        <w:t xml:space="preserve"> </w:t>
      </w:r>
      <w:r w:rsidRPr="00961BE2">
        <w:rPr>
          <w:rFonts w:ascii="Microsoft Sans Serif"/>
        </w:rPr>
        <w:t>як</w:t>
      </w:r>
      <w:r w:rsidRPr="00961BE2">
        <w:rPr>
          <w:rFonts w:ascii="Microsoft Sans Serif"/>
        </w:rPr>
        <w:t xml:space="preserve"> </w:t>
      </w:r>
      <w:r w:rsidRPr="00961BE2">
        <w:rPr>
          <w:rFonts w:ascii="Microsoft Sans Serif"/>
        </w:rPr>
        <w:t>електропечі</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обігрівачі</w:t>
      </w:r>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75"/>
        <w:ind w:hanging="421"/>
        <w:jc w:val="both"/>
        <w:rPr>
          <w:rFonts w:ascii="Microsoft Sans Serif"/>
        </w:rPr>
      </w:pPr>
      <w:r w:rsidRPr="00961BE2">
        <w:rPr>
          <w:rFonts w:ascii="Microsoft Sans Serif"/>
        </w:rPr>
        <w:t>Заборонено</w:t>
      </w:r>
      <w:r w:rsidRPr="00961BE2">
        <w:rPr>
          <w:rFonts w:ascii="Microsoft Sans Serif"/>
        </w:rPr>
        <w:t xml:space="preserve"> </w:t>
      </w:r>
      <w:r w:rsidRPr="00961BE2">
        <w:rPr>
          <w:rFonts w:ascii="Microsoft Sans Serif"/>
        </w:rPr>
        <w:t>використання</w:t>
      </w:r>
      <w:r w:rsidRPr="00961BE2">
        <w:rPr>
          <w:rFonts w:ascii="Microsoft Sans Serif"/>
        </w:rPr>
        <w:t xml:space="preserve"> </w:t>
      </w:r>
      <w:r w:rsidRPr="00961BE2">
        <w:rPr>
          <w:rFonts w:ascii="Microsoft Sans Serif"/>
        </w:rPr>
        <w:t>на</w:t>
      </w:r>
      <w:r w:rsidRPr="00961BE2">
        <w:rPr>
          <w:rFonts w:ascii="Microsoft Sans Serif"/>
        </w:rPr>
        <w:t xml:space="preserve"> </w:t>
      </w:r>
      <w:r w:rsidRPr="00961BE2">
        <w:rPr>
          <w:rFonts w:ascii="Microsoft Sans Serif"/>
        </w:rPr>
        <w:t>літаках</w:t>
      </w:r>
      <w:r w:rsidRPr="00961BE2">
        <w:rPr>
          <w:rFonts w:ascii="Microsoft Sans Serif"/>
        </w:rPr>
        <w:t xml:space="preserve">, </w:t>
      </w:r>
      <w:r w:rsidRPr="00961BE2">
        <w:rPr>
          <w:rFonts w:ascii="Microsoft Sans Serif"/>
        </w:rPr>
        <w:t>оскільки</w:t>
      </w:r>
      <w:r w:rsidRPr="00961BE2">
        <w:rPr>
          <w:rFonts w:ascii="Microsoft Sans Serif"/>
        </w:rPr>
        <w:t xml:space="preserve"> </w:t>
      </w:r>
      <w:r w:rsidRPr="00961BE2">
        <w:rPr>
          <w:rFonts w:ascii="Microsoft Sans Serif"/>
        </w:rPr>
        <w:t>ємність</w:t>
      </w:r>
      <w:r w:rsidRPr="00961BE2">
        <w:rPr>
          <w:rFonts w:ascii="Microsoft Sans Serif"/>
        </w:rPr>
        <w:t xml:space="preserve"> </w:t>
      </w:r>
      <w:r w:rsidRPr="00961BE2">
        <w:rPr>
          <w:rFonts w:ascii="Microsoft Sans Serif"/>
        </w:rPr>
        <w:t>батареї</w:t>
      </w:r>
      <w:r w:rsidRPr="00961BE2">
        <w:rPr>
          <w:rFonts w:ascii="Microsoft Sans Serif"/>
        </w:rPr>
        <w:t xml:space="preserve"> </w:t>
      </w:r>
      <w:r w:rsidRPr="00961BE2">
        <w:rPr>
          <w:rFonts w:ascii="Microsoft Sans Serif"/>
        </w:rPr>
        <w:t>перевищує</w:t>
      </w:r>
      <w:r w:rsidRPr="00961BE2">
        <w:rPr>
          <w:rFonts w:ascii="Microsoft Sans Serif"/>
        </w:rPr>
        <w:t xml:space="preserve"> 100 </w:t>
      </w:r>
      <w:proofErr w:type="spellStart"/>
      <w:r w:rsidRPr="00961BE2">
        <w:rPr>
          <w:rFonts w:ascii="Microsoft Sans Serif"/>
        </w:rPr>
        <w:t>Вт·год</w:t>
      </w:r>
      <w:proofErr w:type="spellEnd"/>
      <w:r w:rsidRPr="00961BE2">
        <w:rPr>
          <w:rFonts w:ascii="Microsoft Sans Serif"/>
        </w:rPr>
        <w:t>.</w:t>
      </w:r>
    </w:p>
    <w:p w:rsidR="006D25D3" w:rsidRPr="00961BE2" w:rsidRDefault="00961BE2" w:rsidP="00961BE2">
      <w:pPr>
        <w:pStyle w:val="a4"/>
        <w:numPr>
          <w:ilvl w:val="0"/>
          <w:numId w:val="19"/>
        </w:numPr>
        <w:tabs>
          <w:tab w:val="left" w:pos="640"/>
          <w:tab w:val="left" w:pos="641"/>
        </w:tabs>
        <w:spacing w:before="74"/>
        <w:ind w:hanging="421"/>
        <w:jc w:val="both"/>
        <w:rPr>
          <w:rFonts w:ascii="Microsoft Sans Serif"/>
        </w:rPr>
      </w:pPr>
      <w:r w:rsidRPr="00961BE2">
        <w:rPr>
          <w:rFonts w:ascii="Microsoft Sans Serif"/>
        </w:rPr>
        <w:t>Не</w:t>
      </w:r>
      <w:r w:rsidRPr="00961BE2">
        <w:rPr>
          <w:rFonts w:ascii="Microsoft Sans Serif"/>
        </w:rPr>
        <w:t xml:space="preserve"> </w:t>
      </w:r>
      <w:r w:rsidRPr="00961BE2">
        <w:rPr>
          <w:rFonts w:ascii="Microsoft Sans Serif"/>
        </w:rPr>
        <w:t>торкайтеся</w:t>
      </w:r>
      <w:r w:rsidRPr="00961BE2">
        <w:rPr>
          <w:rFonts w:ascii="Microsoft Sans Serif"/>
        </w:rPr>
        <w:t xml:space="preserve"> </w:t>
      </w:r>
      <w:r w:rsidRPr="00961BE2">
        <w:rPr>
          <w:rFonts w:ascii="Microsoft Sans Serif"/>
        </w:rPr>
        <w:t>виробу</w:t>
      </w:r>
      <w:r w:rsidRPr="00961BE2">
        <w:rPr>
          <w:rFonts w:ascii="Microsoft Sans Serif"/>
        </w:rPr>
        <w:t xml:space="preserve"> </w:t>
      </w:r>
      <w:r w:rsidRPr="00961BE2">
        <w:rPr>
          <w:rFonts w:ascii="Microsoft Sans Serif"/>
        </w:rPr>
        <w:t>або</w:t>
      </w:r>
      <w:r w:rsidRPr="00961BE2">
        <w:rPr>
          <w:rFonts w:ascii="Microsoft Sans Serif"/>
        </w:rPr>
        <w:t xml:space="preserve"> </w:t>
      </w:r>
      <w:r w:rsidRPr="00961BE2">
        <w:rPr>
          <w:rFonts w:ascii="Microsoft Sans Serif"/>
        </w:rPr>
        <w:t>точок</w:t>
      </w:r>
      <w:r w:rsidRPr="00961BE2">
        <w:rPr>
          <w:rFonts w:ascii="Microsoft Sans Serif"/>
        </w:rPr>
        <w:t xml:space="preserve"> </w:t>
      </w:r>
      <w:r w:rsidRPr="00961BE2">
        <w:rPr>
          <w:rFonts w:ascii="Microsoft Sans Serif"/>
        </w:rPr>
        <w:t>підключення</w:t>
      </w:r>
      <w:r w:rsidRPr="00961BE2">
        <w:rPr>
          <w:rFonts w:ascii="Microsoft Sans Serif"/>
        </w:rPr>
        <w:t xml:space="preserve"> </w:t>
      </w:r>
      <w:r w:rsidRPr="00961BE2">
        <w:rPr>
          <w:rFonts w:ascii="Microsoft Sans Serif"/>
        </w:rPr>
        <w:t>мокрими</w:t>
      </w:r>
      <w:r w:rsidRPr="00961BE2">
        <w:rPr>
          <w:rFonts w:ascii="Microsoft Sans Serif"/>
        </w:rPr>
        <w:t xml:space="preserve"> </w:t>
      </w:r>
      <w:r w:rsidRPr="00961BE2">
        <w:rPr>
          <w:rFonts w:ascii="Microsoft Sans Serif"/>
        </w:rPr>
        <w:t>руками</w:t>
      </w:r>
      <w:r w:rsidRPr="00961BE2">
        <w:rPr>
          <w:rFonts w:ascii="Microsoft Sans Serif"/>
        </w:rPr>
        <w:t>.</w:t>
      </w:r>
    </w:p>
    <w:p w:rsidR="006D25D3" w:rsidRPr="00961BE2" w:rsidRDefault="00961BE2" w:rsidP="00961BE2">
      <w:pPr>
        <w:pStyle w:val="a4"/>
        <w:numPr>
          <w:ilvl w:val="0"/>
          <w:numId w:val="19"/>
        </w:numPr>
        <w:tabs>
          <w:tab w:val="left" w:pos="641"/>
        </w:tabs>
        <w:spacing w:before="75" w:line="314" w:lineRule="auto"/>
        <w:jc w:val="both"/>
        <w:rPr>
          <w:rFonts w:ascii="Microsoft Sans Serif"/>
        </w:rPr>
      </w:pPr>
      <w:r w:rsidRPr="00961BE2">
        <w:rPr>
          <w:rFonts w:ascii="Microsoft Sans Serif"/>
        </w:rPr>
        <w:t>Перевіряйте</w:t>
      </w:r>
      <w:r w:rsidRPr="00961BE2">
        <w:rPr>
          <w:rFonts w:ascii="Microsoft Sans Serif"/>
        </w:rPr>
        <w:t xml:space="preserve"> </w:t>
      </w:r>
      <w:r w:rsidRPr="00961BE2">
        <w:rPr>
          <w:rFonts w:ascii="Microsoft Sans Serif"/>
        </w:rPr>
        <w:t>виріб</w:t>
      </w:r>
      <w:r w:rsidRPr="00961BE2">
        <w:rPr>
          <w:rFonts w:ascii="Microsoft Sans Serif"/>
        </w:rPr>
        <w:t xml:space="preserve"> </w:t>
      </w:r>
      <w:r w:rsidRPr="00961BE2">
        <w:rPr>
          <w:rFonts w:ascii="Microsoft Sans Serif"/>
        </w:rPr>
        <w:t>і</w:t>
      </w:r>
      <w:r w:rsidRPr="00961BE2">
        <w:rPr>
          <w:rFonts w:ascii="Microsoft Sans Serif"/>
        </w:rPr>
        <w:t xml:space="preserve"> </w:t>
      </w:r>
      <w:r w:rsidRPr="00961BE2">
        <w:rPr>
          <w:rFonts w:ascii="Microsoft Sans Serif"/>
        </w:rPr>
        <w:t>аксесуари</w:t>
      </w:r>
      <w:r w:rsidRPr="00961BE2">
        <w:rPr>
          <w:rFonts w:ascii="Microsoft Sans Serif"/>
        </w:rPr>
        <w:t xml:space="preserve"> </w:t>
      </w:r>
      <w:r w:rsidRPr="00961BE2">
        <w:rPr>
          <w:rFonts w:ascii="Microsoft Sans Serif"/>
        </w:rPr>
        <w:t>перед</w:t>
      </w:r>
      <w:r w:rsidRPr="00961BE2">
        <w:rPr>
          <w:rFonts w:ascii="Microsoft Sans Serif"/>
        </w:rPr>
        <w:t xml:space="preserve"> </w:t>
      </w:r>
      <w:r w:rsidRPr="00961BE2">
        <w:rPr>
          <w:rFonts w:ascii="Microsoft Sans Serif"/>
        </w:rPr>
        <w:t>кожним</w:t>
      </w:r>
      <w:r w:rsidRPr="00961BE2">
        <w:rPr>
          <w:rFonts w:ascii="Microsoft Sans Serif"/>
        </w:rPr>
        <w:t xml:space="preserve"> </w:t>
      </w:r>
      <w:r w:rsidRPr="00961BE2">
        <w:rPr>
          <w:rFonts w:ascii="Microsoft Sans Serif"/>
        </w:rPr>
        <w:t>використанням</w:t>
      </w:r>
      <w:r w:rsidRPr="00961BE2">
        <w:rPr>
          <w:rFonts w:ascii="Microsoft Sans Serif"/>
        </w:rPr>
        <w:t xml:space="preserve">. </w:t>
      </w:r>
      <w:r w:rsidRPr="00961BE2">
        <w:rPr>
          <w:rFonts w:ascii="Microsoft Sans Serif"/>
        </w:rPr>
        <w:t>Не</w:t>
      </w:r>
      <w:r w:rsidRPr="00961BE2">
        <w:rPr>
          <w:rFonts w:ascii="Microsoft Sans Serif"/>
        </w:rPr>
        <w:t xml:space="preserve"> </w:t>
      </w:r>
      <w:r w:rsidRPr="00961BE2">
        <w:rPr>
          <w:rFonts w:ascii="Microsoft Sans Serif"/>
        </w:rPr>
        <w:t>використовуйте</w:t>
      </w:r>
      <w:r w:rsidRPr="00961BE2">
        <w:rPr>
          <w:rFonts w:ascii="Microsoft Sans Serif"/>
        </w:rPr>
        <w:t xml:space="preserve">, </w:t>
      </w:r>
      <w:r w:rsidRPr="00961BE2">
        <w:rPr>
          <w:rFonts w:ascii="Microsoft Sans Serif"/>
        </w:rPr>
        <w:t>якщо</w:t>
      </w:r>
      <w:r w:rsidRPr="00961BE2">
        <w:rPr>
          <w:rFonts w:ascii="Microsoft Sans Serif"/>
        </w:rPr>
        <w:t xml:space="preserve"> </w:t>
      </w:r>
      <w:r w:rsidRPr="00961BE2">
        <w:rPr>
          <w:rFonts w:ascii="Microsoft Sans Serif"/>
        </w:rPr>
        <w:t>він</w:t>
      </w:r>
      <w:r w:rsidRPr="00961BE2">
        <w:rPr>
          <w:rFonts w:ascii="Microsoft Sans Serif"/>
        </w:rPr>
        <w:t xml:space="preserve"> </w:t>
      </w:r>
      <w:r w:rsidRPr="00961BE2">
        <w:rPr>
          <w:rFonts w:ascii="Microsoft Sans Serif"/>
        </w:rPr>
        <w:t>пошкоджений</w:t>
      </w:r>
      <w:r w:rsidRPr="00961BE2">
        <w:rPr>
          <w:rFonts w:ascii="Microsoft Sans Serif"/>
        </w:rPr>
        <w:t xml:space="preserve"> </w:t>
      </w:r>
      <w:r w:rsidRPr="00961BE2">
        <w:rPr>
          <w:rFonts w:ascii="Microsoft Sans Serif"/>
        </w:rPr>
        <w:t>або</w:t>
      </w:r>
      <w:r w:rsidRPr="00961BE2">
        <w:rPr>
          <w:rFonts w:ascii="Microsoft Sans Serif"/>
        </w:rPr>
        <w:t xml:space="preserve"> </w:t>
      </w:r>
      <w:r w:rsidRPr="00961BE2">
        <w:rPr>
          <w:rFonts w:ascii="Microsoft Sans Serif"/>
        </w:rPr>
        <w:t>зламаний</w:t>
      </w:r>
      <w:r w:rsidRPr="00961BE2">
        <w:rPr>
          <w:rFonts w:ascii="Microsoft Sans Serif"/>
        </w:rPr>
        <w:t>.</w:t>
      </w:r>
    </w:p>
    <w:p w:rsidR="006D25D3" w:rsidRPr="00961BE2" w:rsidRDefault="00961BE2" w:rsidP="00961BE2">
      <w:pPr>
        <w:pStyle w:val="a4"/>
        <w:numPr>
          <w:ilvl w:val="0"/>
          <w:numId w:val="19"/>
        </w:numPr>
        <w:tabs>
          <w:tab w:val="left" w:pos="641"/>
        </w:tabs>
        <w:spacing w:before="1" w:line="314" w:lineRule="auto"/>
        <w:jc w:val="both"/>
        <w:rPr>
          <w:rFonts w:ascii="Microsoft Sans Serif"/>
        </w:rPr>
      </w:pPr>
      <w:r w:rsidRPr="00961BE2">
        <w:rPr>
          <w:rFonts w:ascii="Microsoft Sans Serif"/>
        </w:rPr>
        <w:t>Негайно</w:t>
      </w:r>
      <w:r w:rsidRPr="00961BE2">
        <w:rPr>
          <w:rFonts w:ascii="Microsoft Sans Serif"/>
        </w:rPr>
        <w:t xml:space="preserve"> </w:t>
      </w:r>
      <w:r w:rsidRPr="00961BE2">
        <w:rPr>
          <w:rFonts w:ascii="Microsoft Sans Serif"/>
        </w:rPr>
        <w:t>від</w:t>
      </w:r>
      <w:r w:rsidRPr="00961BE2">
        <w:rPr>
          <w:rFonts w:ascii="Microsoft Sans Serif"/>
        </w:rPr>
        <w:t>'</w:t>
      </w:r>
      <w:r w:rsidRPr="00961BE2">
        <w:rPr>
          <w:rFonts w:ascii="Microsoft Sans Serif"/>
        </w:rPr>
        <w:t>єднайте</w:t>
      </w:r>
      <w:r w:rsidRPr="00961BE2">
        <w:rPr>
          <w:rFonts w:ascii="Microsoft Sans Serif"/>
        </w:rPr>
        <w:t xml:space="preserve"> </w:t>
      </w:r>
      <w:r w:rsidRPr="00961BE2">
        <w:rPr>
          <w:rFonts w:ascii="Microsoft Sans Serif"/>
        </w:rPr>
        <w:t>перехідник</w:t>
      </w:r>
      <w:r w:rsidRPr="00961BE2">
        <w:rPr>
          <w:rFonts w:ascii="Microsoft Sans Serif"/>
        </w:rPr>
        <w:t xml:space="preserve"> </w:t>
      </w:r>
      <w:r w:rsidRPr="00961BE2">
        <w:rPr>
          <w:rFonts w:ascii="Microsoft Sans Serif"/>
        </w:rPr>
        <w:t>змінного</w:t>
      </w:r>
      <w:r w:rsidRPr="00961BE2">
        <w:rPr>
          <w:rFonts w:ascii="Microsoft Sans Serif"/>
        </w:rPr>
        <w:t xml:space="preserve"> </w:t>
      </w:r>
      <w:r w:rsidRPr="00961BE2">
        <w:rPr>
          <w:rFonts w:ascii="Microsoft Sans Serif"/>
        </w:rPr>
        <w:t>струму</w:t>
      </w:r>
      <w:r w:rsidRPr="00961BE2">
        <w:rPr>
          <w:rFonts w:ascii="Microsoft Sans Serif"/>
        </w:rPr>
        <w:t xml:space="preserve"> </w:t>
      </w:r>
      <w:r w:rsidRPr="00961BE2">
        <w:rPr>
          <w:rFonts w:ascii="Microsoft Sans Serif"/>
        </w:rPr>
        <w:t>від</w:t>
      </w:r>
      <w:r w:rsidRPr="00961BE2">
        <w:rPr>
          <w:rFonts w:ascii="Microsoft Sans Serif"/>
        </w:rPr>
        <w:t xml:space="preserve"> </w:t>
      </w:r>
      <w:r w:rsidRPr="00961BE2">
        <w:rPr>
          <w:rFonts w:ascii="Microsoft Sans Serif"/>
        </w:rPr>
        <w:t>розетки</w:t>
      </w:r>
      <w:r w:rsidRPr="00961BE2">
        <w:rPr>
          <w:rFonts w:ascii="Microsoft Sans Serif"/>
        </w:rPr>
        <w:t xml:space="preserve"> </w:t>
      </w:r>
      <w:r w:rsidRPr="00961BE2">
        <w:rPr>
          <w:rFonts w:ascii="Microsoft Sans Serif"/>
        </w:rPr>
        <w:t>у</w:t>
      </w:r>
      <w:r w:rsidRPr="00961BE2">
        <w:rPr>
          <w:rFonts w:ascii="Microsoft Sans Serif"/>
        </w:rPr>
        <w:t xml:space="preserve"> </w:t>
      </w:r>
      <w:r w:rsidRPr="00961BE2">
        <w:rPr>
          <w:rFonts w:ascii="Microsoft Sans Serif"/>
        </w:rPr>
        <w:t>разі</w:t>
      </w:r>
      <w:r w:rsidRPr="00961BE2">
        <w:rPr>
          <w:rFonts w:ascii="Microsoft Sans Serif"/>
        </w:rPr>
        <w:t xml:space="preserve"> </w:t>
      </w:r>
      <w:r w:rsidRPr="00961BE2">
        <w:rPr>
          <w:rFonts w:ascii="Microsoft Sans Serif"/>
        </w:rPr>
        <w:t>удару</w:t>
      </w:r>
      <w:r w:rsidRPr="00961BE2">
        <w:rPr>
          <w:rFonts w:ascii="Microsoft Sans Serif"/>
        </w:rPr>
        <w:t xml:space="preserve"> </w:t>
      </w:r>
      <w:r w:rsidRPr="00961BE2">
        <w:rPr>
          <w:rFonts w:ascii="Microsoft Sans Serif"/>
        </w:rPr>
        <w:t>блискавки</w:t>
      </w:r>
      <w:r w:rsidRPr="00961BE2">
        <w:rPr>
          <w:rFonts w:ascii="Microsoft Sans Serif"/>
        </w:rPr>
        <w:t xml:space="preserve">, </w:t>
      </w:r>
      <w:r w:rsidRPr="00961BE2">
        <w:rPr>
          <w:rFonts w:ascii="Microsoft Sans Serif"/>
        </w:rPr>
        <w:t>що</w:t>
      </w:r>
      <w:r w:rsidRPr="00961BE2">
        <w:rPr>
          <w:rFonts w:ascii="Microsoft Sans Serif"/>
        </w:rPr>
        <w:t xml:space="preserve"> </w:t>
      </w:r>
      <w:r w:rsidRPr="00961BE2">
        <w:rPr>
          <w:rFonts w:ascii="Microsoft Sans Serif"/>
        </w:rPr>
        <w:t>може</w:t>
      </w:r>
      <w:r w:rsidRPr="00961BE2">
        <w:rPr>
          <w:rFonts w:ascii="Microsoft Sans Serif"/>
        </w:rPr>
        <w:t xml:space="preserve"> </w:t>
      </w:r>
      <w:r w:rsidRPr="00961BE2">
        <w:rPr>
          <w:rFonts w:ascii="Microsoft Sans Serif"/>
        </w:rPr>
        <w:t>призвести</w:t>
      </w:r>
      <w:r w:rsidRPr="00961BE2">
        <w:rPr>
          <w:rFonts w:ascii="Microsoft Sans Serif"/>
        </w:rPr>
        <w:t xml:space="preserve"> </w:t>
      </w:r>
      <w:r w:rsidRPr="00961BE2">
        <w:rPr>
          <w:rFonts w:ascii="Microsoft Sans Serif"/>
        </w:rPr>
        <w:t>до</w:t>
      </w:r>
      <w:r w:rsidRPr="00961BE2">
        <w:rPr>
          <w:rFonts w:ascii="Microsoft Sans Serif"/>
        </w:rPr>
        <w:t xml:space="preserve"> </w:t>
      </w:r>
      <w:r w:rsidRPr="00961BE2">
        <w:rPr>
          <w:rFonts w:ascii="Microsoft Sans Serif"/>
        </w:rPr>
        <w:t>нагрівання</w:t>
      </w:r>
      <w:r w:rsidRPr="00961BE2">
        <w:rPr>
          <w:rFonts w:ascii="Microsoft Sans Serif"/>
        </w:rPr>
        <w:t xml:space="preserve">, </w:t>
      </w:r>
      <w:r w:rsidRPr="00961BE2">
        <w:rPr>
          <w:rFonts w:ascii="Microsoft Sans Serif"/>
        </w:rPr>
        <w:t>пожежі</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інших</w:t>
      </w:r>
      <w:r w:rsidRPr="00961BE2">
        <w:rPr>
          <w:rFonts w:ascii="Microsoft Sans Serif"/>
        </w:rPr>
        <w:t xml:space="preserve"> </w:t>
      </w:r>
      <w:r w:rsidRPr="00961BE2">
        <w:rPr>
          <w:rFonts w:ascii="Microsoft Sans Serif"/>
        </w:rPr>
        <w:t>нещасних</w:t>
      </w:r>
      <w:r w:rsidRPr="00961BE2">
        <w:rPr>
          <w:rFonts w:ascii="Microsoft Sans Serif"/>
        </w:rPr>
        <w:t xml:space="preserve"> </w:t>
      </w:r>
      <w:r w:rsidRPr="00961BE2">
        <w:rPr>
          <w:rFonts w:ascii="Microsoft Sans Serif"/>
        </w:rPr>
        <w:t>випадків</w:t>
      </w:r>
      <w:r w:rsidRPr="00961BE2">
        <w:rPr>
          <w:rFonts w:ascii="Microsoft Sans Serif"/>
        </w:rPr>
        <w:t>.</w:t>
      </w:r>
    </w:p>
    <w:p w:rsidR="006D25D3" w:rsidRPr="00961BE2" w:rsidRDefault="00961BE2" w:rsidP="00961BE2">
      <w:pPr>
        <w:pStyle w:val="a4"/>
        <w:numPr>
          <w:ilvl w:val="0"/>
          <w:numId w:val="19"/>
        </w:numPr>
        <w:tabs>
          <w:tab w:val="left" w:pos="641"/>
        </w:tabs>
        <w:spacing w:before="1"/>
        <w:ind w:hanging="421"/>
        <w:jc w:val="both"/>
        <w:rPr>
          <w:rFonts w:ascii="Microsoft Sans Serif"/>
        </w:rPr>
      </w:pPr>
      <w:r w:rsidRPr="00961BE2">
        <w:rPr>
          <w:rFonts w:ascii="Microsoft Sans Serif"/>
        </w:rPr>
        <w:t>Використовуйте</w:t>
      </w:r>
      <w:r w:rsidRPr="00961BE2">
        <w:rPr>
          <w:rFonts w:ascii="Microsoft Sans Serif"/>
        </w:rPr>
        <w:t xml:space="preserve"> </w:t>
      </w:r>
      <w:r w:rsidRPr="00961BE2">
        <w:rPr>
          <w:rFonts w:ascii="Microsoft Sans Serif"/>
        </w:rPr>
        <w:t>тільки</w:t>
      </w:r>
      <w:r w:rsidRPr="00961BE2">
        <w:rPr>
          <w:rFonts w:ascii="Microsoft Sans Serif"/>
        </w:rPr>
        <w:t xml:space="preserve"> </w:t>
      </w:r>
      <w:r w:rsidRPr="00961BE2">
        <w:rPr>
          <w:rFonts w:ascii="Microsoft Sans Serif"/>
        </w:rPr>
        <w:t>оригінальний</w:t>
      </w:r>
      <w:r w:rsidRPr="00961BE2">
        <w:rPr>
          <w:rFonts w:ascii="Microsoft Sans Serif"/>
        </w:rPr>
        <w:t xml:space="preserve"> </w:t>
      </w:r>
      <w:r w:rsidRPr="00961BE2">
        <w:rPr>
          <w:rFonts w:ascii="Microsoft Sans Serif"/>
        </w:rPr>
        <w:t>зарядний</w:t>
      </w:r>
      <w:r w:rsidRPr="00961BE2">
        <w:rPr>
          <w:rFonts w:ascii="Microsoft Sans Serif"/>
        </w:rPr>
        <w:t xml:space="preserve"> </w:t>
      </w:r>
      <w:r w:rsidRPr="00961BE2">
        <w:rPr>
          <w:rFonts w:ascii="Microsoft Sans Serif"/>
        </w:rPr>
        <w:t>пристрій</w:t>
      </w:r>
      <w:r w:rsidRPr="00961BE2">
        <w:rPr>
          <w:rFonts w:ascii="Microsoft Sans Serif"/>
        </w:rPr>
        <w:t xml:space="preserve"> </w:t>
      </w:r>
      <w:r w:rsidRPr="00961BE2">
        <w:rPr>
          <w:rFonts w:ascii="Microsoft Sans Serif"/>
        </w:rPr>
        <w:t>та</w:t>
      </w:r>
      <w:r w:rsidRPr="00961BE2">
        <w:rPr>
          <w:rFonts w:ascii="Microsoft Sans Serif"/>
        </w:rPr>
        <w:t xml:space="preserve"> </w:t>
      </w:r>
      <w:r w:rsidRPr="00961BE2">
        <w:rPr>
          <w:rFonts w:ascii="Microsoft Sans Serif"/>
        </w:rPr>
        <w:t>кабелі</w:t>
      </w:r>
      <w:r w:rsidRPr="00961BE2">
        <w:rPr>
          <w:rFonts w:ascii="Microsoft Sans Serif"/>
        </w:rPr>
        <w:t>.</w:t>
      </w:r>
    </w:p>
    <w:p w:rsidR="006D25D3" w:rsidRDefault="006D25D3">
      <w:pPr>
        <w:rPr>
          <w:sz w:val="21"/>
        </w:rPr>
        <w:sectPr w:rsidR="006D25D3" w:rsidSect="00AC519A">
          <w:footerReference w:type="default" r:id="rId8"/>
          <w:pgSz w:w="11907" w:h="16839" w:code="9"/>
          <w:pgMar w:top="1134" w:right="850" w:bottom="1134" w:left="1701" w:header="0" w:footer="1185" w:gutter="0"/>
          <w:pgNumType w:start="1"/>
          <w:cols w:space="720"/>
          <w:docGrid w:linePitch="299"/>
        </w:sectPr>
      </w:pPr>
    </w:p>
    <w:p w:rsidR="006D25D3" w:rsidRDefault="00961BE2">
      <w:pPr>
        <w:pStyle w:val="2"/>
        <w:numPr>
          <w:ilvl w:val="0"/>
          <w:numId w:val="18"/>
        </w:numPr>
        <w:tabs>
          <w:tab w:val="left" w:pos="557"/>
        </w:tabs>
        <w:spacing w:before="83"/>
        <w:ind w:hanging="337"/>
      </w:pPr>
      <w:bookmarkStart w:id="1" w:name="_TOC_250011"/>
      <w:r>
        <w:lastRenderedPageBreak/>
        <w:t xml:space="preserve">Пакувальний </w:t>
      </w:r>
      <w:bookmarkEnd w:id="1"/>
      <w:r>
        <w:t>лист</w:t>
      </w:r>
    </w:p>
    <w:p w:rsidR="006D25D3" w:rsidRDefault="006D25D3">
      <w:pPr>
        <w:pStyle w:val="a3"/>
        <w:rPr>
          <w:rFonts w:ascii="Arial"/>
          <w:b/>
          <w:sz w:val="20"/>
        </w:rPr>
      </w:pPr>
    </w:p>
    <w:tbl>
      <w:tblPr>
        <w:tblStyle w:val="TableNormal"/>
        <w:tblW w:w="94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4730"/>
        <w:gridCol w:w="1557"/>
        <w:gridCol w:w="1278"/>
        <w:gridCol w:w="1307"/>
      </w:tblGrid>
      <w:tr w:rsidR="006D25D3" w:rsidRPr="00961BE2" w:rsidTr="000E6CB3">
        <w:trPr>
          <w:trHeight w:val="310"/>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Виріб</w:t>
            </w:r>
          </w:p>
        </w:tc>
        <w:tc>
          <w:tcPr>
            <w:tcW w:w="1557" w:type="dxa"/>
          </w:tcPr>
          <w:p w:rsidR="006D25D3" w:rsidRPr="00961BE2" w:rsidRDefault="00961BE2">
            <w:pPr>
              <w:pStyle w:val="TableParagraph"/>
              <w:spacing w:before="34"/>
              <w:rPr>
                <w:rFonts w:ascii="Arial MT"/>
                <w:sz w:val="20"/>
                <w:szCs w:val="20"/>
              </w:rPr>
            </w:pPr>
            <w:r w:rsidRPr="00961BE2">
              <w:rPr>
                <w:rFonts w:ascii="Arial MT"/>
                <w:sz w:val="20"/>
                <w:szCs w:val="20"/>
              </w:rPr>
              <w:t>Кількість</w:t>
            </w:r>
            <w:r w:rsidRPr="00961BE2">
              <w:rPr>
                <w:rFonts w:ascii="Arial MT"/>
                <w:sz w:val="20"/>
                <w:szCs w:val="20"/>
              </w:rPr>
              <w:t xml:space="preserve"> (</w:t>
            </w:r>
            <w:r w:rsidRPr="00961BE2">
              <w:rPr>
                <w:rFonts w:ascii="Arial MT"/>
                <w:sz w:val="20"/>
                <w:szCs w:val="20"/>
              </w:rPr>
              <w:t>шт</w:t>
            </w:r>
            <w:r w:rsidRPr="00961BE2">
              <w:rPr>
                <w:rFonts w:ascii="Arial MT"/>
                <w:sz w:val="20"/>
                <w:szCs w:val="20"/>
              </w:rPr>
              <w:t>.)</w:t>
            </w:r>
          </w:p>
        </w:tc>
        <w:tc>
          <w:tcPr>
            <w:tcW w:w="1278" w:type="dxa"/>
          </w:tcPr>
          <w:p w:rsidR="006D25D3" w:rsidRPr="00961BE2" w:rsidRDefault="00961BE2">
            <w:pPr>
              <w:pStyle w:val="TableParagraph"/>
              <w:spacing w:before="34"/>
              <w:rPr>
                <w:rFonts w:ascii="Arial MT"/>
                <w:sz w:val="20"/>
                <w:szCs w:val="20"/>
              </w:rPr>
            </w:pPr>
            <w:r w:rsidRPr="00961BE2">
              <w:rPr>
                <w:rFonts w:ascii="Arial MT"/>
                <w:color w:val="333333"/>
                <w:sz w:val="20"/>
                <w:szCs w:val="20"/>
              </w:rPr>
              <w:t>стандартно</w:t>
            </w:r>
          </w:p>
        </w:tc>
        <w:tc>
          <w:tcPr>
            <w:tcW w:w="1307" w:type="dxa"/>
          </w:tcPr>
          <w:p w:rsidR="006D25D3" w:rsidRPr="00961BE2" w:rsidRDefault="00961BE2">
            <w:pPr>
              <w:pStyle w:val="TableParagraph"/>
              <w:spacing w:before="34"/>
              <w:ind w:left="105"/>
              <w:rPr>
                <w:rFonts w:ascii="Arial MT"/>
                <w:sz w:val="20"/>
                <w:szCs w:val="20"/>
              </w:rPr>
            </w:pPr>
            <w:r w:rsidRPr="00961BE2">
              <w:rPr>
                <w:rFonts w:ascii="Arial MT"/>
                <w:sz w:val="20"/>
                <w:szCs w:val="20"/>
              </w:rPr>
              <w:t>додатково</w:t>
            </w:r>
          </w:p>
        </w:tc>
      </w:tr>
      <w:tr w:rsidR="006D25D3" w:rsidRPr="00961BE2" w:rsidTr="000E6CB3">
        <w:trPr>
          <w:trHeight w:val="314"/>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1</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Електростанція</w:t>
            </w:r>
          </w:p>
        </w:tc>
        <w:tc>
          <w:tcPr>
            <w:tcW w:w="1557" w:type="dxa"/>
          </w:tcPr>
          <w:p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3"/>
              <w:ind w:left="105"/>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10"/>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2</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Перехідник</w:t>
            </w:r>
            <w:r w:rsidRPr="00961BE2">
              <w:rPr>
                <w:rFonts w:ascii="Arial MT"/>
                <w:sz w:val="20"/>
                <w:szCs w:val="20"/>
              </w:rPr>
              <w:t xml:space="preserve"> </w:t>
            </w:r>
            <w:r w:rsidRPr="00961BE2">
              <w:rPr>
                <w:rFonts w:ascii="Arial MT"/>
                <w:sz w:val="20"/>
                <w:szCs w:val="20"/>
              </w:rPr>
              <w:t>змінного</w:t>
            </w:r>
            <w:r w:rsidRPr="00961BE2">
              <w:rPr>
                <w:rFonts w:ascii="Arial MT"/>
                <w:sz w:val="20"/>
                <w:szCs w:val="20"/>
              </w:rPr>
              <w:t xml:space="preserve"> </w:t>
            </w:r>
            <w:r w:rsidRPr="00961BE2">
              <w:rPr>
                <w:rFonts w:ascii="Arial MT"/>
                <w:sz w:val="20"/>
                <w:szCs w:val="20"/>
              </w:rPr>
              <w:t>струму</w:t>
            </w:r>
            <w:r w:rsidRPr="00961BE2">
              <w:rPr>
                <w:rFonts w:ascii="Arial MT"/>
                <w:sz w:val="20"/>
                <w:szCs w:val="20"/>
              </w:rPr>
              <w:t xml:space="preserve"> (</w:t>
            </w:r>
            <w:r w:rsidRPr="00961BE2">
              <w:rPr>
                <w:rFonts w:ascii="Arial MT"/>
                <w:sz w:val="20"/>
                <w:szCs w:val="20"/>
              </w:rPr>
              <w:t>включаючи</w:t>
            </w:r>
            <w:r w:rsidRPr="00961BE2">
              <w:rPr>
                <w:rFonts w:ascii="Arial MT"/>
                <w:sz w:val="20"/>
                <w:szCs w:val="20"/>
              </w:rPr>
              <w:t xml:space="preserve"> </w:t>
            </w:r>
            <w:r w:rsidRPr="00961BE2">
              <w:rPr>
                <w:rFonts w:ascii="Arial MT"/>
                <w:sz w:val="20"/>
                <w:szCs w:val="20"/>
              </w:rPr>
              <w:t>зарядний</w:t>
            </w:r>
            <w:r w:rsidRPr="00961BE2">
              <w:rPr>
                <w:rFonts w:ascii="Arial MT"/>
                <w:sz w:val="20"/>
                <w:szCs w:val="20"/>
              </w:rPr>
              <w:t xml:space="preserve"> </w:t>
            </w:r>
            <w:r w:rsidRPr="00961BE2">
              <w:rPr>
                <w:rFonts w:ascii="Arial MT"/>
                <w:sz w:val="20"/>
                <w:szCs w:val="20"/>
              </w:rPr>
              <w:t>кабель</w:t>
            </w:r>
            <w:r w:rsidRPr="00961BE2">
              <w:rPr>
                <w:rFonts w:ascii="Arial MT"/>
                <w:sz w:val="20"/>
                <w:szCs w:val="20"/>
              </w:rPr>
              <w:t xml:space="preserve"> </w:t>
            </w:r>
            <w:r w:rsidRPr="00961BE2">
              <w:rPr>
                <w:rFonts w:ascii="Arial MT"/>
                <w:sz w:val="20"/>
                <w:szCs w:val="20"/>
              </w:rPr>
              <w:t>змінного</w:t>
            </w:r>
            <w:r w:rsidRPr="00961BE2">
              <w:rPr>
                <w:rFonts w:ascii="Arial MT"/>
                <w:sz w:val="20"/>
                <w:szCs w:val="20"/>
              </w:rPr>
              <w:t xml:space="preserve"> </w:t>
            </w:r>
            <w:r w:rsidRPr="00961BE2">
              <w:rPr>
                <w:rFonts w:ascii="Arial MT"/>
                <w:sz w:val="20"/>
                <w:szCs w:val="20"/>
              </w:rPr>
              <w:t>струму</w:t>
            </w:r>
            <w:r w:rsidRPr="00961BE2">
              <w:rPr>
                <w:rFonts w:ascii="Arial MT"/>
                <w:sz w:val="20"/>
                <w:szCs w:val="20"/>
              </w:rPr>
              <w:t>)</w:t>
            </w:r>
          </w:p>
        </w:tc>
        <w:tc>
          <w:tcPr>
            <w:tcW w:w="1557" w:type="dxa"/>
          </w:tcPr>
          <w:p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19"/>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14"/>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3</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 xml:space="preserve">MC4 </w:t>
            </w:r>
            <w:r w:rsidRPr="00961BE2">
              <w:rPr>
                <w:rFonts w:ascii="Arial MT"/>
                <w:sz w:val="20"/>
                <w:szCs w:val="20"/>
              </w:rPr>
              <w:t>кабель</w:t>
            </w:r>
            <w:r w:rsidRPr="00961BE2">
              <w:rPr>
                <w:rFonts w:ascii="Arial MT"/>
                <w:sz w:val="20"/>
                <w:szCs w:val="20"/>
              </w:rPr>
              <w:t xml:space="preserve"> </w:t>
            </w:r>
            <w:r w:rsidRPr="00961BE2">
              <w:rPr>
                <w:rFonts w:ascii="Arial MT"/>
                <w:sz w:val="20"/>
                <w:szCs w:val="20"/>
              </w:rPr>
              <w:t>зарядки</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сонячних</w:t>
            </w:r>
            <w:r w:rsidRPr="00961BE2">
              <w:rPr>
                <w:rFonts w:ascii="Arial MT"/>
                <w:sz w:val="20"/>
                <w:szCs w:val="20"/>
              </w:rPr>
              <w:t xml:space="preserve"> </w:t>
            </w:r>
            <w:r w:rsidRPr="00961BE2">
              <w:rPr>
                <w:rFonts w:ascii="Arial MT"/>
                <w:sz w:val="20"/>
                <w:szCs w:val="20"/>
              </w:rPr>
              <w:t>батарей</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MC4 </w:t>
            </w:r>
            <w:r w:rsidRPr="00961BE2">
              <w:rPr>
                <w:rFonts w:ascii="Arial MT"/>
                <w:sz w:val="20"/>
                <w:szCs w:val="20"/>
              </w:rPr>
              <w:t>до</w:t>
            </w:r>
            <w:r w:rsidRPr="00961BE2">
              <w:rPr>
                <w:rFonts w:ascii="Arial MT"/>
                <w:sz w:val="20"/>
                <w:szCs w:val="20"/>
              </w:rPr>
              <w:t xml:space="preserve"> XT90)</w:t>
            </w:r>
          </w:p>
        </w:tc>
        <w:tc>
          <w:tcPr>
            <w:tcW w:w="1557" w:type="dxa"/>
          </w:tcPr>
          <w:p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4"/>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10"/>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4</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Автомобільний</w:t>
            </w:r>
            <w:r w:rsidRPr="00961BE2">
              <w:rPr>
                <w:rFonts w:ascii="Arial MT"/>
                <w:sz w:val="20"/>
                <w:szCs w:val="20"/>
              </w:rPr>
              <w:t xml:space="preserve"> </w:t>
            </w:r>
            <w:r w:rsidRPr="00961BE2">
              <w:rPr>
                <w:rFonts w:ascii="Arial MT"/>
                <w:sz w:val="20"/>
                <w:szCs w:val="20"/>
              </w:rPr>
              <w:t>зарядний</w:t>
            </w:r>
            <w:r w:rsidRPr="00961BE2">
              <w:rPr>
                <w:rFonts w:ascii="Arial MT"/>
                <w:sz w:val="20"/>
                <w:szCs w:val="20"/>
              </w:rPr>
              <w:t xml:space="preserve"> </w:t>
            </w:r>
            <w:r w:rsidRPr="00961BE2">
              <w:rPr>
                <w:rFonts w:ascii="Arial MT"/>
                <w:sz w:val="20"/>
                <w:szCs w:val="20"/>
              </w:rPr>
              <w:t>пристрій</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авто</w:t>
            </w:r>
            <w:r w:rsidRPr="00961BE2">
              <w:rPr>
                <w:rFonts w:ascii="Arial MT"/>
                <w:sz w:val="20"/>
                <w:szCs w:val="20"/>
              </w:rPr>
              <w:t xml:space="preserve"> </w:t>
            </w:r>
            <w:r w:rsidRPr="00961BE2">
              <w:rPr>
                <w:rFonts w:ascii="Arial MT"/>
                <w:sz w:val="20"/>
                <w:szCs w:val="20"/>
              </w:rPr>
              <w:t>до</w:t>
            </w:r>
            <w:r w:rsidRPr="00961BE2">
              <w:rPr>
                <w:rFonts w:ascii="Arial MT"/>
                <w:sz w:val="20"/>
                <w:szCs w:val="20"/>
              </w:rPr>
              <w:t xml:space="preserve"> XT90)</w:t>
            </w:r>
          </w:p>
        </w:tc>
        <w:tc>
          <w:tcPr>
            <w:tcW w:w="1557" w:type="dxa"/>
          </w:tcPr>
          <w:p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0"/>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14"/>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5</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Від</w:t>
            </w:r>
            <w:r w:rsidRPr="00961BE2">
              <w:rPr>
                <w:rFonts w:ascii="Arial MT"/>
                <w:sz w:val="20"/>
                <w:szCs w:val="20"/>
              </w:rPr>
              <w:t xml:space="preserve"> XT90 </w:t>
            </w:r>
            <w:r w:rsidRPr="00961BE2">
              <w:rPr>
                <w:rFonts w:ascii="Arial MT"/>
                <w:sz w:val="20"/>
                <w:szCs w:val="20"/>
              </w:rPr>
              <w:t>до</w:t>
            </w:r>
            <w:r w:rsidRPr="00961BE2">
              <w:rPr>
                <w:rFonts w:ascii="Arial MT"/>
                <w:sz w:val="20"/>
                <w:szCs w:val="20"/>
              </w:rPr>
              <w:t xml:space="preserve"> </w:t>
            </w:r>
            <w:r w:rsidRPr="00961BE2">
              <w:rPr>
                <w:rFonts w:ascii="Arial MT"/>
                <w:sz w:val="20"/>
                <w:szCs w:val="20"/>
              </w:rPr>
              <w:t>авіаційного</w:t>
            </w:r>
            <w:r w:rsidRPr="00961BE2">
              <w:rPr>
                <w:rFonts w:ascii="Arial MT"/>
                <w:sz w:val="20"/>
                <w:szCs w:val="20"/>
              </w:rPr>
              <w:t xml:space="preserve"> </w:t>
            </w:r>
            <w:r w:rsidRPr="00961BE2">
              <w:rPr>
                <w:rFonts w:ascii="Arial MT"/>
                <w:sz w:val="20"/>
                <w:szCs w:val="20"/>
              </w:rPr>
              <w:t>штекера</w:t>
            </w:r>
            <w:r w:rsidRPr="00961BE2">
              <w:rPr>
                <w:rFonts w:ascii="Arial MT"/>
                <w:sz w:val="20"/>
                <w:szCs w:val="20"/>
              </w:rPr>
              <w:t xml:space="preserve"> (</w:t>
            </w:r>
            <w:r w:rsidRPr="00961BE2">
              <w:rPr>
                <w:rFonts w:ascii="Arial MT"/>
                <w:sz w:val="20"/>
                <w:szCs w:val="20"/>
              </w:rPr>
              <w:t>вхід</w:t>
            </w:r>
            <w:r w:rsidRPr="00961BE2">
              <w:rPr>
                <w:rFonts w:ascii="Arial MT"/>
                <w:sz w:val="20"/>
                <w:szCs w:val="20"/>
              </w:rPr>
              <w:t>)</w:t>
            </w:r>
          </w:p>
        </w:tc>
        <w:tc>
          <w:tcPr>
            <w:tcW w:w="1557" w:type="dxa"/>
          </w:tcPr>
          <w:p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09"/>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6</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Керівництво</w:t>
            </w:r>
            <w:r w:rsidRPr="00961BE2">
              <w:rPr>
                <w:rFonts w:ascii="Arial MT"/>
                <w:sz w:val="20"/>
                <w:szCs w:val="20"/>
              </w:rPr>
              <w:t xml:space="preserve"> </w:t>
            </w:r>
            <w:r w:rsidRPr="00961BE2">
              <w:rPr>
                <w:rFonts w:ascii="Arial MT"/>
                <w:sz w:val="20"/>
                <w:szCs w:val="20"/>
              </w:rPr>
              <w:t>користувача</w:t>
            </w:r>
          </w:p>
        </w:tc>
        <w:tc>
          <w:tcPr>
            <w:tcW w:w="1557" w:type="dxa"/>
          </w:tcPr>
          <w:p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0"/>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14"/>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7</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Гарантійний</w:t>
            </w:r>
            <w:r w:rsidRPr="00961BE2">
              <w:rPr>
                <w:rFonts w:ascii="Arial MT"/>
                <w:sz w:val="20"/>
                <w:szCs w:val="20"/>
              </w:rPr>
              <w:t xml:space="preserve"> </w:t>
            </w:r>
            <w:r w:rsidRPr="00961BE2">
              <w:rPr>
                <w:rFonts w:ascii="Arial MT"/>
                <w:sz w:val="20"/>
                <w:szCs w:val="20"/>
              </w:rPr>
              <w:t>талон</w:t>
            </w:r>
          </w:p>
        </w:tc>
        <w:tc>
          <w:tcPr>
            <w:tcW w:w="1557" w:type="dxa"/>
          </w:tcPr>
          <w:p w:rsidR="006D25D3" w:rsidRPr="00961BE2" w:rsidRDefault="00961BE2">
            <w:pPr>
              <w:pStyle w:val="TableParagraph"/>
              <w:spacing w:before="38"/>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4"/>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09"/>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8</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Сертифікат</w:t>
            </w:r>
          </w:p>
        </w:tc>
        <w:tc>
          <w:tcPr>
            <w:tcW w:w="1557" w:type="dxa"/>
          </w:tcPr>
          <w:p w:rsidR="006D25D3" w:rsidRPr="00961BE2" w:rsidRDefault="00961BE2">
            <w:pPr>
              <w:pStyle w:val="TableParagraph"/>
              <w:spacing w:before="34"/>
              <w:rPr>
                <w:rFonts w:ascii="Arial MT"/>
                <w:sz w:val="20"/>
                <w:szCs w:val="20"/>
              </w:rPr>
            </w:pPr>
            <w:r w:rsidRPr="00961BE2">
              <w:rPr>
                <w:rFonts w:ascii="Arial MT"/>
                <w:sz w:val="20"/>
                <w:szCs w:val="20"/>
              </w:rPr>
              <w:t>1</w:t>
            </w:r>
          </w:p>
        </w:tc>
        <w:tc>
          <w:tcPr>
            <w:tcW w:w="1278" w:type="dxa"/>
          </w:tcPr>
          <w:p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c>
          <w:tcPr>
            <w:tcW w:w="1307" w:type="dxa"/>
          </w:tcPr>
          <w:p w:rsidR="006D25D3" w:rsidRPr="00961BE2" w:rsidRDefault="006D25D3">
            <w:pPr>
              <w:pStyle w:val="TableParagraph"/>
              <w:ind w:left="0"/>
              <w:rPr>
                <w:rFonts w:ascii="Times New Roman"/>
                <w:sz w:val="20"/>
                <w:szCs w:val="20"/>
              </w:rPr>
            </w:pPr>
          </w:p>
        </w:tc>
      </w:tr>
      <w:tr w:rsidR="006D25D3" w:rsidRPr="00961BE2" w:rsidTr="000E6CB3">
        <w:trPr>
          <w:trHeight w:val="314"/>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9</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Від</w:t>
            </w:r>
            <w:r w:rsidRPr="00961BE2">
              <w:rPr>
                <w:rFonts w:ascii="Arial MT"/>
                <w:sz w:val="20"/>
                <w:szCs w:val="20"/>
              </w:rPr>
              <w:t xml:space="preserve"> 12 </w:t>
            </w:r>
            <w:r w:rsidRPr="00961BE2">
              <w:rPr>
                <w:rFonts w:ascii="Arial MT"/>
                <w:sz w:val="20"/>
                <w:szCs w:val="20"/>
              </w:rPr>
              <w:t>В</w:t>
            </w:r>
            <w:r w:rsidRPr="00961BE2">
              <w:rPr>
                <w:rFonts w:ascii="Arial MT"/>
                <w:sz w:val="20"/>
                <w:szCs w:val="20"/>
              </w:rPr>
              <w:t xml:space="preserve">/ 25 </w:t>
            </w:r>
            <w:r w:rsidRPr="00961BE2">
              <w:rPr>
                <w:rFonts w:ascii="Arial MT"/>
                <w:sz w:val="20"/>
                <w:szCs w:val="20"/>
              </w:rPr>
              <w:t>А</w:t>
            </w:r>
            <w:r w:rsidRPr="00961BE2">
              <w:rPr>
                <w:rFonts w:ascii="Arial MT"/>
                <w:sz w:val="20"/>
                <w:szCs w:val="20"/>
              </w:rPr>
              <w:t xml:space="preserve"> </w:t>
            </w:r>
            <w:r w:rsidRPr="00961BE2">
              <w:rPr>
                <w:rFonts w:ascii="Arial MT"/>
                <w:sz w:val="20"/>
                <w:szCs w:val="20"/>
              </w:rPr>
              <w:t>авіаційного</w:t>
            </w:r>
            <w:r w:rsidRPr="00961BE2">
              <w:rPr>
                <w:rFonts w:ascii="Arial MT"/>
                <w:sz w:val="20"/>
                <w:szCs w:val="20"/>
              </w:rPr>
              <w:t xml:space="preserve"> </w:t>
            </w:r>
            <w:r w:rsidRPr="00961BE2">
              <w:rPr>
                <w:rFonts w:ascii="Arial MT"/>
                <w:sz w:val="20"/>
                <w:szCs w:val="20"/>
              </w:rPr>
              <w:t>штекера</w:t>
            </w:r>
            <w:r w:rsidRPr="00961BE2">
              <w:rPr>
                <w:rFonts w:ascii="Arial MT"/>
                <w:sz w:val="20"/>
                <w:szCs w:val="20"/>
              </w:rPr>
              <w:t xml:space="preserve"> </w:t>
            </w:r>
            <w:r w:rsidRPr="00961BE2">
              <w:rPr>
                <w:rFonts w:ascii="Arial MT"/>
                <w:sz w:val="20"/>
                <w:szCs w:val="20"/>
              </w:rPr>
              <w:t>до</w:t>
            </w:r>
            <w:r w:rsidRPr="00961BE2">
              <w:rPr>
                <w:rFonts w:ascii="Arial MT"/>
                <w:sz w:val="20"/>
                <w:szCs w:val="20"/>
              </w:rPr>
              <w:t xml:space="preserve"> XT60 (</w:t>
            </w:r>
            <w:r w:rsidRPr="00961BE2">
              <w:rPr>
                <w:rFonts w:ascii="Arial MT"/>
                <w:sz w:val="20"/>
                <w:szCs w:val="20"/>
              </w:rPr>
              <w:t>вихід</w:t>
            </w:r>
            <w:r w:rsidRPr="00961BE2">
              <w:rPr>
                <w:rFonts w:ascii="Arial MT"/>
                <w:sz w:val="20"/>
                <w:szCs w:val="20"/>
              </w:rPr>
              <w:t>)</w:t>
            </w:r>
          </w:p>
        </w:tc>
        <w:tc>
          <w:tcPr>
            <w:tcW w:w="1557" w:type="dxa"/>
          </w:tcPr>
          <w:p w:rsidR="006D25D3" w:rsidRPr="00961BE2" w:rsidRDefault="006D25D3">
            <w:pPr>
              <w:pStyle w:val="TableParagraph"/>
              <w:ind w:left="0"/>
              <w:rPr>
                <w:rFonts w:ascii="Times New Roman"/>
                <w:sz w:val="20"/>
                <w:szCs w:val="20"/>
              </w:rPr>
            </w:pPr>
          </w:p>
        </w:tc>
        <w:tc>
          <w:tcPr>
            <w:tcW w:w="1278" w:type="dxa"/>
          </w:tcPr>
          <w:p w:rsidR="006D25D3" w:rsidRPr="00961BE2" w:rsidRDefault="006D25D3">
            <w:pPr>
              <w:pStyle w:val="TableParagraph"/>
              <w:ind w:left="0"/>
              <w:rPr>
                <w:rFonts w:ascii="Times New Roman"/>
                <w:sz w:val="20"/>
                <w:szCs w:val="20"/>
              </w:rPr>
            </w:pPr>
          </w:p>
        </w:tc>
        <w:tc>
          <w:tcPr>
            <w:tcW w:w="1307" w:type="dxa"/>
          </w:tcPr>
          <w:p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r>
      <w:tr w:rsidR="006D25D3" w:rsidRPr="00961BE2" w:rsidTr="000E6CB3">
        <w:trPr>
          <w:trHeight w:val="310"/>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10</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Від</w:t>
            </w:r>
            <w:r w:rsidRPr="00961BE2">
              <w:rPr>
                <w:rFonts w:ascii="Arial MT"/>
                <w:sz w:val="20"/>
                <w:szCs w:val="20"/>
              </w:rPr>
              <w:t xml:space="preserve"> 12 </w:t>
            </w:r>
            <w:r w:rsidRPr="00961BE2">
              <w:rPr>
                <w:rFonts w:ascii="Arial MT"/>
                <w:sz w:val="20"/>
                <w:szCs w:val="20"/>
              </w:rPr>
              <w:t>В</w:t>
            </w:r>
            <w:r w:rsidRPr="00961BE2">
              <w:rPr>
                <w:rFonts w:ascii="Arial MT"/>
                <w:sz w:val="20"/>
                <w:szCs w:val="20"/>
              </w:rPr>
              <w:t xml:space="preserve">/ 25 </w:t>
            </w:r>
            <w:r w:rsidRPr="00961BE2">
              <w:rPr>
                <w:rFonts w:ascii="Arial MT"/>
                <w:sz w:val="20"/>
                <w:szCs w:val="20"/>
              </w:rPr>
              <w:t>А</w:t>
            </w:r>
            <w:r w:rsidRPr="00961BE2">
              <w:rPr>
                <w:rFonts w:ascii="Arial MT"/>
                <w:sz w:val="20"/>
                <w:szCs w:val="20"/>
              </w:rPr>
              <w:t xml:space="preserve"> XT60 </w:t>
            </w:r>
            <w:r w:rsidRPr="00961BE2">
              <w:rPr>
                <w:rFonts w:ascii="Arial MT"/>
                <w:sz w:val="20"/>
                <w:szCs w:val="20"/>
              </w:rPr>
              <w:t>до</w:t>
            </w:r>
            <w:r w:rsidRPr="00961BE2">
              <w:rPr>
                <w:rFonts w:ascii="Arial MT"/>
                <w:sz w:val="20"/>
                <w:szCs w:val="20"/>
              </w:rPr>
              <w:t xml:space="preserve"> spc45 (</w:t>
            </w:r>
            <w:r w:rsidRPr="00961BE2">
              <w:rPr>
                <w:rFonts w:ascii="Arial MT"/>
                <w:sz w:val="20"/>
                <w:szCs w:val="20"/>
              </w:rPr>
              <w:t>вихід</w:t>
            </w:r>
            <w:r w:rsidRPr="00961BE2">
              <w:rPr>
                <w:rFonts w:ascii="Arial MT"/>
                <w:sz w:val="20"/>
                <w:szCs w:val="20"/>
              </w:rPr>
              <w:t>)</w:t>
            </w:r>
          </w:p>
        </w:tc>
        <w:tc>
          <w:tcPr>
            <w:tcW w:w="1557" w:type="dxa"/>
          </w:tcPr>
          <w:p w:rsidR="006D25D3" w:rsidRPr="00961BE2" w:rsidRDefault="006D25D3">
            <w:pPr>
              <w:pStyle w:val="TableParagraph"/>
              <w:ind w:left="0"/>
              <w:rPr>
                <w:rFonts w:ascii="Times New Roman"/>
                <w:sz w:val="20"/>
                <w:szCs w:val="20"/>
              </w:rPr>
            </w:pPr>
          </w:p>
        </w:tc>
        <w:tc>
          <w:tcPr>
            <w:tcW w:w="1278" w:type="dxa"/>
          </w:tcPr>
          <w:p w:rsidR="006D25D3" w:rsidRPr="00961BE2" w:rsidRDefault="006D25D3">
            <w:pPr>
              <w:pStyle w:val="TableParagraph"/>
              <w:ind w:left="0"/>
              <w:rPr>
                <w:rFonts w:ascii="Times New Roman"/>
                <w:sz w:val="20"/>
                <w:szCs w:val="20"/>
              </w:rPr>
            </w:pPr>
          </w:p>
        </w:tc>
        <w:tc>
          <w:tcPr>
            <w:tcW w:w="1307" w:type="dxa"/>
          </w:tcPr>
          <w:p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r>
      <w:tr w:rsidR="006D25D3" w:rsidRPr="00961BE2" w:rsidTr="000E6CB3">
        <w:trPr>
          <w:trHeight w:val="626"/>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11</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Кабель</w:t>
            </w:r>
            <w:r w:rsidRPr="00961BE2">
              <w:rPr>
                <w:rFonts w:ascii="Arial MT"/>
                <w:sz w:val="20"/>
                <w:szCs w:val="20"/>
              </w:rPr>
              <w:t xml:space="preserve"> </w:t>
            </w:r>
            <w:r w:rsidRPr="00961BE2">
              <w:rPr>
                <w:rFonts w:ascii="Arial MT"/>
                <w:sz w:val="20"/>
                <w:szCs w:val="20"/>
              </w:rPr>
              <w:t>для</w:t>
            </w:r>
            <w:r w:rsidRPr="00961BE2">
              <w:rPr>
                <w:rFonts w:ascii="Arial MT"/>
                <w:sz w:val="20"/>
                <w:szCs w:val="20"/>
              </w:rPr>
              <w:t xml:space="preserve"> </w:t>
            </w:r>
            <w:r w:rsidRPr="00961BE2">
              <w:rPr>
                <w:rFonts w:ascii="Arial MT"/>
                <w:sz w:val="20"/>
                <w:szCs w:val="20"/>
              </w:rPr>
              <w:t>зарядки</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свинцево</w:t>
            </w:r>
            <w:r w:rsidRPr="00961BE2">
              <w:rPr>
                <w:rFonts w:ascii="Arial MT"/>
                <w:sz w:val="20"/>
                <w:szCs w:val="20"/>
              </w:rPr>
              <w:t>-</w:t>
            </w:r>
            <w:r w:rsidRPr="00961BE2">
              <w:rPr>
                <w:rFonts w:ascii="Arial MT"/>
                <w:sz w:val="20"/>
                <w:szCs w:val="20"/>
              </w:rPr>
              <w:t>кислотної</w:t>
            </w:r>
            <w:r w:rsidRPr="00961BE2">
              <w:rPr>
                <w:rFonts w:ascii="Arial MT"/>
                <w:sz w:val="20"/>
                <w:szCs w:val="20"/>
              </w:rPr>
              <w:t xml:space="preserve"> </w:t>
            </w:r>
            <w:r w:rsidRPr="00961BE2">
              <w:rPr>
                <w:rFonts w:ascii="Arial MT"/>
                <w:sz w:val="20"/>
                <w:szCs w:val="20"/>
              </w:rPr>
              <w:t>батареї</w:t>
            </w:r>
            <w:r w:rsidRPr="00961BE2">
              <w:rPr>
                <w:rFonts w:ascii="Arial MT"/>
                <w:sz w:val="20"/>
                <w:szCs w:val="20"/>
              </w:rPr>
              <w:t xml:space="preserve"> 12 </w:t>
            </w:r>
            <w:r w:rsidRPr="00961BE2">
              <w:rPr>
                <w:rFonts w:ascii="Arial MT"/>
                <w:sz w:val="20"/>
                <w:szCs w:val="20"/>
              </w:rPr>
              <w:t>В</w:t>
            </w:r>
            <w:r w:rsidRPr="00961BE2">
              <w:rPr>
                <w:rFonts w:ascii="Arial MT"/>
                <w:sz w:val="20"/>
                <w:szCs w:val="20"/>
              </w:rPr>
              <w:t xml:space="preserve">/ 24 </w:t>
            </w:r>
            <w:r w:rsidRPr="00961BE2">
              <w:rPr>
                <w:rFonts w:ascii="Arial MT"/>
                <w:sz w:val="20"/>
                <w:szCs w:val="20"/>
              </w:rPr>
              <w:t>В</w:t>
            </w:r>
          </w:p>
          <w:p w:rsidR="006D25D3" w:rsidRPr="00961BE2" w:rsidRDefault="00961BE2">
            <w:pPr>
              <w:pStyle w:val="TableParagraph"/>
              <w:spacing w:before="71"/>
              <w:ind w:left="107"/>
              <w:rPr>
                <w:rFonts w:ascii="Arial MT"/>
                <w:sz w:val="20"/>
                <w:szCs w:val="20"/>
              </w:rPr>
            </w:pPr>
            <w:r w:rsidRPr="00961BE2">
              <w:rPr>
                <w:rFonts w:ascii="Arial MT"/>
                <w:sz w:val="20"/>
                <w:szCs w:val="20"/>
              </w:rPr>
              <w:t>Затискач</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XT90 </w:t>
            </w:r>
            <w:r w:rsidRPr="00961BE2">
              <w:rPr>
                <w:rFonts w:ascii="Arial MT"/>
                <w:sz w:val="20"/>
                <w:szCs w:val="20"/>
              </w:rPr>
              <w:t>для</w:t>
            </w:r>
            <w:r w:rsidRPr="00961BE2">
              <w:rPr>
                <w:rFonts w:ascii="Arial MT"/>
                <w:sz w:val="20"/>
                <w:szCs w:val="20"/>
              </w:rPr>
              <w:t xml:space="preserve"> </w:t>
            </w:r>
            <w:r w:rsidRPr="00961BE2">
              <w:rPr>
                <w:rFonts w:ascii="Arial MT"/>
                <w:sz w:val="20"/>
                <w:szCs w:val="20"/>
              </w:rPr>
              <w:t>червоного</w:t>
            </w:r>
            <w:r w:rsidRPr="00961BE2">
              <w:rPr>
                <w:rFonts w:ascii="Arial MT"/>
                <w:sz w:val="20"/>
                <w:szCs w:val="20"/>
              </w:rPr>
              <w:t xml:space="preserve"> </w:t>
            </w:r>
            <w:r w:rsidRPr="00961BE2">
              <w:rPr>
                <w:rFonts w:ascii="Arial MT"/>
                <w:sz w:val="20"/>
                <w:szCs w:val="20"/>
              </w:rPr>
              <w:t>чорного</w:t>
            </w:r>
            <w:r w:rsidRPr="00961BE2">
              <w:rPr>
                <w:rFonts w:ascii="Arial MT"/>
                <w:sz w:val="20"/>
                <w:szCs w:val="20"/>
              </w:rPr>
              <w:t xml:space="preserve"> (</w:t>
            </w:r>
            <w:r w:rsidRPr="00961BE2">
              <w:rPr>
                <w:rFonts w:ascii="Arial MT"/>
                <w:sz w:val="20"/>
                <w:szCs w:val="20"/>
              </w:rPr>
              <w:t>вхід</w:t>
            </w:r>
            <w:r w:rsidRPr="00961BE2">
              <w:rPr>
                <w:rFonts w:ascii="Arial MT"/>
                <w:sz w:val="20"/>
                <w:szCs w:val="20"/>
              </w:rPr>
              <w:t>)</w:t>
            </w:r>
          </w:p>
        </w:tc>
        <w:tc>
          <w:tcPr>
            <w:tcW w:w="1557" w:type="dxa"/>
          </w:tcPr>
          <w:p w:rsidR="006D25D3" w:rsidRPr="00961BE2" w:rsidRDefault="006D25D3">
            <w:pPr>
              <w:pStyle w:val="TableParagraph"/>
              <w:ind w:left="0"/>
              <w:rPr>
                <w:rFonts w:ascii="Times New Roman"/>
                <w:sz w:val="20"/>
                <w:szCs w:val="20"/>
              </w:rPr>
            </w:pPr>
          </w:p>
        </w:tc>
        <w:tc>
          <w:tcPr>
            <w:tcW w:w="1278" w:type="dxa"/>
          </w:tcPr>
          <w:p w:rsidR="006D25D3" w:rsidRPr="00961BE2" w:rsidRDefault="006D25D3">
            <w:pPr>
              <w:pStyle w:val="TableParagraph"/>
              <w:ind w:left="0"/>
              <w:rPr>
                <w:rFonts w:ascii="Times New Roman"/>
                <w:sz w:val="20"/>
                <w:szCs w:val="20"/>
              </w:rPr>
            </w:pPr>
          </w:p>
        </w:tc>
        <w:tc>
          <w:tcPr>
            <w:tcW w:w="1307" w:type="dxa"/>
          </w:tcPr>
          <w:p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r>
      <w:tr w:rsidR="006D25D3" w:rsidRPr="00961BE2" w:rsidTr="000E6CB3">
        <w:trPr>
          <w:trHeight w:val="621"/>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12</w:t>
            </w:r>
          </w:p>
        </w:tc>
        <w:tc>
          <w:tcPr>
            <w:tcW w:w="4730" w:type="dxa"/>
          </w:tcPr>
          <w:p w:rsidR="006D25D3" w:rsidRPr="00961BE2" w:rsidRDefault="00961BE2" w:rsidP="00961BE2">
            <w:pPr>
              <w:pStyle w:val="TableParagraph"/>
              <w:spacing w:before="34"/>
              <w:ind w:left="107"/>
              <w:rPr>
                <w:rFonts w:ascii="Arial MT"/>
                <w:sz w:val="20"/>
                <w:szCs w:val="20"/>
              </w:rPr>
            </w:pPr>
            <w:proofErr w:type="spellStart"/>
            <w:r w:rsidRPr="00961BE2">
              <w:rPr>
                <w:rFonts w:ascii="Arial MT"/>
                <w:sz w:val="20"/>
                <w:szCs w:val="20"/>
              </w:rPr>
              <w:t>Роз’єм</w:t>
            </w:r>
            <w:proofErr w:type="spellEnd"/>
            <w:r w:rsidRPr="00961BE2">
              <w:rPr>
                <w:rFonts w:ascii="Arial MT"/>
                <w:sz w:val="20"/>
                <w:szCs w:val="20"/>
              </w:rPr>
              <w:t xml:space="preserve"> </w:t>
            </w:r>
            <w:r w:rsidRPr="00961BE2">
              <w:rPr>
                <w:rFonts w:ascii="Arial MT"/>
                <w:sz w:val="20"/>
                <w:szCs w:val="20"/>
              </w:rPr>
              <w:t>для</w:t>
            </w:r>
            <w:r w:rsidRPr="00961BE2">
              <w:rPr>
                <w:rFonts w:ascii="Arial MT"/>
                <w:sz w:val="20"/>
                <w:szCs w:val="20"/>
              </w:rPr>
              <w:t xml:space="preserve"> </w:t>
            </w:r>
            <w:r w:rsidRPr="00961BE2">
              <w:rPr>
                <w:rFonts w:ascii="Arial MT"/>
                <w:sz w:val="20"/>
                <w:szCs w:val="20"/>
              </w:rPr>
              <w:t>подвійного</w:t>
            </w:r>
            <w:r w:rsidRPr="00961BE2">
              <w:rPr>
                <w:rFonts w:ascii="Arial MT"/>
                <w:sz w:val="20"/>
                <w:szCs w:val="20"/>
              </w:rPr>
              <w:t xml:space="preserve"> </w:t>
            </w:r>
            <w:r w:rsidRPr="00961BE2">
              <w:rPr>
                <w:rFonts w:ascii="Arial MT"/>
                <w:sz w:val="20"/>
                <w:szCs w:val="20"/>
              </w:rPr>
              <w:t>перехідника</w:t>
            </w:r>
            <w:r w:rsidRPr="00961BE2">
              <w:rPr>
                <w:rFonts w:ascii="Arial MT"/>
                <w:sz w:val="20"/>
                <w:szCs w:val="20"/>
              </w:rPr>
              <w:t xml:space="preserve"> </w:t>
            </w:r>
            <w:r w:rsidRPr="00961BE2">
              <w:rPr>
                <w:rFonts w:ascii="Arial MT"/>
                <w:sz w:val="20"/>
                <w:szCs w:val="20"/>
              </w:rPr>
              <w:t>змінного</w:t>
            </w:r>
            <w:r w:rsidRPr="00961BE2">
              <w:rPr>
                <w:rFonts w:ascii="Arial MT"/>
                <w:sz w:val="20"/>
                <w:szCs w:val="20"/>
              </w:rPr>
              <w:t xml:space="preserve"> </w:t>
            </w:r>
            <w:r w:rsidRPr="00961BE2">
              <w:rPr>
                <w:rFonts w:ascii="Arial MT"/>
                <w:sz w:val="20"/>
                <w:szCs w:val="20"/>
              </w:rPr>
              <w:t>струму</w:t>
            </w:r>
            <w:r w:rsidRPr="00961BE2">
              <w:rPr>
                <w:rFonts w:ascii="Arial MT"/>
                <w:sz w:val="20"/>
                <w:szCs w:val="20"/>
              </w:rPr>
              <w:t xml:space="preserve"> (</w:t>
            </w:r>
            <w:r w:rsidRPr="00961BE2">
              <w:rPr>
                <w:rFonts w:ascii="Arial MT"/>
                <w:sz w:val="20"/>
                <w:szCs w:val="20"/>
              </w:rPr>
              <w:t>від</w:t>
            </w:r>
            <w:r w:rsidRPr="00961BE2">
              <w:rPr>
                <w:rFonts w:ascii="Arial MT"/>
                <w:sz w:val="20"/>
                <w:szCs w:val="20"/>
              </w:rPr>
              <w:t xml:space="preserve"> </w:t>
            </w:r>
            <w:r w:rsidRPr="00961BE2">
              <w:rPr>
                <w:rFonts w:ascii="Arial MT"/>
                <w:sz w:val="20"/>
                <w:szCs w:val="20"/>
              </w:rPr>
              <w:t>гнізда</w:t>
            </w:r>
            <w:r w:rsidRPr="00961BE2">
              <w:rPr>
                <w:rFonts w:ascii="Arial MT"/>
                <w:sz w:val="20"/>
                <w:szCs w:val="20"/>
              </w:rPr>
              <w:t xml:space="preserve"> 7909 </w:t>
            </w:r>
            <w:r w:rsidRPr="00961BE2">
              <w:rPr>
                <w:rFonts w:ascii="Arial MT"/>
                <w:sz w:val="20"/>
                <w:szCs w:val="20"/>
              </w:rPr>
              <w:t>до</w:t>
            </w:r>
            <w:r w:rsidRPr="00961BE2">
              <w:rPr>
                <w:rFonts w:ascii="Arial MT"/>
                <w:sz w:val="20"/>
                <w:szCs w:val="20"/>
              </w:rPr>
              <w:t xml:space="preserve"> XT90)</w:t>
            </w:r>
          </w:p>
        </w:tc>
        <w:tc>
          <w:tcPr>
            <w:tcW w:w="1557" w:type="dxa"/>
          </w:tcPr>
          <w:p w:rsidR="006D25D3" w:rsidRPr="00961BE2" w:rsidRDefault="006D25D3">
            <w:pPr>
              <w:pStyle w:val="TableParagraph"/>
              <w:ind w:left="0"/>
              <w:rPr>
                <w:rFonts w:ascii="Times New Roman"/>
                <w:sz w:val="20"/>
                <w:szCs w:val="20"/>
              </w:rPr>
            </w:pPr>
          </w:p>
        </w:tc>
        <w:tc>
          <w:tcPr>
            <w:tcW w:w="1278" w:type="dxa"/>
          </w:tcPr>
          <w:p w:rsidR="006D25D3" w:rsidRPr="00961BE2" w:rsidRDefault="006D25D3">
            <w:pPr>
              <w:pStyle w:val="TableParagraph"/>
              <w:ind w:left="0"/>
              <w:rPr>
                <w:rFonts w:ascii="Times New Roman"/>
                <w:sz w:val="20"/>
                <w:szCs w:val="20"/>
              </w:rPr>
            </w:pPr>
          </w:p>
        </w:tc>
        <w:tc>
          <w:tcPr>
            <w:tcW w:w="1307" w:type="dxa"/>
          </w:tcPr>
          <w:p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r>
      <w:tr w:rsidR="006D25D3" w:rsidRPr="00961BE2" w:rsidTr="000E6CB3">
        <w:trPr>
          <w:trHeight w:val="314"/>
        </w:trPr>
        <w:tc>
          <w:tcPr>
            <w:tcW w:w="544" w:type="dxa"/>
          </w:tcPr>
          <w:p w:rsidR="006D25D3" w:rsidRPr="00961BE2" w:rsidRDefault="00961BE2">
            <w:pPr>
              <w:pStyle w:val="TableParagraph"/>
              <w:spacing w:before="38"/>
              <w:ind w:left="107"/>
              <w:rPr>
                <w:rFonts w:ascii="Arial MT"/>
                <w:sz w:val="20"/>
                <w:szCs w:val="20"/>
              </w:rPr>
            </w:pPr>
            <w:r w:rsidRPr="00961BE2">
              <w:rPr>
                <w:rFonts w:ascii="Arial MT"/>
                <w:sz w:val="20"/>
                <w:szCs w:val="20"/>
              </w:rPr>
              <w:t>13</w:t>
            </w:r>
          </w:p>
        </w:tc>
        <w:tc>
          <w:tcPr>
            <w:tcW w:w="4730" w:type="dxa"/>
          </w:tcPr>
          <w:p w:rsidR="006D25D3" w:rsidRPr="00961BE2" w:rsidRDefault="00961BE2">
            <w:pPr>
              <w:pStyle w:val="TableParagraph"/>
              <w:spacing w:before="38"/>
              <w:ind w:left="107"/>
              <w:rPr>
                <w:rFonts w:ascii="Arial MT"/>
                <w:sz w:val="20"/>
                <w:szCs w:val="20"/>
              </w:rPr>
            </w:pPr>
            <w:r w:rsidRPr="00961BE2">
              <w:rPr>
                <w:rFonts w:ascii="Arial MT"/>
                <w:sz w:val="20"/>
                <w:szCs w:val="20"/>
              </w:rPr>
              <w:t>Візок</w:t>
            </w:r>
          </w:p>
        </w:tc>
        <w:tc>
          <w:tcPr>
            <w:tcW w:w="1557" w:type="dxa"/>
          </w:tcPr>
          <w:p w:rsidR="006D25D3" w:rsidRPr="00961BE2" w:rsidRDefault="006D25D3">
            <w:pPr>
              <w:pStyle w:val="TableParagraph"/>
              <w:ind w:left="0"/>
              <w:rPr>
                <w:rFonts w:ascii="Times New Roman"/>
                <w:sz w:val="20"/>
                <w:szCs w:val="20"/>
              </w:rPr>
            </w:pPr>
          </w:p>
        </w:tc>
        <w:tc>
          <w:tcPr>
            <w:tcW w:w="1278" w:type="dxa"/>
          </w:tcPr>
          <w:p w:rsidR="006D25D3" w:rsidRPr="00961BE2" w:rsidRDefault="006D25D3">
            <w:pPr>
              <w:pStyle w:val="TableParagraph"/>
              <w:ind w:left="0"/>
              <w:rPr>
                <w:rFonts w:ascii="Times New Roman"/>
                <w:sz w:val="20"/>
                <w:szCs w:val="20"/>
              </w:rPr>
            </w:pPr>
          </w:p>
        </w:tc>
        <w:tc>
          <w:tcPr>
            <w:tcW w:w="1307" w:type="dxa"/>
          </w:tcPr>
          <w:p w:rsidR="006D25D3" w:rsidRPr="00961BE2" w:rsidRDefault="00961BE2">
            <w:pPr>
              <w:pStyle w:val="TableParagraph"/>
              <w:spacing w:before="24"/>
              <w:ind w:left="105"/>
              <w:rPr>
                <w:rFonts w:ascii="Verdana" w:hAnsi="Verdana"/>
                <w:sz w:val="20"/>
                <w:szCs w:val="20"/>
              </w:rPr>
            </w:pPr>
            <w:r w:rsidRPr="00961BE2">
              <w:rPr>
                <w:rFonts w:ascii="Verdana" w:hAnsi="Verdana"/>
                <w:sz w:val="20"/>
                <w:szCs w:val="20"/>
              </w:rPr>
              <w:t>√</w:t>
            </w:r>
          </w:p>
        </w:tc>
      </w:tr>
      <w:tr w:rsidR="006D25D3" w:rsidRPr="00961BE2" w:rsidTr="000E6CB3">
        <w:trPr>
          <w:trHeight w:val="310"/>
        </w:trPr>
        <w:tc>
          <w:tcPr>
            <w:tcW w:w="544" w:type="dxa"/>
          </w:tcPr>
          <w:p w:rsidR="006D25D3" w:rsidRPr="00961BE2" w:rsidRDefault="00961BE2">
            <w:pPr>
              <w:pStyle w:val="TableParagraph"/>
              <w:spacing w:before="34"/>
              <w:ind w:left="107"/>
              <w:rPr>
                <w:rFonts w:ascii="Arial MT"/>
                <w:sz w:val="20"/>
                <w:szCs w:val="20"/>
              </w:rPr>
            </w:pPr>
            <w:r w:rsidRPr="00961BE2">
              <w:rPr>
                <w:rFonts w:ascii="Arial MT"/>
                <w:sz w:val="20"/>
                <w:szCs w:val="20"/>
              </w:rPr>
              <w:t>14</w:t>
            </w:r>
          </w:p>
        </w:tc>
        <w:tc>
          <w:tcPr>
            <w:tcW w:w="4730" w:type="dxa"/>
          </w:tcPr>
          <w:p w:rsidR="006D25D3" w:rsidRPr="00961BE2" w:rsidRDefault="00961BE2">
            <w:pPr>
              <w:pStyle w:val="TableParagraph"/>
              <w:spacing w:before="34"/>
              <w:ind w:left="107"/>
              <w:rPr>
                <w:rFonts w:ascii="Arial MT"/>
                <w:sz w:val="20"/>
                <w:szCs w:val="20"/>
              </w:rPr>
            </w:pPr>
            <w:r w:rsidRPr="00961BE2">
              <w:rPr>
                <w:rFonts w:ascii="Arial MT"/>
                <w:sz w:val="20"/>
                <w:szCs w:val="20"/>
              </w:rPr>
              <w:t>Сумка</w:t>
            </w:r>
          </w:p>
        </w:tc>
        <w:tc>
          <w:tcPr>
            <w:tcW w:w="1557" w:type="dxa"/>
          </w:tcPr>
          <w:p w:rsidR="006D25D3" w:rsidRPr="00961BE2" w:rsidRDefault="006D25D3">
            <w:pPr>
              <w:pStyle w:val="TableParagraph"/>
              <w:ind w:left="0"/>
              <w:rPr>
                <w:rFonts w:ascii="Times New Roman"/>
                <w:sz w:val="20"/>
                <w:szCs w:val="20"/>
              </w:rPr>
            </w:pPr>
          </w:p>
        </w:tc>
        <w:tc>
          <w:tcPr>
            <w:tcW w:w="1278" w:type="dxa"/>
          </w:tcPr>
          <w:p w:rsidR="006D25D3" w:rsidRPr="00961BE2" w:rsidRDefault="006D25D3">
            <w:pPr>
              <w:pStyle w:val="TableParagraph"/>
              <w:ind w:left="0"/>
              <w:rPr>
                <w:rFonts w:ascii="Times New Roman"/>
                <w:sz w:val="20"/>
                <w:szCs w:val="20"/>
              </w:rPr>
            </w:pPr>
          </w:p>
        </w:tc>
        <w:tc>
          <w:tcPr>
            <w:tcW w:w="1307" w:type="dxa"/>
          </w:tcPr>
          <w:p w:rsidR="006D25D3" w:rsidRPr="00961BE2" w:rsidRDefault="00961BE2">
            <w:pPr>
              <w:pStyle w:val="TableParagraph"/>
              <w:spacing w:before="20"/>
              <w:ind w:left="105"/>
              <w:rPr>
                <w:rFonts w:ascii="Verdana" w:hAnsi="Verdana"/>
                <w:sz w:val="20"/>
                <w:szCs w:val="20"/>
              </w:rPr>
            </w:pPr>
            <w:r w:rsidRPr="00961BE2">
              <w:rPr>
                <w:rFonts w:ascii="Verdana" w:hAnsi="Verdana"/>
                <w:sz w:val="20"/>
                <w:szCs w:val="20"/>
              </w:rPr>
              <w:t>√</w:t>
            </w:r>
          </w:p>
        </w:tc>
      </w:tr>
    </w:tbl>
    <w:p w:rsidR="006D25D3" w:rsidRDefault="006D25D3">
      <w:pPr>
        <w:pStyle w:val="a3"/>
        <w:spacing w:before="1"/>
        <w:rPr>
          <w:rFonts w:ascii="Arial"/>
          <w:b/>
        </w:rPr>
      </w:pPr>
    </w:p>
    <w:p w:rsidR="006D25D3" w:rsidRPr="00AC519A" w:rsidRDefault="00961BE2" w:rsidP="00AC519A">
      <w:pPr>
        <w:pStyle w:val="a4"/>
        <w:numPr>
          <w:ilvl w:val="0"/>
          <w:numId w:val="21"/>
        </w:numPr>
        <w:tabs>
          <w:tab w:val="left" w:pos="762"/>
        </w:tabs>
        <w:spacing w:before="96"/>
        <w:rPr>
          <w:rFonts w:ascii="SimSun" w:eastAsia="SimSun" w:hint="eastAsia"/>
          <w:sz w:val="19"/>
        </w:rPr>
      </w:pPr>
      <w:r w:rsidRPr="00AC519A">
        <w:rPr>
          <w:sz w:val="21"/>
        </w:rPr>
        <w:t>Стандартний комплект (аксесуари входять)</w:t>
      </w:r>
    </w:p>
    <w:p w:rsidR="006D25D3" w:rsidRDefault="00961BE2">
      <w:pPr>
        <w:pStyle w:val="a3"/>
        <w:rPr>
          <w:rFonts w:ascii="Arial MT"/>
          <w:sz w:val="11"/>
        </w:rPr>
      </w:pPr>
      <w:r>
        <w:pict>
          <v:group id="_x0000_s1186" style="position:absolute;margin-left:120.2pt;margin-top:8.3pt;width:351.7pt;height:181.7pt;z-index:-15709696;mso-wrap-distance-left:0;mso-wrap-distance-right:0;mso-position-horizontal-relative:page" coordorigin="2404,166" coordsize="7034,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404;top:166;width:7034;height:3634">
              <v:imagedata r:id="rId9" o:title=""/>
            </v:shape>
            <v:shape id="_x0000_s1187" type="#_x0000_t75" style="position:absolute;left:3242;top:309;width:378;height:314">
              <v:imagedata r:id="rId10" o:title=""/>
            </v:shape>
            <w10:wrap type="topAndBottom" anchorx="page"/>
          </v:group>
        </w:pict>
      </w:r>
    </w:p>
    <w:p w:rsidR="006D25D3" w:rsidRDefault="006D25D3">
      <w:pPr>
        <w:pStyle w:val="a3"/>
        <w:spacing w:before="7"/>
        <w:rPr>
          <w:rFonts w:ascii="Arial MT"/>
          <w:sz w:val="23"/>
        </w:rPr>
      </w:pPr>
    </w:p>
    <w:p w:rsidR="006D25D3" w:rsidRPr="00AC519A" w:rsidRDefault="00961BE2" w:rsidP="00AC519A">
      <w:pPr>
        <w:pStyle w:val="a4"/>
        <w:numPr>
          <w:ilvl w:val="0"/>
          <w:numId w:val="21"/>
        </w:numPr>
        <w:tabs>
          <w:tab w:val="left" w:pos="762"/>
        </w:tabs>
        <w:rPr>
          <w:rFonts w:ascii="SimSun" w:eastAsia="SimSun" w:hint="eastAsia"/>
          <w:color w:val="0D0D0D"/>
          <w:sz w:val="19"/>
        </w:rPr>
      </w:pPr>
      <w:r>
        <w:rPr>
          <w:rFonts w:hint="eastAsia"/>
        </w:rPr>
        <w:pict>
          <v:group id="_x0000_s1183" style="position:absolute;left:0;text-align:left;margin-left:95.6pt;margin-top:15.35pt;width:422.6pt;height:110.65pt;z-index:-15709184;mso-wrap-distance-left:0;mso-wrap-distance-right:0;mso-position-horizontal-relative:page" coordorigin="1912,307" coordsize="8452,2213">
            <v:rect id="_x0000_s1185" style="position:absolute;left:1912;top:307;width:8452;height:2213" stroked="f"/>
            <v:shape id="_x0000_s1184" type="#_x0000_t75" style="position:absolute;left:2840;top:452;width:6592;height:1728">
              <v:imagedata r:id="rId11" o:title=""/>
            </v:shape>
            <w10:wrap type="topAndBottom" anchorx="page"/>
          </v:group>
        </w:pict>
      </w:r>
      <w:r>
        <w:t>Додатково (не входять, купуйте окремо у продавця)</w:t>
      </w:r>
    </w:p>
    <w:p w:rsidR="006D25D3" w:rsidRDefault="00961BE2">
      <w:pPr>
        <w:pStyle w:val="a3"/>
        <w:ind w:left="220"/>
        <w:rPr>
          <w:rFonts w:ascii="Arial MT"/>
        </w:rPr>
      </w:pPr>
      <w:r>
        <w:rPr>
          <w:rFonts w:ascii="Arial MT"/>
        </w:rPr>
        <w:t>Цей</w:t>
      </w:r>
      <w:r>
        <w:rPr>
          <w:rFonts w:ascii="Arial MT"/>
        </w:rPr>
        <w:t xml:space="preserve"> </w:t>
      </w:r>
      <w:r>
        <w:rPr>
          <w:rFonts w:ascii="Arial MT"/>
        </w:rPr>
        <w:t>рисунок</w:t>
      </w:r>
      <w:r>
        <w:rPr>
          <w:rFonts w:ascii="Arial MT"/>
        </w:rPr>
        <w:t xml:space="preserve"> </w:t>
      </w:r>
      <w:r>
        <w:rPr>
          <w:rFonts w:ascii="Arial MT"/>
        </w:rPr>
        <w:t>надано</w:t>
      </w:r>
      <w:r>
        <w:rPr>
          <w:rFonts w:ascii="Arial MT"/>
        </w:rPr>
        <w:t xml:space="preserve"> </w:t>
      </w:r>
      <w:r>
        <w:rPr>
          <w:rFonts w:ascii="Arial MT"/>
        </w:rPr>
        <w:t>для</w:t>
      </w:r>
      <w:r>
        <w:rPr>
          <w:rFonts w:ascii="Arial MT"/>
        </w:rPr>
        <w:t xml:space="preserve"> </w:t>
      </w:r>
      <w:r>
        <w:rPr>
          <w:rFonts w:ascii="Arial MT"/>
        </w:rPr>
        <w:t>ознайомлення</w:t>
      </w:r>
      <w:r>
        <w:rPr>
          <w:rFonts w:ascii="Arial MT"/>
        </w:rPr>
        <w:t xml:space="preserve">, </w:t>
      </w:r>
      <w:r>
        <w:rPr>
          <w:rFonts w:ascii="Arial MT"/>
        </w:rPr>
        <w:t>орієнтуйтесь</w:t>
      </w:r>
      <w:r>
        <w:rPr>
          <w:rFonts w:ascii="Arial MT"/>
        </w:rPr>
        <w:t xml:space="preserve"> </w:t>
      </w:r>
      <w:r>
        <w:rPr>
          <w:rFonts w:ascii="Arial MT"/>
        </w:rPr>
        <w:t>на</w:t>
      </w:r>
      <w:r>
        <w:rPr>
          <w:rFonts w:ascii="Arial MT"/>
        </w:rPr>
        <w:t xml:space="preserve"> </w:t>
      </w:r>
      <w:r>
        <w:rPr>
          <w:rFonts w:ascii="Arial MT"/>
        </w:rPr>
        <w:t>стандартний</w:t>
      </w:r>
      <w:r>
        <w:rPr>
          <w:rFonts w:ascii="Arial MT"/>
        </w:rPr>
        <w:t>.</w:t>
      </w:r>
    </w:p>
    <w:p w:rsidR="006D25D3" w:rsidRDefault="006D25D3">
      <w:pPr>
        <w:rPr>
          <w:rFonts w:ascii="Arial MT"/>
        </w:rPr>
        <w:sectPr w:rsidR="006D25D3" w:rsidSect="00AC519A">
          <w:pgSz w:w="11907" w:h="16839" w:code="9"/>
          <w:pgMar w:top="1134" w:right="850" w:bottom="1134" w:left="1701" w:header="0" w:footer="1185" w:gutter="0"/>
          <w:cols w:space="720"/>
          <w:docGrid w:linePitch="299"/>
        </w:sectPr>
      </w:pPr>
    </w:p>
    <w:p w:rsidR="006D25D3" w:rsidRDefault="00961BE2">
      <w:pPr>
        <w:pStyle w:val="2"/>
        <w:numPr>
          <w:ilvl w:val="0"/>
          <w:numId w:val="18"/>
        </w:numPr>
        <w:tabs>
          <w:tab w:val="left" w:pos="557"/>
        </w:tabs>
        <w:spacing w:before="83"/>
        <w:ind w:hanging="337"/>
      </w:pPr>
      <w:bookmarkStart w:id="2" w:name="_TOC_250010"/>
      <w:bookmarkEnd w:id="2"/>
      <w:r>
        <w:lastRenderedPageBreak/>
        <w:t>Введення до функціонування</w:t>
      </w:r>
    </w:p>
    <w:p w:rsidR="006D25D3" w:rsidRDefault="00961BE2">
      <w:pPr>
        <w:pStyle w:val="a3"/>
        <w:spacing w:before="1"/>
        <w:rPr>
          <w:rFonts w:ascii="Arial"/>
          <w:b/>
          <w:sz w:val="22"/>
        </w:rPr>
      </w:pPr>
      <w:r>
        <w:pict>
          <v:group id="_x0000_s1177" style="position:absolute;margin-left:92.45pt;margin-top:14.7pt;width:393.3pt;height:356.95pt;z-index:-15708672;mso-wrap-distance-left:0;mso-wrap-distance-right:0;mso-position-horizontal-relative:page" coordorigin="1849,294" coordsize="7866,7139">
            <v:shape id="_x0000_s1182" type="#_x0000_t75" style="position:absolute;left:1849;top:293;width:7866;height:7139">
              <v:imagedata r:id="rId12" o:title=""/>
            </v:shape>
            <v:rect id="_x0000_s1181" style="position:absolute;left:4733;top:1223;width:950;height:768" stroked="f"/>
            <v:shape id="_x0000_s1180" type="#_x0000_t75" style="position:absolute;left:4709;top:1257;width:488;height:489">
              <v:imagedata r:id="rId13" o:title=""/>
            </v:shape>
            <v:shape id="_x0000_s1179" type="#_x0000_t75" style="position:absolute;left:5220;top:1257;width:488;height:489">
              <v:imagedata r:id="rId13" o:title=""/>
            </v:shape>
            <v:shape id="_x0000_s1178" style="position:absolute;left:2846;top:1912;width:5435;height:1530" coordorigin="2847,1912" coordsize="5435,1530" o:spt="100" adj="0,,0" path="m2953,1929r-9,-9l2928,1917r-35,18l2868,1912r-13,8l2847,1930r,36l2879,1966r,-12l2911,1952r10,14l2953,1966r,-37xm8281,3416r-8,-19l8252,3396r-29,15l8183,3392r-14,9l8162,3417r9,24l8200,3433r32,-1l8242,3438r33,l8281,3416xe" stroked="f">
              <v:stroke joinstyle="round"/>
              <v:formulas/>
              <v:path arrowok="t" o:connecttype="segments"/>
            </v:shape>
            <w10:wrap type="topAndBottom" anchorx="page"/>
          </v:group>
        </w:pict>
      </w:r>
    </w:p>
    <w:p w:rsidR="006D25D3" w:rsidRDefault="006D25D3">
      <w:pPr>
        <w:pStyle w:val="a3"/>
        <w:rPr>
          <w:rFonts w:ascii="Arial"/>
          <w:b/>
          <w:sz w:val="20"/>
        </w:rPr>
      </w:pPr>
    </w:p>
    <w:p w:rsidR="006D25D3" w:rsidRDefault="006D25D3">
      <w:pPr>
        <w:pStyle w:val="a3"/>
        <w:spacing w:before="9"/>
        <w:rPr>
          <w:rFonts w:ascii="Arial"/>
          <w:b/>
          <w:sz w:val="26"/>
        </w:rPr>
      </w:pPr>
    </w:p>
    <w:p w:rsidR="006D25D3" w:rsidRDefault="006D25D3">
      <w:pPr>
        <w:rPr>
          <w:rFonts w:ascii="Arial"/>
          <w:sz w:val="26"/>
        </w:rPr>
        <w:sectPr w:rsidR="006D25D3" w:rsidSect="00AC519A">
          <w:pgSz w:w="11910" w:h="16840"/>
          <w:pgMar w:top="1134" w:right="850" w:bottom="1134" w:left="1701" w:header="0" w:footer="1184" w:gutter="0"/>
          <w:cols w:space="720"/>
          <w:docGrid w:linePitch="299"/>
        </w:sectPr>
      </w:pPr>
    </w:p>
    <w:p w:rsidR="006D25D3" w:rsidRDefault="00961BE2">
      <w:pPr>
        <w:pStyle w:val="a4"/>
        <w:numPr>
          <w:ilvl w:val="0"/>
          <w:numId w:val="16"/>
        </w:numPr>
        <w:tabs>
          <w:tab w:val="left" w:pos="640"/>
          <w:tab w:val="left" w:pos="641"/>
        </w:tabs>
        <w:spacing w:before="98"/>
        <w:ind w:hanging="421"/>
        <w:rPr>
          <w:sz w:val="21"/>
        </w:rPr>
      </w:pPr>
      <w:r>
        <w:rPr>
          <w:sz w:val="21"/>
        </w:rPr>
        <w:lastRenderedPageBreak/>
        <w:t>Кнопка увімкнення</w:t>
      </w:r>
    </w:p>
    <w:p w:rsidR="006D25D3" w:rsidRDefault="00961BE2">
      <w:pPr>
        <w:pStyle w:val="a4"/>
        <w:numPr>
          <w:ilvl w:val="0"/>
          <w:numId w:val="16"/>
        </w:numPr>
        <w:tabs>
          <w:tab w:val="left" w:pos="639"/>
          <w:tab w:val="left" w:pos="640"/>
        </w:tabs>
        <w:spacing w:before="159"/>
        <w:ind w:left="639"/>
        <w:rPr>
          <w:sz w:val="21"/>
        </w:rPr>
      </w:pPr>
      <w:r>
        <w:rPr>
          <w:sz w:val="21"/>
        </w:rPr>
        <w:t xml:space="preserve">Порт </w:t>
      </w:r>
      <w:proofErr w:type="spellStart"/>
      <w:r>
        <w:rPr>
          <w:sz w:val="21"/>
        </w:rPr>
        <w:t>прикурювача</w:t>
      </w:r>
      <w:proofErr w:type="spellEnd"/>
      <w:r>
        <w:rPr>
          <w:sz w:val="21"/>
        </w:rPr>
        <w:t xml:space="preserve"> 12 В/10 А</w:t>
      </w:r>
    </w:p>
    <w:p w:rsidR="006D25D3" w:rsidRDefault="00961BE2">
      <w:pPr>
        <w:pStyle w:val="a4"/>
        <w:numPr>
          <w:ilvl w:val="0"/>
          <w:numId w:val="16"/>
        </w:numPr>
        <w:tabs>
          <w:tab w:val="left" w:pos="639"/>
          <w:tab w:val="left" w:pos="640"/>
        </w:tabs>
        <w:spacing w:before="159"/>
        <w:ind w:left="639" w:hanging="421"/>
        <w:rPr>
          <w:sz w:val="21"/>
        </w:rPr>
      </w:pPr>
      <w:r>
        <w:rPr>
          <w:sz w:val="21"/>
        </w:rPr>
        <w:t>Порт для зарядки Type-C</w:t>
      </w:r>
    </w:p>
    <w:p w:rsidR="006D25D3" w:rsidRDefault="00961BE2">
      <w:pPr>
        <w:pStyle w:val="a4"/>
        <w:numPr>
          <w:ilvl w:val="0"/>
          <w:numId w:val="16"/>
        </w:numPr>
        <w:tabs>
          <w:tab w:val="left" w:pos="639"/>
          <w:tab w:val="left" w:pos="640"/>
        </w:tabs>
        <w:spacing w:before="158"/>
        <w:ind w:left="639" w:hanging="421"/>
        <w:rPr>
          <w:sz w:val="21"/>
        </w:rPr>
      </w:pPr>
      <w:r>
        <w:rPr>
          <w:sz w:val="21"/>
        </w:rPr>
        <w:t xml:space="preserve">Сенсорний </w:t>
      </w:r>
      <w:proofErr w:type="spellStart"/>
      <w:r>
        <w:rPr>
          <w:sz w:val="21"/>
        </w:rPr>
        <w:t>РК-дисплей</w:t>
      </w:r>
      <w:proofErr w:type="spellEnd"/>
      <w:r>
        <w:rPr>
          <w:sz w:val="21"/>
        </w:rPr>
        <w:t xml:space="preserve"> взаємодії</w:t>
      </w:r>
    </w:p>
    <w:p w:rsidR="006D25D3" w:rsidRDefault="00961BE2">
      <w:pPr>
        <w:pStyle w:val="a4"/>
        <w:numPr>
          <w:ilvl w:val="0"/>
          <w:numId w:val="16"/>
        </w:numPr>
        <w:tabs>
          <w:tab w:val="left" w:pos="638"/>
          <w:tab w:val="left" w:pos="639"/>
        </w:tabs>
        <w:spacing w:before="159"/>
        <w:ind w:left="638" w:hanging="421"/>
        <w:rPr>
          <w:sz w:val="21"/>
        </w:rPr>
      </w:pPr>
      <w:r>
        <w:rPr>
          <w:sz w:val="21"/>
        </w:rPr>
        <w:t>USB вихід х 4 шт.</w:t>
      </w:r>
    </w:p>
    <w:p w:rsidR="006D25D3" w:rsidRDefault="00961BE2">
      <w:pPr>
        <w:pStyle w:val="a4"/>
        <w:numPr>
          <w:ilvl w:val="0"/>
          <w:numId w:val="16"/>
        </w:numPr>
        <w:tabs>
          <w:tab w:val="left" w:pos="639"/>
          <w:tab w:val="left" w:pos="640"/>
        </w:tabs>
        <w:spacing w:before="156"/>
        <w:ind w:hanging="422"/>
        <w:rPr>
          <w:sz w:val="21"/>
        </w:rPr>
      </w:pPr>
      <w:r>
        <w:rPr>
          <w:sz w:val="21"/>
        </w:rPr>
        <w:t>Вихід змінного струму для ЄС/Великобританії x 2 шт.</w:t>
      </w:r>
    </w:p>
    <w:p w:rsidR="006D25D3" w:rsidRDefault="00961BE2">
      <w:pPr>
        <w:pStyle w:val="a4"/>
        <w:numPr>
          <w:ilvl w:val="0"/>
          <w:numId w:val="16"/>
        </w:numPr>
        <w:tabs>
          <w:tab w:val="left" w:pos="639"/>
          <w:tab w:val="left" w:pos="640"/>
        </w:tabs>
        <w:spacing w:before="99"/>
        <w:ind w:left="639" w:hanging="421"/>
        <w:rPr>
          <w:sz w:val="21"/>
        </w:rPr>
      </w:pPr>
      <w:r>
        <w:br w:type="column"/>
      </w:r>
      <w:r>
        <w:lastRenderedPageBreak/>
        <w:t>Вихід 12В / 25А</w:t>
      </w:r>
    </w:p>
    <w:p w:rsidR="006D25D3" w:rsidRDefault="00961BE2">
      <w:pPr>
        <w:pStyle w:val="a4"/>
        <w:numPr>
          <w:ilvl w:val="0"/>
          <w:numId w:val="16"/>
        </w:numPr>
        <w:tabs>
          <w:tab w:val="left" w:pos="639"/>
          <w:tab w:val="left" w:pos="640"/>
        </w:tabs>
        <w:spacing w:before="158"/>
        <w:ind w:left="639" w:hanging="421"/>
        <w:rPr>
          <w:sz w:val="21"/>
        </w:rPr>
      </w:pPr>
      <w:r>
        <w:rPr>
          <w:sz w:val="21"/>
        </w:rPr>
        <w:t>Вихід 12А / 3А</w:t>
      </w:r>
    </w:p>
    <w:p w:rsidR="006D25D3" w:rsidRDefault="00961BE2">
      <w:pPr>
        <w:pStyle w:val="a4"/>
        <w:numPr>
          <w:ilvl w:val="0"/>
          <w:numId w:val="16"/>
        </w:numPr>
        <w:tabs>
          <w:tab w:val="left" w:pos="639"/>
          <w:tab w:val="left" w:pos="640"/>
        </w:tabs>
        <w:spacing w:before="159"/>
        <w:ind w:left="639" w:hanging="421"/>
        <w:rPr>
          <w:sz w:val="21"/>
        </w:rPr>
      </w:pPr>
      <w:r>
        <w:rPr>
          <w:sz w:val="21"/>
        </w:rPr>
        <w:t>ФЕ / автомобільний вхідний порт</w:t>
      </w:r>
    </w:p>
    <w:p w:rsidR="006D25D3" w:rsidRDefault="00961BE2">
      <w:pPr>
        <w:pStyle w:val="a4"/>
        <w:numPr>
          <w:ilvl w:val="0"/>
          <w:numId w:val="16"/>
        </w:numPr>
        <w:tabs>
          <w:tab w:val="left" w:pos="640"/>
        </w:tabs>
        <w:spacing w:before="158"/>
        <w:ind w:left="639" w:hanging="421"/>
        <w:rPr>
          <w:sz w:val="21"/>
        </w:rPr>
      </w:pPr>
      <w:r>
        <w:rPr>
          <w:sz w:val="21"/>
        </w:rPr>
        <w:t>Вхідний порт перехідника змінного струму</w:t>
      </w:r>
    </w:p>
    <w:p w:rsidR="006D25D3" w:rsidRDefault="00961BE2">
      <w:pPr>
        <w:pStyle w:val="a4"/>
        <w:numPr>
          <w:ilvl w:val="0"/>
          <w:numId w:val="16"/>
        </w:numPr>
        <w:tabs>
          <w:tab w:val="left" w:pos="639"/>
        </w:tabs>
        <w:spacing w:before="159"/>
        <w:ind w:left="638" w:hanging="421"/>
        <w:rPr>
          <w:sz w:val="21"/>
        </w:rPr>
      </w:pPr>
      <w:r>
        <w:rPr>
          <w:sz w:val="21"/>
        </w:rPr>
        <w:t>Бездротова зарядка x 2шт.</w:t>
      </w:r>
    </w:p>
    <w:p w:rsidR="006D25D3" w:rsidRDefault="006D25D3">
      <w:pPr>
        <w:rPr>
          <w:sz w:val="21"/>
        </w:rPr>
        <w:sectPr w:rsidR="006D25D3" w:rsidSect="00AC519A">
          <w:type w:val="continuous"/>
          <w:pgSz w:w="11910" w:h="16840"/>
          <w:pgMar w:top="1134" w:right="850" w:bottom="1134" w:left="1701" w:header="720" w:footer="720" w:gutter="0"/>
          <w:cols w:num="2" w:space="720" w:equalWidth="0">
            <w:col w:w="3733" w:space="511"/>
            <w:col w:w="5115"/>
          </w:cols>
          <w:docGrid w:linePitch="299"/>
        </w:sectPr>
      </w:pPr>
    </w:p>
    <w:p w:rsidR="006D25D3" w:rsidRDefault="006D25D3">
      <w:pPr>
        <w:pStyle w:val="a3"/>
        <w:rPr>
          <w:rFonts w:ascii="Arial MT"/>
          <w:sz w:val="20"/>
        </w:rPr>
      </w:pPr>
    </w:p>
    <w:p w:rsidR="006D25D3" w:rsidRDefault="006D25D3">
      <w:pPr>
        <w:pStyle w:val="a3"/>
        <w:rPr>
          <w:rFonts w:ascii="Arial MT"/>
          <w:sz w:val="20"/>
        </w:rPr>
      </w:pPr>
    </w:p>
    <w:p w:rsidR="006D25D3" w:rsidRDefault="006D25D3">
      <w:pPr>
        <w:pStyle w:val="a3"/>
        <w:rPr>
          <w:rFonts w:ascii="Arial MT"/>
          <w:sz w:val="20"/>
        </w:rPr>
      </w:pPr>
    </w:p>
    <w:p w:rsidR="006D25D3" w:rsidRDefault="006D25D3">
      <w:pPr>
        <w:rPr>
          <w:rFonts w:ascii="Arial MT"/>
          <w:sz w:val="20"/>
        </w:rPr>
        <w:sectPr w:rsidR="006D25D3" w:rsidSect="00AC519A">
          <w:type w:val="continuous"/>
          <w:pgSz w:w="11910" w:h="16840"/>
          <w:pgMar w:top="1134" w:right="850" w:bottom="1134" w:left="1701" w:header="720" w:footer="720" w:gutter="0"/>
          <w:cols w:space="720"/>
          <w:docGrid w:linePitch="299"/>
        </w:sectPr>
      </w:pPr>
    </w:p>
    <w:p w:rsidR="006D25D3" w:rsidRDefault="006D25D3">
      <w:pPr>
        <w:pStyle w:val="a3"/>
        <w:spacing w:before="4"/>
        <w:rPr>
          <w:rFonts w:ascii="Arial MT"/>
          <w:sz w:val="22"/>
        </w:rPr>
      </w:pPr>
    </w:p>
    <w:p w:rsidR="006D25D3" w:rsidRDefault="00961BE2">
      <w:pPr>
        <w:pStyle w:val="3"/>
        <w:spacing w:before="1"/>
        <w:ind w:left="217" w:firstLine="0"/>
      </w:pPr>
      <w:r>
        <w:t>Примітка:</w:t>
      </w:r>
    </w:p>
    <w:p w:rsidR="00AC519A" w:rsidRDefault="00961BE2">
      <w:pPr>
        <w:pStyle w:val="a3"/>
        <w:spacing w:before="162" w:line="398" w:lineRule="auto"/>
        <w:ind w:left="217" w:right="23"/>
        <w:rPr>
          <w:rFonts w:ascii="Arial MT"/>
        </w:rPr>
      </w:pPr>
      <w:r>
        <w:rPr>
          <w:rFonts w:ascii="Arial MT"/>
        </w:rPr>
        <w:t>ЗС</w:t>
      </w:r>
      <w:r>
        <w:rPr>
          <w:rFonts w:ascii="Arial MT"/>
        </w:rPr>
        <w:t xml:space="preserve"> </w:t>
      </w:r>
      <w:r>
        <w:rPr>
          <w:rFonts w:ascii="Arial MT"/>
        </w:rPr>
        <w:t>означає</w:t>
      </w:r>
      <w:r>
        <w:rPr>
          <w:rFonts w:ascii="Arial MT"/>
        </w:rPr>
        <w:t xml:space="preserve"> </w:t>
      </w:r>
      <w:r>
        <w:rPr>
          <w:rFonts w:ascii="Arial MT"/>
        </w:rPr>
        <w:t>змінний</w:t>
      </w:r>
      <w:r>
        <w:rPr>
          <w:rFonts w:ascii="Arial MT"/>
        </w:rPr>
        <w:t xml:space="preserve"> </w:t>
      </w:r>
      <w:r>
        <w:rPr>
          <w:rFonts w:ascii="Arial MT"/>
        </w:rPr>
        <w:t>струм</w:t>
      </w:r>
      <w:r>
        <w:rPr>
          <w:rFonts w:ascii="Arial MT"/>
        </w:rPr>
        <w:t xml:space="preserve">. </w:t>
      </w:r>
    </w:p>
    <w:p w:rsidR="006D25D3" w:rsidRDefault="00961BE2">
      <w:pPr>
        <w:pStyle w:val="a3"/>
        <w:spacing w:before="162" w:line="398" w:lineRule="auto"/>
        <w:ind w:left="217" w:right="23"/>
        <w:rPr>
          <w:rFonts w:ascii="Arial MT"/>
        </w:rPr>
      </w:pPr>
      <w:r>
        <w:rPr>
          <w:rFonts w:ascii="Arial MT"/>
        </w:rPr>
        <w:t>ПС</w:t>
      </w:r>
      <w:r>
        <w:rPr>
          <w:rFonts w:ascii="Arial MT"/>
        </w:rPr>
        <w:t xml:space="preserve"> </w:t>
      </w:r>
      <w:r>
        <w:rPr>
          <w:rFonts w:ascii="Arial MT"/>
        </w:rPr>
        <w:t>означає</w:t>
      </w:r>
      <w:r>
        <w:rPr>
          <w:rFonts w:ascii="Arial MT"/>
        </w:rPr>
        <w:t xml:space="preserve"> </w:t>
      </w:r>
      <w:r>
        <w:rPr>
          <w:rFonts w:ascii="Arial MT"/>
        </w:rPr>
        <w:t>постійний</w:t>
      </w:r>
      <w:r>
        <w:rPr>
          <w:rFonts w:ascii="Arial MT"/>
        </w:rPr>
        <w:t xml:space="preserve"> </w:t>
      </w:r>
      <w:r>
        <w:rPr>
          <w:rFonts w:ascii="Arial MT"/>
        </w:rPr>
        <w:t>струм</w:t>
      </w:r>
      <w:r>
        <w:rPr>
          <w:rFonts w:ascii="Arial MT"/>
        </w:rPr>
        <w:t>.</w:t>
      </w:r>
    </w:p>
    <w:p w:rsidR="006D25D3" w:rsidRDefault="00961BE2">
      <w:pPr>
        <w:pStyle w:val="a3"/>
        <w:rPr>
          <w:rFonts w:ascii="Arial MT"/>
          <w:sz w:val="24"/>
        </w:rPr>
      </w:pPr>
      <w:r>
        <w:br w:type="column"/>
      </w:r>
    </w:p>
    <w:p w:rsidR="006D25D3" w:rsidRDefault="006D25D3">
      <w:pPr>
        <w:pStyle w:val="a3"/>
        <w:spacing w:before="6"/>
        <w:rPr>
          <w:rFonts w:ascii="Arial MT"/>
          <w:sz w:val="33"/>
        </w:rPr>
      </w:pPr>
    </w:p>
    <w:p w:rsidR="00AC519A" w:rsidRDefault="00961BE2">
      <w:pPr>
        <w:pStyle w:val="a3"/>
        <w:spacing w:line="396" w:lineRule="auto"/>
        <w:ind w:left="220" w:right="413" w:hanging="4"/>
        <w:rPr>
          <w:rFonts w:ascii="Arial MT"/>
        </w:rPr>
      </w:pPr>
      <w:r>
        <w:rPr>
          <w:rFonts w:ascii="Arial MT"/>
        </w:rPr>
        <w:t>ФЕ</w:t>
      </w:r>
      <w:r>
        <w:rPr>
          <w:rFonts w:ascii="Arial MT"/>
        </w:rPr>
        <w:t xml:space="preserve"> </w:t>
      </w:r>
      <w:r>
        <w:rPr>
          <w:rFonts w:ascii="Arial MT"/>
        </w:rPr>
        <w:t>розшифровується</w:t>
      </w:r>
      <w:r>
        <w:rPr>
          <w:rFonts w:ascii="Arial MT"/>
        </w:rPr>
        <w:t xml:space="preserve"> </w:t>
      </w:r>
      <w:r>
        <w:rPr>
          <w:rFonts w:ascii="Arial MT"/>
        </w:rPr>
        <w:t>як</w:t>
      </w:r>
      <w:r>
        <w:rPr>
          <w:rFonts w:ascii="Arial MT"/>
        </w:rPr>
        <w:t xml:space="preserve"> </w:t>
      </w:r>
      <w:r>
        <w:rPr>
          <w:rFonts w:ascii="Arial MT"/>
        </w:rPr>
        <w:t>фотоелектричний</w:t>
      </w:r>
      <w:r>
        <w:rPr>
          <w:rFonts w:ascii="Arial MT"/>
        </w:rPr>
        <w:t xml:space="preserve"> (</w:t>
      </w:r>
      <w:r>
        <w:rPr>
          <w:rFonts w:ascii="Arial MT"/>
        </w:rPr>
        <w:t>сонячна</w:t>
      </w:r>
      <w:r>
        <w:rPr>
          <w:rFonts w:ascii="Arial MT"/>
        </w:rPr>
        <w:t xml:space="preserve"> </w:t>
      </w:r>
      <w:r>
        <w:rPr>
          <w:rFonts w:ascii="Arial MT"/>
        </w:rPr>
        <w:t>зарядка</w:t>
      </w:r>
      <w:r>
        <w:rPr>
          <w:rFonts w:ascii="Arial MT"/>
        </w:rPr>
        <w:t xml:space="preserve">). </w:t>
      </w:r>
    </w:p>
    <w:p w:rsidR="006D25D3" w:rsidRDefault="00961BE2">
      <w:pPr>
        <w:pStyle w:val="a3"/>
        <w:spacing w:line="396" w:lineRule="auto"/>
        <w:ind w:left="220" w:right="413" w:hanging="4"/>
        <w:rPr>
          <w:rFonts w:ascii="Arial MT"/>
        </w:rPr>
      </w:pPr>
      <w:r>
        <w:rPr>
          <w:rFonts w:ascii="Arial MT"/>
        </w:rPr>
        <w:t>Автомобільні</w:t>
      </w:r>
      <w:r>
        <w:rPr>
          <w:rFonts w:ascii="Arial MT"/>
        </w:rPr>
        <w:t xml:space="preserve"> </w:t>
      </w:r>
      <w:r>
        <w:rPr>
          <w:rFonts w:ascii="Arial MT"/>
        </w:rPr>
        <w:t>стійки</w:t>
      </w:r>
      <w:r>
        <w:rPr>
          <w:rFonts w:ascii="Arial MT"/>
        </w:rPr>
        <w:t xml:space="preserve"> </w:t>
      </w:r>
      <w:r>
        <w:rPr>
          <w:rFonts w:ascii="Arial MT"/>
        </w:rPr>
        <w:t>для</w:t>
      </w:r>
      <w:r>
        <w:rPr>
          <w:rFonts w:ascii="Arial MT"/>
        </w:rPr>
        <w:t xml:space="preserve"> </w:t>
      </w:r>
      <w:r>
        <w:rPr>
          <w:rFonts w:ascii="Arial MT"/>
        </w:rPr>
        <w:t>автомобільної</w:t>
      </w:r>
      <w:r>
        <w:rPr>
          <w:rFonts w:ascii="Arial MT"/>
        </w:rPr>
        <w:t xml:space="preserve"> </w:t>
      </w:r>
      <w:r>
        <w:rPr>
          <w:rFonts w:ascii="Arial MT"/>
        </w:rPr>
        <w:t>електроенергії</w:t>
      </w:r>
      <w:r>
        <w:rPr>
          <w:rFonts w:ascii="Arial MT"/>
        </w:rPr>
        <w:t>.</w:t>
      </w:r>
    </w:p>
    <w:p w:rsidR="006D25D3" w:rsidRDefault="006D25D3">
      <w:pPr>
        <w:spacing w:line="396" w:lineRule="auto"/>
        <w:rPr>
          <w:rFonts w:ascii="Arial MT"/>
        </w:rPr>
        <w:sectPr w:rsidR="006D25D3" w:rsidSect="00AC519A">
          <w:type w:val="continuous"/>
          <w:pgSz w:w="11910" w:h="16840"/>
          <w:pgMar w:top="1134" w:right="850" w:bottom="1134" w:left="1701" w:header="720" w:footer="720" w:gutter="0"/>
          <w:cols w:num="2" w:space="720" w:equalWidth="0">
            <w:col w:w="3221" w:space="1024"/>
            <w:col w:w="5114"/>
          </w:cols>
          <w:docGrid w:linePitch="299"/>
        </w:sectPr>
      </w:pPr>
    </w:p>
    <w:p w:rsidR="006D25D3" w:rsidRDefault="00961BE2">
      <w:pPr>
        <w:pStyle w:val="2"/>
        <w:numPr>
          <w:ilvl w:val="0"/>
          <w:numId w:val="15"/>
        </w:numPr>
        <w:tabs>
          <w:tab w:val="left" w:pos="557"/>
        </w:tabs>
        <w:spacing w:before="63"/>
      </w:pPr>
      <w:bookmarkStart w:id="3" w:name="_TOC_250009"/>
      <w:r>
        <w:lastRenderedPageBreak/>
        <w:t xml:space="preserve">Операція запуску та </w:t>
      </w:r>
      <w:bookmarkEnd w:id="3"/>
      <w:r>
        <w:t>вимкнення</w:t>
      </w:r>
    </w:p>
    <w:p w:rsidR="006D25D3" w:rsidRDefault="00961BE2" w:rsidP="000E6CB3">
      <w:pPr>
        <w:pStyle w:val="a4"/>
        <w:numPr>
          <w:ilvl w:val="0"/>
          <w:numId w:val="14"/>
        </w:numPr>
        <w:tabs>
          <w:tab w:val="left" w:pos="540"/>
        </w:tabs>
        <w:spacing w:before="299" w:line="403" w:lineRule="auto"/>
        <w:ind w:right="145" w:firstLine="0"/>
        <w:jc w:val="both"/>
        <w:rPr>
          <w:rFonts w:ascii="Microsoft Sans Serif"/>
          <w:sz w:val="21"/>
        </w:rPr>
      </w:pPr>
      <w:r>
        <w:rPr>
          <w:rFonts w:ascii="Microsoft Sans Serif"/>
          <w:sz w:val="21"/>
        </w:rPr>
        <w:t>Запуск</w:t>
      </w:r>
      <w:r>
        <w:rPr>
          <w:rFonts w:ascii="Microsoft Sans Serif"/>
          <w:sz w:val="21"/>
        </w:rPr>
        <w:t xml:space="preserve">: </w:t>
      </w:r>
      <w:r>
        <w:rPr>
          <w:rFonts w:ascii="Microsoft Sans Serif"/>
          <w:sz w:val="21"/>
        </w:rPr>
        <w:t>швидко</w:t>
      </w:r>
      <w:r>
        <w:rPr>
          <w:rFonts w:ascii="Microsoft Sans Serif"/>
          <w:sz w:val="21"/>
        </w:rPr>
        <w:t xml:space="preserve"> </w:t>
      </w:r>
      <w:r>
        <w:rPr>
          <w:rFonts w:ascii="Microsoft Sans Serif"/>
          <w:sz w:val="21"/>
        </w:rPr>
        <w:t>натисніть</w:t>
      </w:r>
      <w:r>
        <w:rPr>
          <w:rFonts w:ascii="Microsoft Sans Serif"/>
          <w:sz w:val="21"/>
        </w:rPr>
        <w:t xml:space="preserve"> </w:t>
      </w:r>
      <w:r>
        <w:rPr>
          <w:rFonts w:ascii="Microsoft Sans Serif"/>
          <w:sz w:val="21"/>
        </w:rPr>
        <w:t>кнопку</w:t>
      </w:r>
      <w:r>
        <w:rPr>
          <w:rFonts w:ascii="Microsoft Sans Serif"/>
          <w:sz w:val="21"/>
        </w:rPr>
        <w:t xml:space="preserve"> </w:t>
      </w:r>
      <w:r>
        <w:rPr>
          <w:rFonts w:ascii="Microsoft Sans Serif"/>
          <w:sz w:val="21"/>
        </w:rPr>
        <w:t>увімкнення</w:t>
      </w:r>
      <w:r>
        <w:rPr>
          <w:rFonts w:ascii="Microsoft Sans Serif"/>
          <w:sz w:val="21"/>
        </w:rPr>
        <w:t xml:space="preserve">, </w:t>
      </w:r>
      <w:r>
        <w:rPr>
          <w:rFonts w:ascii="Microsoft Sans Serif"/>
          <w:sz w:val="21"/>
        </w:rPr>
        <w:t>індикатор</w:t>
      </w:r>
      <w:r>
        <w:rPr>
          <w:rFonts w:ascii="Microsoft Sans Serif"/>
          <w:sz w:val="21"/>
        </w:rPr>
        <w:t xml:space="preserve"> </w:t>
      </w:r>
      <w:r>
        <w:rPr>
          <w:rFonts w:ascii="Microsoft Sans Serif"/>
          <w:sz w:val="21"/>
        </w:rPr>
        <w:t>загориться</w:t>
      </w:r>
      <w:r>
        <w:rPr>
          <w:rFonts w:ascii="Microsoft Sans Serif"/>
          <w:sz w:val="21"/>
        </w:rPr>
        <w:t xml:space="preserve">, </w:t>
      </w:r>
      <w:r>
        <w:rPr>
          <w:rFonts w:ascii="Microsoft Sans Serif"/>
          <w:sz w:val="21"/>
        </w:rPr>
        <w:t>і</w:t>
      </w:r>
      <w:r>
        <w:rPr>
          <w:rFonts w:ascii="Microsoft Sans Serif"/>
          <w:sz w:val="21"/>
        </w:rPr>
        <w:t xml:space="preserve"> </w:t>
      </w:r>
      <w:r>
        <w:rPr>
          <w:rFonts w:ascii="Microsoft Sans Serif"/>
          <w:sz w:val="21"/>
        </w:rPr>
        <w:t>пристрій</w:t>
      </w:r>
      <w:r>
        <w:rPr>
          <w:rFonts w:ascii="Microsoft Sans Serif"/>
          <w:sz w:val="21"/>
        </w:rPr>
        <w:t xml:space="preserve"> </w:t>
      </w:r>
      <w:r>
        <w:rPr>
          <w:rFonts w:ascii="Microsoft Sans Serif"/>
          <w:sz w:val="21"/>
        </w:rPr>
        <w:t>перейде</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режим</w:t>
      </w:r>
      <w:r>
        <w:rPr>
          <w:rFonts w:ascii="Microsoft Sans Serif"/>
          <w:sz w:val="21"/>
        </w:rPr>
        <w:t xml:space="preserve"> </w:t>
      </w:r>
      <w:r>
        <w:rPr>
          <w:rFonts w:ascii="Microsoft Sans Serif"/>
          <w:sz w:val="21"/>
        </w:rPr>
        <w:t>очікування</w:t>
      </w:r>
      <w:r>
        <w:rPr>
          <w:rFonts w:ascii="Microsoft Sans Serif"/>
          <w:sz w:val="21"/>
        </w:rPr>
        <w:t>.</w:t>
      </w:r>
    </w:p>
    <w:p w:rsidR="006D25D3" w:rsidRPr="00AC519A" w:rsidRDefault="00961BE2" w:rsidP="000E6CB3">
      <w:pPr>
        <w:pStyle w:val="a4"/>
        <w:numPr>
          <w:ilvl w:val="0"/>
          <w:numId w:val="14"/>
        </w:numPr>
        <w:tabs>
          <w:tab w:val="left" w:pos="537"/>
        </w:tabs>
        <w:spacing w:before="1" w:line="403" w:lineRule="auto"/>
        <w:ind w:right="145" w:firstLine="0"/>
        <w:jc w:val="both"/>
        <w:rPr>
          <w:rFonts w:ascii="Microsoft Sans Serif"/>
          <w:sz w:val="21"/>
        </w:rPr>
      </w:pPr>
      <w:r>
        <w:t>Вимкнення: натисніть і утримуйте кнопку живлення більше 2 секунд, індикатор згасне, а пристрій вимкнеться.</w:t>
      </w:r>
    </w:p>
    <w:tbl>
      <w:tblPr>
        <w:tblStyle w:val="TableNormal"/>
        <w:tblW w:w="0" w:type="auto"/>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4353"/>
      </w:tblGrid>
      <w:tr w:rsidR="00AC519A" w:rsidTr="00AC519A">
        <w:trPr>
          <w:trHeight w:val="407"/>
          <w:jc w:val="center"/>
        </w:trPr>
        <w:tc>
          <w:tcPr>
            <w:tcW w:w="8338" w:type="dxa"/>
            <w:gridSpan w:val="2"/>
            <w:tcBorders>
              <w:top w:val="nil"/>
              <w:left w:val="nil"/>
              <w:bottom w:val="nil"/>
              <w:right w:val="nil"/>
            </w:tcBorders>
            <w:shd w:val="clear" w:color="auto" w:fill="000000"/>
            <w:vAlign w:val="center"/>
          </w:tcPr>
          <w:p w:rsidR="00AC519A" w:rsidRDefault="00AC519A" w:rsidP="00AC519A">
            <w:pPr>
              <w:pStyle w:val="TableParagraph"/>
              <w:ind w:left="0"/>
              <w:jc w:val="center"/>
              <w:rPr>
                <w:rFonts w:ascii="Arial"/>
                <w:b/>
                <w:sz w:val="21"/>
              </w:rPr>
            </w:pPr>
            <w:proofErr w:type="spellStart"/>
            <w:r>
              <w:rPr>
                <w:rFonts w:ascii="Arial"/>
                <w:b/>
                <w:color w:val="FFFFFF"/>
                <w:sz w:val="21"/>
              </w:rPr>
              <w:t>Світлодіодна</w:t>
            </w:r>
            <w:proofErr w:type="spellEnd"/>
            <w:r>
              <w:rPr>
                <w:rFonts w:ascii="Arial"/>
                <w:b/>
                <w:color w:val="FFFFFF"/>
                <w:sz w:val="21"/>
              </w:rPr>
              <w:t xml:space="preserve"> </w:t>
            </w:r>
            <w:r>
              <w:rPr>
                <w:rFonts w:ascii="Arial"/>
                <w:b/>
                <w:color w:val="FFFFFF"/>
                <w:sz w:val="21"/>
              </w:rPr>
              <w:t>індикаторна</w:t>
            </w:r>
            <w:r>
              <w:rPr>
                <w:rFonts w:ascii="Arial"/>
                <w:b/>
                <w:color w:val="FFFFFF"/>
                <w:sz w:val="21"/>
              </w:rPr>
              <w:t xml:space="preserve"> </w:t>
            </w:r>
            <w:r>
              <w:rPr>
                <w:rFonts w:ascii="Arial"/>
                <w:b/>
                <w:color w:val="FFFFFF"/>
                <w:sz w:val="21"/>
              </w:rPr>
              <w:t>лампа</w:t>
            </w:r>
            <w:r>
              <w:rPr>
                <w:rFonts w:ascii="Arial"/>
                <w:b/>
                <w:color w:val="FFFFFF"/>
                <w:sz w:val="21"/>
              </w:rPr>
              <w:t xml:space="preserve"> </w:t>
            </w:r>
            <w:r>
              <w:rPr>
                <w:rFonts w:ascii="Arial"/>
                <w:b/>
                <w:color w:val="FFFFFF"/>
                <w:sz w:val="21"/>
              </w:rPr>
              <w:t>попередження</w:t>
            </w:r>
            <w:r>
              <w:rPr>
                <w:rFonts w:ascii="Arial"/>
                <w:b/>
                <w:color w:val="FFFFFF"/>
                <w:sz w:val="21"/>
              </w:rPr>
              <w:t xml:space="preserve"> </w:t>
            </w:r>
            <w:r>
              <w:rPr>
                <w:rFonts w:ascii="Arial"/>
                <w:b/>
                <w:color w:val="FFFFFF"/>
                <w:sz w:val="21"/>
              </w:rPr>
              <w:t>про</w:t>
            </w:r>
            <w:r>
              <w:rPr>
                <w:rFonts w:ascii="Arial"/>
                <w:b/>
                <w:color w:val="FFFFFF"/>
                <w:sz w:val="21"/>
              </w:rPr>
              <w:t xml:space="preserve"> </w:t>
            </w:r>
            <w:r>
              <w:rPr>
                <w:rFonts w:ascii="Arial"/>
                <w:b/>
                <w:color w:val="FFFFFF"/>
                <w:sz w:val="21"/>
              </w:rPr>
              <w:t>стан</w:t>
            </w:r>
          </w:p>
        </w:tc>
      </w:tr>
      <w:tr w:rsidR="00AC519A" w:rsidTr="00AC519A">
        <w:trPr>
          <w:trHeight w:val="811"/>
          <w:jc w:val="center"/>
        </w:trPr>
        <w:tc>
          <w:tcPr>
            <w:tcW w:w="3985" w:type="dxa"/>
            <w:tcBorders>
              <w:top w:val="nil"/>
            </w:tcBorders>
            <w:vAlign w:val="center"/>
          </w:tcPr>
          <w:p w:rsidR="00AC519A" w:rsidRDefault="00AC519A" w:rsidP="00AC519A">
            <w:pPr>
              <w:pStyle w:val="TableParagraph"/>
              <w:ind w:right="801"/>
              <w:jc w:val="center"/>
              <w:rPr>
                <w:sz w:val="21"/>
              </w:rPr>
            </w:pPr>
            <w:r>
              <w:rPr>
                <w:sz w:val="21"/>
              </w:rPr>
              <w:t>СКБ Захист від перенапруги або короткого замикання</w:t>
            </w:r>
          </w:p>
        </w:tc>
        <w:tc>
          <w:tcPr>
            <w:tcW w:w="4353" w:type="dxa"/>
            <w:tcBorders>
              <w:top w:val="nil"/>
            </w:tcBorders>
            <w:vAlign w:val="center"/>
          </w:tcPr>
          <w:p w:rsidR="00AC519A" w:rsidRDefault="00AC519A" w:rsidP="00AC519A">
            <w:pPr>
              <w:pStyle w:val="TableParagraph"/>
              <w:ind w:left="107"/>
              <w:jc w:val="center"/>
              <w:rPr>
                <w:sz w:val="21"/>
              </w:rPr>
            </w:pPr>
            <w:r>
              <w:rPr>
                <w:sz w:val="21"/>
              </w:rPr>
              <w:t>Вимкніть після того, як індикатор почне блимати</w:t>
            </w:r>
          </w:p>
        </w:tc>
      </w:tr>
      <w:tr w:rsidR="00AC519A" w:rsidTr="00AC519A">
        <w:trPr>
          <w:trHeight w:val="398"/>
          <w:jc w:val="center"/>
        </w:trPr>
        <w:tc>
          <w:tcPr>
            <w:tcW w:w="3985" w:type="dxa"/>
            <w:vAlign w:val="center"/>
          </w:tcPr>
          <w:p w:rsidR="00AC519A" w:rsidRDefault="00AC519A" w:rsidP="00AC519A">
            <w:pPr>
              <w:pStyle w:val="TableParagraph"/>
              <w:jc w:val="center"/>
              <w:rPr>
                <w:sz w:val="21"/>
              </w:rPr>
            </w:pPr>
            <w:r>
              <w:rPr>
                <w:sz w:val="21"/>
              </w:rPr>
              <w:t>Час очікування запуску СКБ</w:t>
            </w:r>
          </w:p>
        </w:tc>
        <w:tc>
          <w:tcPr>
            <w:tcW w:w="4353" w:type="dxa"/>
            <w:vAlign w:val="center"/>
          </w:tcPr>
          <w:p w:rsidR="00AC519A" w:rsidRDefault="00AC519A" w:rsidP="00AC519A">
            <w:pPr>
              <w:pStyle w:val="TableParagraph"/>
              <w:ind w:left="107"/>
              <w:jc w:val="center"/>
              <w:rPr>
                <w:sz w:val="21"/>
              </w:rPr>
            </w:pPr>
            <w:r>
              <w:rPr>
                <w:sz w:val="21"/>
              </w:rPr>
              <w:t>Індикатор блимає і не гасне</w:t>
            </w:r>
          </w:p>
        </w:tc>
      </w:tr>
      <w:tr w:rsidR="00AC519A" w:rsidTr="00AC519A">
        <w:trPr>
          <w:trHeight w:val="402"/>
          <w:jc w:val="center"/>
        </w:trPr>
        <w:tc>
          <w:tcPr>
            <w:tcW w:w="3985" w:type="dxa"/>
            <w:vAlign w:val="center"/>
          </w:tcPr>
          <w:p w:rsidR="00AC519A" w:rsidRDefault="00AC519A" w:rsidP="00AC519A">
            <w:pPr>
              <w:pStyle w:val="TableParagraph"/>
              <w:jc w:val="center"/>
              <w:rPr>
                <w:sz w:val="21"/>
              </w:rPr>
            </w:pPr>
            <w:r>
              <w:rPr>
                <w:sz w:val="21"/>
              </w:rPr>
              <w:t>Звичайний запуск</w:t>
            </w:r>
          </w:p>
        </w:tc>
        <w:tc>
          <w:tcPr>
            <w:tcW w:w="4353" w:type="dxa"/>
            <w:vAlign w:val="center"/>
          </w:tcPr>
          <w:p w:rsidR="00AC519A" w:rsidRDefault="00AC519A" w:rsidP="00AC519A">
            <w:pPr>
              <w:pStyle w:val="TableParagraph"/>
              <w:ind w:left="107"/>
              <w:jc w:val="center"/>
              <w:rPr>
                <w:sz w:val="21"/>
              </w:rPr>
            </w:pPr>
            <w:r>
              <w:rPr>
                <w:sz w:val="21"/>
              </w:rPr>
              <w:t>Індикатор світиться</w:t>
            </w:r>
          </w:p>
        </w:tc>
      </w:tr>
      <w:tr w:rsidR="00AC519A" w:rsidTr="00AC519A">
        <w:trPr>
          <w:trHeight w:val="398"/>
          <w:jc w:val="center"/>
        </w:trPr>
        <w:tc>
          <w:tcPr>
            <w:tcW w:w="3985" w:type="dxa"/>
            <w:vAlign w:val="center"/>
          </w:tcPr>
          <w:p w:rsidR="00AC519A" w:rsidRDefault="00AC519A" w:rsidP="00AC519A">
            <w:pPr>
              <w:pStyle w:val="TableParagraph"/>
              <w:jc w:val="center"/>
              <w:rPr>
                <w:sz w:val="21"/>
              </w:rPr>
            </w:pPr>
            <w:r>
              <w:rPr>
                <w:sz w:val="21"/>
              </w:rPr>
              <w:t>Звичайне вимкнення</w:t>
            </w:r>
          </w:p>
        </w:tc>
        <w:tc>
          <w:tcPr>
            <w:tcW w:w="4353" w:type="dxa"/>
            <w:vAlign w:val="center"/>
          </w:tcPr>
          <w:p w:rsidR="00AC519A" w:rsidRDefault="00AC519A" w:rsidP="00AC519A">
            <w:pPr>
              <w:pStyle w:val="TableParagraph"/>
              <w:ind w:left="107"/>
              <w:jc w:val="center"/>
              <w:rPr>
                <w:sz w:val="21"/>
              </w:rPr>
            </w:pPr>
            <w:r>
              <w:rPr>
                <w:sz w:val="21"/>
              </w:rPr>
              <w:t>Індикатор гасне</w:t>
            </w:r>
          </w:p>
        </w:tc>
      </w:tr>
    </w:tbl>
    <w:p w:rsidR="00AC519A" w:rsidRDefault="00AC519A" w:rsidP="00AC519A">
      <w:pPr>
        <w:pStyle w:val="a3"/>
      </w:pPr>
    </w:p>
    <w:p w:rsidR="00AC519A" w:rsidRDefault="00AC519A">
      <w:pPr>
        <w:pStyle w:val="a3"/>
        <w:spacing w:before="6"/>
        <w:rPr>
          <w:sz w:val="25"/>
        </w:rPr>
      </w:pPr>
    </w:p>
    <w:p w:rsidR="006D25D3" w:rsidRDefault="00961BE2" w:rsidP="000E6CB3">
      <w:pPr>
        <w:pStyle w:val="a4"/>
        <w:numPr>
          <w:ilvl w:val="0"/>
          <w:numId w:val="14"/>
        </w:numPr>
        <w:tabs>
          <w:tab w:val="left" w:pos="541"/>
        </w:tabs>
        <w:spacing w:line="403" w:lineRule="auto"/>
        <w:ind w:right="145" w:firstLine="0"/>
        <w:jc w:val="both"/>
        <w:rPr>
          <w:rFonts w:ascii="Microsoft Sans Serif" w:hAnsi="Microsoft Sans Serif"/>
          <w:sz w:val="21"/>
        </w:rPr>
      </w:pPr>
      <w:r>
        <w:rPr>
          <w:rFonts w:ascii="Microsoft Sans Serif" w:hAnsi="Microsoft Sans Serif"/>
          <w:sz w:val="21"/>
        </w:rPr>
        <w:t xml:space="preserve">Перемикач живлення постійного струму та перемикач живлення змінного струму вбудовано в </w:t>
      </w:r>
      <w:proofErr w:type="spellStart"/>
      <w:r>
        <w:rPr>
          <w:rFonts w:ascii="Microsoft Sans Serif" w:hAnsi="Microsoft Sans Serif"/>
          <w:sz w:val="21"/>
        </w:rPr>
        <w:t>РК-екран</w:t>
      </w:r>
      <w:proofErr w:type="spellEnd"/>
      <w:r>
        <w:rPr>
          <w:rFonts w:ascii="Microsoft Sans Serif" w:hAnsi="Microsoft Sans Serif"/>
          <w:sz w:val="21"/>
        </w:rPr>
        <w:t xml:space="preserve"> взаємодії (рисунок 1), натисніть кнопку «DC ON/OFF» і кнопку «AC ON/OFF» на екрані, щоб увімкнути/вимкнути вихід постійного/змінного струму.</w:t>
      </w:r>
    </w:p>
    <w:p w:rsidR="006D25D3" w:rsidRDefault="006D25D3">
      <w:pPr>
        <w:pStyle w:val="a3"/>
        <w:spacing w:before="1"/>
        <w:rPr>
          <w:sz w:val="26"/>
        </w:rPr>
      </w:pPr>
    </w:p>
    <w:p w:rsidR="006D25D3" w:rsidRDefault="00961BE2">
      <w:pPr>
        <w:pStyle w:val="2"/>
        <w:numPr>
          <w:ilvl w:val="0"/>
          <w:numId w:val="15"/>
        </w:numPr>
        <w:tabs>
          <w:tab w:val="left" w:pos="557"/>
        </w:tabs>
      </w:pPr>
      <w:r>
        <w:t>Як користуватися сенсорним екраном</w:t>
      </w:r>
    </w:p>
    <w:p w:rsidR="006D25D3" w:rsidRDefault="00961BE2">
      <w:pPr>
        <w:pStyle w:val="3"/>
        <w:spacing w:before="291"/>
        <w:ind w:left="220" w:firstLine="0"/>
      </w:pPr>
      <w:proofErr w:type="spellStart"/>
      <w:r>
        <w:t>РК-екран</w:t>
      </w:r>
      <w:proofErr w:type="spellEnd"/>
      <w:r>
        <w:t xml:space="preserve"> взаємодії (Інформаційне бачення) підтримує такі функції:</w:t>
      </w:r>
    </w:p>
    <w:p w:rsidR="006D25D3" w:rsidRDefault="00961BE2" w:rsidP="000E6CB3">
      <w:pPr>
        <w:pStyle w:val="a4"/>
        <w:numPr>
          <w:ilvl w:val="0"/>
          <w:numId w:val="13"/>
        </w:numPr>
        <w:tabs>
          <w:tab w:val="left" w:pos="540"/>
        </w:tabs>
        <w:spacing w:before="166" w:line="403" w:lineRule="auto"/>
        <w:ind w:right="145" w:firstLine="0"/>
        <w:jc w:val="both"/>
        <w:rPr>
          <w:rFonts w:ascii="Microsoft Sans Serif"/>
          <w:sz w:val="21"/>
        </w:rPr>
      </w:pPr>
      <w:r>
        <w:rPr>
          <w:rFonts w:ascii="Microsoft Sans Serif"/>
          <w:sz w:val="21"/>
        </w:rPr>
        <w:t>Відображення</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реальному</w:t>
      </w:r>
      <w:r>
        <w:rPr>
          <w:rFonts w:ascii="Microsoft Sans Serif"/>
          <w:sz w:val="21"/>
        </w:rPr>
        <w:t xml:space="preserve"> </w:t>
      </w:r>
      <w:r>
        <w:rPr>
          <w:rFonts w:ascii="Microsoft Sans Serif"/>
          <w:sz w:val="21"/>
        </w:rPr>
        <w:t>часі</w:t>
      </w:r>
      <w:r>
        <w:rPr>
          <w:rFonts w:ascii="Microsoft Sans Serif"/>
          <w:sz w:val="21"/>
        </w:rPr>
        <w:t xml:space="preserve"> </w:t>
      </w:r>
      <w:r>
        <w:rPr>
          <w:rFonts w:ascii="Microsoft Sans Serif"/>
          <w:sz w:val="21"/>
        </w:rPr>
        <w:t>напруги</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потужності</w:t>
      </w:r>
      <w:r>
        <w:rPr>
          <w:rFonts w:ascii="Microsoft Sans Serif"/>
          <w:sz w:val="21"/>
        </w:rPr>
        <w:t xml:space="preserve">, </w:t>
      </w:r>
      <w:r>
        <w:rPr>
          <w:rFonts w:ascii="Microsoft Sans Serif"/>
          <w:sz w:val="21"/>
        </w:rPr>
        <w:t>температури</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стану</w:t>
      </w:r>
      <w:r>
        <w:rPr>
          <w:rFonts w:ascii="Microsoft Sans Serif"/>
          <w:sz w:val="21"/>
        </w:rPr>
        <w:t xml:space="preserve"> </w:t>
      </w:r>
      <w:r>
        <w:rPr>
          <w:rFonts w:ascii="Microsoft Sans Serif"/>
          <w:sz w:val="21"/>
        </w:rPr>
        <w:t>зарядки</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розрядки</w:t>
      </w:r>
      <w:r>
        <w:rPr>
          <w:rFonts w:ascii="Microsoft Sans Serif"/>
          <w:sz w:val="21"/>
        </w:rPr>
        <w:t>.</w:t>
      </w:r>
    </w:p>
    <w:p w:rsidR="006D25D3" w:rsidRDefault="00961BE2" w:rsidP="000E6CB3">
      <w:pPr>
        <w:pStyle w:val="a4"/>
        <w:numPr>
          <w:ilvl w:val="0"/>
          <w:numId w:val="13"/>
        </w:numPr>
        <w:tabs>
          <w:tab w:val="left" w:pos="533"/>
        </w:tabs>
        <w:spacing w:before="2" w:line="405" w:lineRule="auto"/>
        <w:ind w:right="145" w:firstLine="0"/>
        <w:jc w:val="both"/>
        <w:rPr>
          <w:rFonts w:ascii="Microsoft Sans Serif"/>
          <w:sz w:val="21"/>
        </w:rPr>
      </w:pPr>
      <w:r>
        <w:rPr>
          <w:rFonts w:ascii="Microsoft Sans Serif"/>
          <w:sz w:val="21"/>
        </w:rPr>
        <w:t>Користувач</w:t>
      </w:r>
      <w:r>
        <w:rPr>
          <w:rFonts w:ascii="Microsoft Sans Serif"/>
          <w:sz w:val="21"/>
        </w:rPr>
        <w:t xml:space="preserve"> </w:t>
      </w:r>
      <w:r>
        <w:rPr>
          <w:rFonts w:ascii="Microsoft Sans Serif"/>
          <w:sz w:val="21"/>
        </w:rPr>
        <w:t>може</w:t>
      </w:r>
      <w:r>
        <w:rPr>
          <w:rFonts w:ascii="Microsoft Sans Serif"/>
          <w:sz w:val="21"/>
        </w:rPr>
        <w:t xml:space="preserve"> </w:t>
      </w:r>
      <w:r>
        <w:rPr>
          <w:rFonts w:ascii="Microsoft Sans Serif"/>
          <w:sz w:val="21"/>
        </w:rPr>
        <w:t>регулювати</w:t>
      </w:r>
      <w:r>
        <w:rPr>
          <w:rFonts w:ascii="Microsoft Sans Serif"/>
          <w:sz w:val="21"/>
        </w:rPr>
        <w:t xml:space="preserve"> </w:t>
      </w:r>
      <w:r>
        <w:rPr>
          <w:rFonts w:ascii="Microsoft Sans Serif"/>
          <w:sz w:val="21"/>
        </w:rPr>
        <w:t>вихідну</w:t>
      </w:r>
      <w:r>
        <w:rPr>
          <w:rFonts w:ascii="Microsoft Sans Serif"/>
          <w:sz w:val="21"/>
        </w:rPr>
        <w:t xml:space="preserve"> </w:t>
      </w:r>
      <w:r>
        <w:rPr>
          <w:rFonts w:ascii="Microsoft Sans Serif"/>
          <w:sz w:val="21"/>
        </w:rPr>
        <w:t>напругу</w:t>
      </w:r>
      <w:r>
        <w:rPr>
          <w:rFonts w:ascii="Microsoft Sans Serif"/>
          <w:sz w:val="21"/>
        </w:rPr>
        <w:t xml:space="preserve">, </w:t>
      </w:r>
      <w:r>
        <w:rPr>
          <w:rFonts w:ascii="Microsoft Sans Serif"/>
          <w:sz w:val="21"/>
        </w:rPr>
        <w:t>частоту</w:t>
      </w:r>
      <w:r>
        <w:rPr>
          <w:rFonts w:ascii="Microsoft Sans Serif"/>
          <w:sz w:val="21"/>
        </w:rPr>
        <w:t xml:space="preserve">, </w:t>
      </w:r>
      <w:r>
        <w:rPr>
          <w:rFonts w:ascii="Microsoft Sans Serif"/>
          <w:sz w:val="21"/>
        </w:rPr>
        <w:t>режим</w:t>
      </w:r>
      <w:r>
        <w:rPr>
          <w:rFonts w:ascii="Microsoft Sans Serif"/>
          <w:sz w:val="21"/>
        </w:rPr>
        <w:t xml:space="preserve"> </w:t>
      </w:r>
      <w:r>
        <w:rPr>
          <w:rFonts w:ascii="Microsoft Sans Serif"/>
          <w:sz w:val="21"/>
        </w:rPr>
        <w:t>зарядки</w:t>
      </w:r>
      <w:r>
        <w:rPr>
          <w:rFonts w:ascii="Microsoft Sans Serif"/>
          <w:sz w:val="21"/>
        </w:rPr>
        <w:t xml:space="preserve">, </w:t>
      </w:r>
      <w:r>
        <w:rPr>
          <w:rFonts w:ascii="Microsoft Sans Serif"/>
          <w:sz w:val="21"/>
        </w:rPr>
        <w:t>режим</w:t>
      </w:r>
      <w:r>
        <w:rPr>
          <w:rFonts w:ascii="Microsoft Sans Serif"/>
          <w:sz w:val="21"/>
        </w:rPr>
        <w:t xml:space="preserve"> </w:t>
      </w:r>
      <w:r>
        <w:rPr>
          <w:rFonts w:ascii="Microsoft Sans Serif"/>
          <w:sz w:val="21"/>
        </w:rPr>
        <w:t>споживання</w:t>
      </w:r>
      <w:r>
        <w:rPr>
          <w:rFonts w:ascii="Microsoft Sans Serif"/>
          <w:sz w:val="21"/>
        </w:rPr>
        <w:t xml:space="preserve"> </w:t>
      </w:r>
      <w:r>
        <w:rPr>
          <w:rFonts w:ascii="Microsoft Sans Serif"/>
          <w:sz w:val="21"/>
        </w:rPr>
        <w:t>електроенергії</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інформацію</w:t>
      </w:r>
      <w:r>
        <w:rPr>
          <w:rFonts w:ascii="Microsoft Sans Serif"/>
          <w:sz w:val="21"/>
        </w:rPr>
        <w:t xml:space="preserve"> </w:t>
      </w:r>
      <w:r>
        <w:rPr>
          <w:rFonts w:ascii="Microsoft Sans Serif"/>
          <w:sz w:val="21"/>
        </w:rPr>
        <w:t>про</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відповідно</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стовпця</w:t>
      </w:r>
      <w:r>
        <w:rPr>
          <w:rFonts w:ascii="Microsoft Sans Serif"/>
          <w:sz w:val="21"/>
        </w:rPr>
        <w:t xml:space="preserve"> </w:t>
      </w:r>
      <w:r>
        <w:rPr>
          <w:rFonts w:ascii="Microsoft Sans Serif"/>
          <w:sz w:val="21"/>
        </w:rPr>
        <w:t>налаштувань</w:t>
      </w:r>
      <w:r>
        <w:rPr>
          <w:rFonts w:ascii="Microsoft Sans Serif"/>
          <w:sz w:val="21"/>
        </w:rPr>
        <w:t>.</w:t>
      </w:r>
    </w:p>
    <w:p w:rsidR="006D25D3" w:rsidRDefault="00961BE2" w:rsidP="000E6CB3">
      <w:pPr>
        <w:pStyle w:val="a4"/>
        <w:numPr>
          <w:ilvl w:val="0"/>
          <w:numId w:val="13"/>
        </w:numPr>
        <w:tabs>
          <w:tab w:val="left" w:pos="540"/>
        </w:tabs>
        <w:spacing w:line="403" w:lineRule="auto"/>
        <w:ind w:right="145" w:firstLine="0"/>
        <w:jc w:val="both"/>
        <w:rPr>
          <w:rFonts w:ascii="Microsoft Sans Serif"/>
          <w:sz w:val="21"/>
        </w:rPr>
      </w:pPr>
      <w:r>
        <w:rPr>
          <w:rFonts w:ascii="Microsoft Sans Serif"/>
          <w:sz w:val="21"/>
        </w:rPr>
        <w:t>Підтримуйте</w:t>
      </w:r>
      <w:r>
        <w:rPr>
          <w:rFonts w:ascii="Microsoft Sans Serif"/>
          <w:sz w:val="21"/>
        </w:rPr>
        <w:t xml:space="preserve"> </w:t>
      </w:r>
      <w:r>
        <w:rPr>
          <w:rFonts w:ascii="Microsoft Sans Serif"/>
          <w:sz w:val="21"/>
        </w:rPr>
        <w:t>енергозбереження</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увімкніть</w:t>
      </w:r>
      <w:r>
        <w:rPr>
          <w:rFonts w:ascii="Microsoft Sans Serif"/>
          <w:sz w:val="21"/>
        </w:rPr>
        <w:t xml:space="preserve"> </w:t>
      </w:r>
      <w:r>
        <w:rPr>
          <w:rFonts w:ascii="Microsoft Sans Serif"/>
          <w:sz w:val="21"/>
        </w:rPr>
        <w:t>режим</w:t>
      </w:r>
      <w:r>
        <w:rPr>
          <w:rFonts w:ascii="Microsoft Sans Serif"/>
          <w:sz w:val="21"/>
        </w:rPr>
        <w:t xml:space="preserve"> </w:t>
      </w:r>
      <w:proofErr w:type="spellStart"/>
      <w:r>
        <w:rPr>
          <w:rFonts w:ascii="Microsoft Sans Serif"/>
          <w:sz w:val="21"/>
        </w:rPr>
        <w:t>Super</w:t>
      </w:r>
      <w:proofErr w:type="spellEnd"/>
      <w:r>
        <w:rPr>
          <w:rFonts w:ascii="Microsoft Sans Serif"/>
          <w:sz w:val="21"/>
        </w:rPr>
        <w:t xml:space="preserve"> ECO, </w:t>
      </w:r>
      <w:r>
        <w:rPr>
          <w:rFonts w:ascii="Microsoft Sans Serif"/>
          <w:sz w:val="21"/>
        </w:rPr>
        <w:t>щоб</w:t>
      </w:r>
      <w:r>
        <w:rPr>
          <w:rFonts w:ascii="Microsoft Sans Serif"/>
          <w:sz w:val="21"/>
        </w:rPr>
        <w:t xml:space="preserve"> </w:t>
      </w:r>
      <w:r>
        <w:rPr>
          <w:rFonts w:ascii="Microsoft Sans Serif"/>
          <w:sz w:val="21"/>
        </w:rPr>
        <w:t>заощадити</w:t>
      </w:r>
      <w:r>
        <w:rPr>
          <w:rFonts w:ascii="Microsoft Sans Serif"/>
          <w:sz w:val="21"/>
        </w:rPr>
        <w:t xml:space="preserve"> </w:t>
      </w:r>
      <w:r>
        <w:rPr>
          <w:rFonts w:ascii="Microsoft Sans Serif"/>
          <w:sz w:val="21"/>
        </w:rPr>
        <w:t>понад</w:t>
      </w:r>
      <w:r>
        <w:rPr>
          <w:rFonts w:ascii="Microsoft Sans Serif"/>
          <w:sz w:val="21"/>
        </w:rPr>
        <w:t xml:space="preserve"> 30% </w:t>
      </w:r>
      <w:r>
        <w:rPr>
          <w:rFonts w:ascii="Microsoft Sans Serif"/>
          <w:sz w:val="21"/>
        </w:rPr>
        <w:t>марних</w:t>
      </w:r>
      <w:r>
        <w:rPr>
          <w:rFonts w:ascii="Microsoft Sans Serif"/>
          <w:sz w:val="21"/>
        </w:rPr>
        <w:t xml:space="preserve"> </w:t>
      </w:r>
      <w:r>
        <w:rPr>
          <w:rFonts w:ascii="Microsoft Sans Serif"/>
          <w:sz w:val="21"/>
        </w:rPr>
        <w:t>втрат</w:t>
      </w:r>
      <w:r>
        <w:rPr>
          <w:rFonts w:ascii="Microsoft Sans Serif"/>
          <w:sz w:val="21"/>
        </w:rPr>
        <w:t xml:space="preserve"> </w:t>
      </w:r>
      <w:r>
        <w:rPr>
          <w:rFonts w:ascii="Microsoft Sans Serif"/>
          <w:sz w:val="21"/>
        </w:rPr>
        <w:t>енергії</w:t>
      </w:r>
      <w:r>
        <w:rPr>
          <w:rFonts w:ascii="Microsoft Sans Serif"/>
          <w:sz w:val="21"/>
        </w:rPr>
        <w:t>.</w:t>
      </w:r>
    </w:p>
    <w:p w:rsidR="006D25D3" w:rsidRDefault="00961BE2" w:rsidP="000E6CB3">
      <w:pPr>
        <w:pStyle w:val="a4"/>
        <w:numPr>
          <w:ilvl w:val="0"/>
          <w:numId w:val="13"/>
        </w:numPr>
        <w:tabs>
          <w:tab w:val="left" w:pos="540"/>
        </w:tabs>
        <w:spacing w:line="403" w:lineRule="auto"/>
        <w:ind w:right="145" w:firstLine="0"/>
        <w:jc w:val="both"/>
        <w:rPr>
          <w:rFonts w:ascii="Microsoft Sans Serif"/>
          <w:sz w:val="21"/>
        </w:rPr>
      </w:pPr>
      <w:r>
        <w:rPr>
          <w:rFonts w:ascii="Microsoft Sans Serif"/>
          <w:sz w:val="21"/>
        </w:rPr>
        <w:t>Допомога</w:t>
      </w:r>
      <w:r>
        <w:rPr>
          <w:rFonts w:ascii="Microsoft Sans Serif"/>
          <w:sz w:val="21"/>
        </w:rPr>
        <w:t xml:space="preserve"> </w:t>
      </w:r>
      <w:r>
        <w:rPr>
          <w:rFonts w:ascii="Microsoft Sans Serif"/>
          <w:sz w:val="21"/>
        </w:rPr>
        <w:t>користувачам</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перегляді</w:t>
      </w:r>
      <w:r>
        <w:rPr>
          <w:rFonts w:ascii="Microsoft Sans Serif"/>
          <w:sz w:val="21"/>
        </w:rPr>
        <w:t xml:space="preserve"> </w:t>
      </w:r>
      <w:r>
        <w:rPr>
          <w:rFonts w:ascii="Microsoft Sans Serif"/>
          <w:sz w:val="21"/>
        </w:rPr>
        <w:t>інформації</w:t>
      </w:r>
      <w:r>
        <w:rPr>
          <w:rFonts w:ascii="Microsoft Sans Serif"/>
          <w:sz w:val="21"/>
        </w:rPr>
        <w:t xml:space="preserve"> </w:t>
      </w:r>
      <w:r>
        <w:rPr>
          <w:rFonts w:ascii="Microsoft Sans Serif"/>
          <w:sz w:val="21"/>
        </w:rPr>
        <w:t>про</w:t>
      </w:r>
      <w:r>
        <w:rPr>
          <w:rFonts w:ascii="Microsoft Sans Serif"/>
          <w:sz w:val="21"/>
        </w:rPr>
        <w:t xml:space="preserve"> </w:t>
      </w:r>
      <w:r>
        <w:rPr>
          <w:rFonts w:ascii="Microsoft Sans Serif"/>
          <w:sz w:val="21"/>
        </w:rPr>
        <w:t>помилки</w:t>
      </w:r>
      <w:r>
        <w:rPr>
          <w:rFonts w:ascii="Microsoft Sans Serif"/>
          <w:sz w:val="21"/>
        </w:rPr>
        <w:t xml:space="preserve">, </w:t>
      </w:r>
      <w:r>
        <w:rPr>
          <w:rFonts w:ascii="Microsoft Sans Serif"/>
          <w:sz w:val="21"/>
        </w:rPr>
        <w:t>історію</w:t>
      </w:r>
      <w:r>
        <w:rPr>
          <w:rFonts w:ascii="Microsoft Sans Serif"/>
          <w:sz w:val="21"/>
        </w:rPr>
        <w:t xml:space="preserve"> </w:t>
      </w:r>
      <w:r>
        <w:rPr>
          <w:rFonts w:ascii="Microsoft Sans Serif"/>
          <w:sz w:val="21"/>
        </w:rPr>
        <w:t>помилок</w:t>
      </w:r>
      <w:r>
        <w:rPr>
          <w:rFonts w:ascii="Microsoft Sans Serif"/>
          <w:sz w:val="21"/>
        </w:rPr>
        <w:t xml:space="preserve">, </w:t>
      </w:r>
      <w:r>
        <w:rPr>
          <w:rFonts w:ascii="Microsoft Sans Serif"/>
          <w:sz w:val="21"/>
        </w:rPr>
        <w:t>версію</w:t>
      </w:r>
      <w:r>
        <w:rPr>
          <w:rFonts w:ascii="Microsoft Sans Serif"/>
          <w:sz w:val="21"/>
        </w:rPr>
        <w:t xml:space="preserve"> </w:t>
      </w:r>
      <w:r>
        <w:rPr>
          <w:rFonts w:ascii="Microsoft Sans Serif"/>
          <w:sz w:val="21"/>
        </w:rPr>
        <w:t>програмного</w:t>
      </w:r>
      <w:r>
        <w:rPr>
          <w:rFonts w:ascii="Microsoft Sans Serif"/>
          <w:sz w:val="21"/>
        </w:rPr>
        <w:t xml:space="preserve"> </w:t>
      </w:r>
      <w:r>
        <w:rPr>
          <w:rFonts w:ascii="Microsoft Sans Serif"/>
          <w:sz w:val="21"/>
        </w:rPr>
        <w:t>забезпечення</w:t>
      </w:r>
    </w:p>
    <w:p w:rsidR="006D25D3" w:rsidRDefault="006D25D3">
      <w:pPr>
        <w:pStyle w:val="a3"/>
        <w:spacing w:before="9"/>
        <w:rPr>
          <w:sz w:val="25"/>
        </w:rPr>
      </w:pPr>
    </w:p>
    <w:p w:rsidR="006D25D3" w:rsidRDefault="00961BE2">
      <w:pPr>
        <w:pStyle w:val="2"/>
        <w:numPr>
          <w:ilvl w:val="0"/>
          <w:numId w:val="15"/>
        </w:numPr>
        <w:tabs>
          <w:tab w:val="left" w:pos="517"/>
        </w:tabs>
        <w:ind w:left="516"/>
      </w:pPr>
      <w:r>
        <w:t>Етапи роботи сенсорного екрана</w:t>
      </w:r>
    </w:p>
    <w:p w:rsidR="000E6CB3" w:rsidRDefault="00961BE2" w:rsidP="000E6CB3">
      <w:pPr>
        <w:pStyle w:val="a3"/>
        <w:spacing w:before="292" w:line="405" w:lineRule="auto"/>
        <w:ind w:left="220" w:right="145"/>
        <w:jc w:val="both"/>
        <w:rPr>
          <w:rFonts w:ascii="Arial" w:hAnsi="Arial"/>
          <w:b/>
        </w:rPr>
      </w:pPr>
      <w:r>
        <w:rPr>
          <w:rFonts w:ascii="Arial" w:hAnsi="Arial"/>
          <w:b/>
        </w:rPr>
        <w:t xml:space="preserve">Порада: </w:t>
      </w:r>
    </w:p>
    <w:p w:rsidR="006D25D3" w:rsidRDefault="00961BE2" w:rsidP="000E6CB3">
      <w:pPr>
        <w:pStyle w:val="a3"/>
        <w:spacing w:before="120" w:line="406" w:lineRule="auto"/>
        <w:ind w:left="221" w:right="147"/>
        <w:jc w:val="both"/>
      </w:pPr>
      <w:r>
        <w:t xml:space="preserve">● Сенсорний </w:t>
      </w:r>
      <w:proofErr w:type="spellStart"/>
      <w:r>
        <w:t>РК-екран</w:t>
      </w:r>
      <w:proofErr w:type="spellEnd"/>
      <w:r>
        <w:t xml:space="preserve"> є екраном з опором. Рекомендуємо злегка натиснути нігтем на сенсорну кнопку, поки вона не подасть звуковий сигнал.</w:t>
      </w:r>
    </w:p>
    <w:p w:rsidR="006D25D3" w:rsidRDefault="000E6CB3" w:rsidP="000E6CB3">
      <w:pPr>
        <w:pStyle w:val="a4"/>
        <w:numPr>
          <w:ilvl w:val="0"/>
          <w:numId w:val="12"/>
        </w:numPr>
        <w:tabs>
          <w:tab w:val="left" w:pos="350"/>
        </w:tabs>
        <w:spacing w:line="235" w:lineRule="exact"/>
        <w:ind w:right="145"/>
        <w:jc w:val="both"/>
        <w:rPr>
          <w:rFonts w:ascii="Microsoft Sans Serif" w:hAnsi="Microsoft Sans Serif"/>
          <w:sz w:val="21"/>
        </w:rPr>
      </w:pPr>
      <w:r>
        <w:rPr>
          <w:rFonts w:ascii="Microsoft Sans Serif" w:hAnsi="Microsoft Sans Serif"/>
          <w:sz w:val="21"/>
        </w:rPr>
        <w:t xml:space="preserve"> </w:t>
      </w:r>
      <w:r w:rsidR="00961BE2">
        <w:rPr>
          <w:rFonts w:ascii="Microsoft Sans Serif" w:hAnsi="Microsoft Sans Serif"/>
          <w:sz w:val="21"/>
        </w:rPr>
        <w:t xml:space="preserve">Щоб збільшити термін служби </w:t>
      </w:r>
      <w:proofErr w:type="spellStart"/>
      <w:r w:rsidR="00961BE2">
        <w:rPr>
          <w:rFonts w:ascii="Microsoft Sans Serif" w:hAnsi="Microsoft Sans Serif"/>
          <w:sz w:val="21"/>
        </w:rPr>
        <w:t>РК-екрана</w:t>
      </w:r>
      <w:proofErr w:type="spellEnd"/>
      <w:r w:rsidR="00961BE2">
        <w:rPr>
          <w:rFonts w:ascii="Microsoft Sans Serif" w:hAnsi="Microsoft Sans Serif"/>
          <w:sz w:val="21"/>
        </w:rPr>
        <w:t>, уникайте попадання на нього прямих сонячних променів.</w:t>
      </w:r>
    </w:p>
    <w:p w:rsidR="006D25D3" w:rsidRDefault="00961BE2" w:rsidP="000E6CB3">
      <w:pPr>
        <w:pStyle w:val="a4"/>
        <w:numPr>
          <w:ilvl w:val="0"/>
          <w:numId w:val="11"/>
        </w:numPr>
        <w:tabs>
          <w:tab w:val="left" w:pos="529"/>
        </w:tabs>
        <w:spacing w:before="162"/>
        <w:ind w:right="145"/>
        <w:jc w:val="both"/>
        <w:rPr>
          <w:rFonts w:ascii="Microsoft Sans Serif"/>
          <w:sz w:val="21"/>
        </w:rPr>
      </w:pPr>
      <w:r>
        <w:rPr>
          <w:rFonts w:ascii="Microsoft Sans Serif"/>
          <w:sz w:val="21"/>
        </w:rPr>
        <w:t>Якщо</w:t>
      </w:r>
      <w:r>
        <w:rPr>
          <w:rFonts w:ascii="Microsoft Sans Serif"/>
          <w:sz w:val="21"/>
        </w:rPr>
        <w:t xml:space="preserve"> </w:t>
      </w:r>
      <w:r>
        <w:rPr>
          <w:rFonts w:ascii="Microsoft Sans Serif"/>
          <w:sz w:val="21"/>
        </w:rPr>
        <w:t>натиснути</w:t>
      </w:r>
      <w:r>
        <w:rPr>
          <w:rFonts w:ascii="Microsoft Sans Serif"/>
          <w:sz w:val="21"/>
        </w:rPr>
        <w:t xml:space="preserve"> </w:t>
      </w:r>
      <w:r>
        <w:rPr>
          <w:rFonts w:ascii="Microsoft Sans Serif"/>
          <w:sz w:val="21"/>
        </w:rPr>
        <w:t>кнопку</w:t>
      </w:r>
      <w:r>
        <w:rPr>
          <w:rFonts w:ascii="Microsoft Sans Serif"/>
          <w:sz w:val="21"/>
        </w:rPr>
        <w:t xml:space="preserve"> </w:t>
      </w:r>
      <w:r>
        <w:rPr>
          <w:rFonts w:ascii="Microsoft Sans Serif"/>
          <w:sz w:val="21"/>
        </w:rPr>
        <w:t>увімкнення</w:t>
      </w:r>
      <w:r>
        <w:rPr>
          <w:rFonts w:ascii="Microsoft Sans Serif"/>
          <w:sz w:val="21"/>
        </w:rPr>
        <w:t xml:space="preserve">, </w:t>
      </w:r>
      <w:r>
        <w:rPr>
          <w:rFonts w:ascii="Microsoft Sans Serif"/>
          <w:sz w:val="21"/>
        </w:rPr>
        <w:t>відкриється</w:t>
      </w:r>
      <w:r>
        <w:rPr>
          <w:rFonts w:ascii="Microsoft Sans Serif"/>
          <w:sz w:val="21"/>
        </w:rPr>
        <w:t xml:space="preserve"> </w:t>
      </w:r>
      <w:r>
        <w:rPr>
          <w:rFonts w:ascii="Microsoft Sans Serif"/>
          <w:sz w:val="21"/>
        </w:rPr>
        <w:t>головний</w:t>
      </w:r>
      <w:r>
        <w:rPr>
          <w:rFonts w:ascii="Microsoft Sans Serif"/>
          <w:sz w:val="21"/>
        </w:rPr>
        <w:t xml:space="preserve"> </w:t>
      </w:r>
      <w:r>
        <w:rPr>
          <w:rFonts w:ascii="Microsoft Sans Serif"/>
          <w:sz w:val="21"/>
        </w:rPr>
        <w:t>інтерфейс</w:t>
      </w:r>
      <w:r>
        <w:rPr>
          <w:rFonts w:ascii="Microsoft Sans Serif"/>
          <w:sz w:val="21"/>
        </w:rPr>
        <w:t xml:space="preserve"> </w:t>
      </w:r>
      <w:proofErr w:type="spellStart"/>
      <w:r>
        <w:rPr>
          <w:rFonts w:ascii="Microsoft Sans Serif"/>
          <w:sz w:val="21"/>
        </w:rPr>
        <w:t>РК</w:t>
      </w:r>
      <w:r>
        <w:rPr>
          <w:rFonts w:ascii="Microsoft Sans Serif"/>
          <w:sz w:val="21"/>
        </w:rPr>
        <w:t>-</w:t>
      </w:r>
      <w:r>
        <w:rPr>
          <w:rFonts w:ascii="Microsoft Sans Serif"/>
          <w:sz w:val="21"/>
        </w:rPr>
        <w:t>дисплея</w:t>
      </w:r>
      <w:proofErr w:type="spellEnd"/>
      <w:r>
        <w:rPr>
          <w:rFonts w:ascii="Microsoft Sans Serif"/>
          <w:sz w:val="21"/>
        </w:rPr>
        <w:t>:</w:t>
      </w:r>
    </w:p>
    <w:p w:rsidR="006D25D3" w:rsidRDefault="006D25D3">
      <w:pPr>
        <w:rPr>
          <w:sz w:val="21"/>
        </w:rPr>
        <w:sectPr w:rsidR="006D25D3" w:rsidSect="00AC519A">
          <w:pgSz w:w="11910" w:h="16840"/>
          <w:pgMar w:top="1134" w:right="850" w:bottom="1134" w:left="1701" w:header="0" w:footer="1184" w:gutter="0"/>
          <w:cols w:space="720"/>
          <w:docGrid w:linePitch="299"/>
        </w:sectPr>
      </w:pPr>
    </w:p>
    <w:p w:rsidR="006D25D3" w:rsidRDefault="006D25D3">
      <w:pPr>
        <w:pStyle w:val="a3"/>
        <w:rPr>
          <w:sz w:val="6"/>
        </w:rPr>
      </w:pPr>
    </w:p>
    <w:p w:rsidR="006D25D3" w:rsidRDefault="00961BE2">
      <w:pPr>
        <w:pStyle w:val="a3"/>
        <w:ind w:left="120"/>
        <w:rPr>
          <w:sz w:val="20"/>
        </w:rPr>
      </w:pPr>
      <w:r>
        <w:rPr>
          <w:sz w:val="20"/>
        </w:rPr>
      </w:r>
      <w:r>
        <w:rPr>
          <w:sz w:val="20"/>
        </w:rPr>
        <w:pict>
          <v:group id="_x0000_s1137" style="width:421.85pt;height:249.1pt;mso-position-horizontal-relative:char;mso-position-vertical-relative:line" coordsize="8437,4982">
            <v:shape id="_x0000_s1175" type="#_x0000_t75" style="position:absolute;left:296;top:27;width:7778;height:4901">
              <v:imagedata r:id="rId14" o:title=""/>
            </v:shape>
            <v:shape id="_x0000_s1174" style="position:absolute;top:718;width:8437;height:4264" coordorigin=",718" coordsize="8437,4264" o:spt="100" adj="0,,0" path="m1267,718l,718,,4238r1267,l1267,718xm6010,4166r-3135,l2875,4981r3135,l6010,4166xm8437,1195r-1017,l7420,2708r1017,l8437,1195xe" stroked="f">
              <v:stroke joinstyle="round"/>
              <v:formulas/>
              <v:path arrowok="t" o:connecttype="segments"/>
            </v:shape>
            <v:shape id="_x0000_s1173" type="#_x0000_t75" style="position:absolute;left:2964;top:57;width:336;height:336">
              <v:imagedata r:id="rId15" o:title=""/>
            </v:shape>
            <v:shape id="_x0000_s1172" type="#_x0000_t75" style="position:absolute;left:341;top:1011;width:336;height:336">
              <v:imagedata r:id="rId15" o:title=""/>
            </v:shape>
            <v:shape id="_x0000_s1171" type="#_x0000_t75" style="position:absolute;left:341;top:1834;width:336;height:336">
              <v:imagedata r:id="rId16" o:title=""/>
            </v:shape>
            <v:shape id="_x0000_s1170" type="#_x0000_t75" style="position:absolute;left:341;top:2661;width:336;height:336">
              <v:imagedata r:id="rId15" o:title=""/>
            </v:shape>
            <v:shape id="_x0000_s1169" type="#_x0000_t75" style="position:absolute;left:341;top:3481;width:336;height:336">
              <v:imagedata r:id="rId15" o:title=""/>
            </v:shape>
            <v:shape id="_x0000_s1168" type="#_x0000_t75" style="position:absolute;left:4809;top:57;width:336;height:336">
              <v:imagedata r:id="rId17" o:title=""/>
            </v:shape>
            <v:shape id="_x0000_s1167" type="#_x0000_t75" style="position:absolute;left:6301;top:57;width:336;height:336">
              <v:imagedata r:id="rId15" o:title=""/>
            </v:shape>
            <v:shape id="_x0000_s1166" type="#_x0000_t75" style="position:absolute;left:7728;top:1246;width:336;height:336">
              <v:imagedata r:id="rId15" o:title=""/>
            </v:shape>
            <v:shape id="_x0000_s1165" type="#_x0000_t75" style="position:absolute;left:2971;top:4562;width:336;height:336">
              <v:imagedata r:id="rId15" o:title=""/>
            </v:shape>
            <v:shape id="_x0000_s1164" type="#_x0000_t75" style="position:absolute;left:4013;top:4562;width:336;height:336">
              <v:imagedata r:id="rId15" o:title=""/>
            </v:shape>
            <v:shape id="_x0000_s1163" type="#_x0000_t75" style="position:absolute;left:5587;top:4562;width:336;height:336">
              <v:imagedata r:id="rId18" o:title=""/>
            </v:shape>
            <v:shape id="_x0000_s1162" type="#_x0000_t75" style="position:absolute;left:7728;top:2197;width:336;height:336">
              <v:imagedata r:id="rId15" o:title=""/>
            </v:shape>
            <v:line id="_x0000_s1161" style="position:absolute" from="3132,4565" to="3132,2994" strokeweight=".09983mm"/>
            <v:line id="_x0000_s1160" style="position:absolute" from="678,3649" to="1295,3649" strokeweight=".09983mm"/>
            <v:line id="_x0000_s1159" style="position:absolute" from="678,2829" to="1295,2829" strokeweight=".09983mm"/>
            <v:line id="_x0000_s1158" style="position:absolute" from="678,2002" to="1295,2002" strokeweight=".09983mm"/>
            <v:line id="_x0000_s1157" style="position:absolute" from="678,1179" to="1295,1179" strokeweight=".09983mm"/>
            <v:line id="_x0000_s1156" style="position:absolute" from="3132,391" to="3132,1145" strokeweight=".09983mm"/>
            <v:line id="_x0000_s1155" style="position:absolute" from="4977,391" to="4977,1345" strokeweight=".09983mm"/>
            <v:line id="_x0000_s1154" style="position:absolute" from="7731,1421" to="7047,1421" strokeweight=".09983mm"/>
            <v:line id="_x0000_s1153" style="position:absolute" from="7731,2366" to="7064,2366" strokeweight=".09983mm"/>
            <v:line id="_x0000_s1152" style="position:absolute" from="6469,391" to="6469,792" strokeweight=".09983mm"/>
            <v:line id="_x0000_s1151" style="position:absolute" from="4182,4565" to="4182,3993" strokeweight=".09983mm"/>
            <v:line id="_x0000_s1150" style="position:absolute" from="5756,4565" to="5756,4010" strokeweight=".09983mm"/>
            <v:shapetype id="_x0000_t202" coordsize="21600,21600" o:spt="202" path="m,l,21600r21600,l21600,xe">
              <v:stroke joinstyle="miter"/>
              <v:path gradientshapeok="t" o:connecttype="rect"/>
            </v:shapetype>
            <v:shape id="_x0000_s1149" type="#_x0000_t202" style="position:absolute;left:3043;top:32;width:189;height:357" filled="f" stroked="f">
              <v:textbox style="mso-next-textbox:#_x0000_s1149" inset="0,0,0,0">
                <w:txbxContent>
                  <w:p w:rsidR="00961BE2" w:rsidRDefault="00961BE2">
                    <w:pPr>
                      <w:spacing w:line="344" w:lineRule="exact"/>
                      <w:rPr>
                        <w:rFonts w:ascii="Arial MT"/>
                        <w:sz w:val="30"/>
                      </w:rPr>
                    </w:pPr>
                    <w:r>
                      <w:rPr>
                        <w:rFonts w:ascii="Arial MT"/>
                        <w:sz w:val="30"/>
                      </w:rPr>
                      <w:t>e</w:t>
                    </w:r>
                  </w:p>
                </w:txbxContent>
              </v:textbox>
            </v:shape>
            <v:shape id="_x0000_s1148" type="#_x0000_t202" style="position:absolute;left:4929;top:62;width:105;height:357" filled="f" stroked="f">
              <v:textbox style="mso-next-textbox:#_x0000_s1148" inset="0,0,0,0">
                <w:txbxContent>
                  <w:p w:rsidR="00961BE2" w:rsidRDefault="00961BE2">
                    <w:pPr>
                      <w:spacing w:line="344" w:lineRule="exact"/>
                      <w:rPr>
                        <w:rFonts w:ascii="Arial MT"/>
                        <w:sz w:val="30"/>
                      </w:rPr>
                    </w:pPr>
                    <w:r>
                      <w:rPr>
                        <w:rFonts w:ascii="Arial MT"/>
                        <w:sz w:val="30"/>
                      </w:rPr>
                      <w:t>f</w:t>
                    </w:r>
                  </w:p>
                </w:txbxContent>
              </v:textbox>
            </v:shape>
            <v:shape id="_x0000_s1147" type="#_x0000_t202" style="position:absolute;left:6385;width:189;height:357" filled="f" stroked="f">
              <v:textbox style="mso-next-textbox:#_x0000_s1147" inset="0,0,0,0">
                <w:txbxContent>
                  <w:p w:rsidR="00961BE2" w:rsidRDefault="00961BE2">
                    <w:pPr>
                      <w:spacing w:line="344" w:lineRule="exact"/>
                      <w:rPr>
                        <w:rFonts w:ascii="Arial MT"/>
                        <w:sz w:val="30"/>
                      </w:rPr>
                    </w:pPr>
                    <w:r>
                      <w:rPr>
                        <w:rFonts w:ascii="Arial MT"/>
                        <w:sz w:val="30"/>
                      </w:rPr>
                      <w:t>g</w:t>
                    </w:r>
                  </w:p>
                </w:txbxContent>
              </v:textbox>
            </v:shape>
            <v:shape id="_x0000_s1146" type="#_x0000_t202" style="position:absolute;left:420;top:985;width:189;height:357" filled="f" stroked="f">
              <v:textbox style="mso-next-textbox:#_x0000_s1146" inset="0,0,0,0">
                <w:txbxContent>
                  <w:p w:rsidR="00961BE2" w:rsidRDefault="00961BE2">
                    <w:pPr>
                      <w:spacing w:line="344" w:lineRule="exact"/>
                      <w:rPr>
                        <w:rFonts w:ascii="Arial MT"/>
                        <w:sz w:val="30"/>
                      </w:rPr>
                    </w:pPr>
                    <w:r>
                      <w:rPr>
                        <w:rFonts w:ascii="Arial MT"/>
                        <w:sz w:val="30"/>
                      </w:rPr>
                      <w:t>a</w:t>
                    </w:r>
                  </w:p>
                </w:txbxContent>
              </v:textbox>
            </v:shape>
            <v:shape id="_x0000_s1145" type="#_x0000_t202" style="position:absolute;left:7827;top:1237;width:172;height:357" filled="f" stroked="f">
              <v:textbox style="mso-next-textbox:#_x0000_s1145" inset="0,0,0,0">
                <w:txbxContent>
                  <w:p w:rsidR="00961BE2" w:rsidRDefault="00961BE2">
                    <w:pPr>
                      <w:spacing w:line="344" w:lineRule="exact"/>
                      <w:rPr>
                        <w:rFonts w:ascii="Arial MT"/>
                        <w:sz w:val="30"/>
                      </w:rPr>
                    </w:pPr>
                    <w:r>
                      <w:rPr>
                        <w:rFonts w:ascii="Arial MT"/>
                        <w:sz w:val="30"/>
                      </w:rPr>
                      <w:t>k</w:t>
                    </w:r>
                  </w:p>
                </w:txbxContent>
              </v:textbox>
            </v:shape>
            <v:shape id="_x0000_s1144" type="#_x0000_t202" style="position:absolute;left:420;top:1808;width:189;height:357" filled="f" stroked="f">
              <v:textbox style="mso-next-textbox:#_x0000_s1144" inset="0,0,0,0">
                <w:txbxContent>
                  <w:p w:rsidR="00961BE2" w:rsidRDefault="00961BE2">
                    <w:pPr>
                      <w:spacing w:line="344" w:lineRule="exact"/>
                      <w:rPr>
                        <w:rFonts w:ascii="Arial MT"/>
                        <w:sz w:val="30"/>
                      </w:rPr>
                    </w:pPr>
                    <w:r>
                      <w:rPr>
                        <w:rFonts w:ascii="Arial MT"/>
                        <w:sz w:val="30"/>
                      </w:rPr>
                      <w:t>b</w:t>
                    </w:r>
                  </w:p>
                </w:txbxContent>
              </v:textbox>
            </v:shape>
            <v:shape id="_x0000_s1143" type="#_x0000_t202" style="position:absolute;left:7858;top:2189;width:105;height:357" filled="f" stroked="f">
              <v:textbox style="mso-next-textbox:#_x0000_s1143" inset="0,0,0,0">
                <w:txbxContent>
                  <w:p w:rsidR="00961BE2" w:rsidRDefault="00961BE2">
                    <w:pPr>
                      <w:spacing w:line="344" w:lineRule="exact"/>
                      <w:rPr>
                        <w:rFonts w:ascii="Arial MT"/>
                        <w:sz w:val="30"/>
                      </w:rPr>
                    </w:pPr>
                    <w:r>
                      <w:rPr>
                        <w:rFonts w:ascii="Arial MT"/>
                        <w:sz w:val="30"/>
                      </w:rPr>
                      <w:t>I</w:t>
                    </w:r>
                  </w:p>
                </w:txbxContent>
              </v:textbox>
            </v:shape>
            <v:shape id="_x0000_s1142" type="#_x0000_t202" style="position:absolute;left:420;top:2635;width:172;height:357" filled="f" stroked="f">
              <v:textbox style="mso-next-textbox:#_x0000_s1142" inset="0,0,0,0">
                <w:txbxContent>
                  <w:p w:rsidR="00961BE2" w:rsidRDefault="00961BE2">
                    <w:pPr>
                      <w:spacing w:line="344" w:lineRule="exact"/>
                      <w:rPr>
                        <w:rFonts w:ascii="Arial MT"/>
                        <w:sz w:val="30"/>
                      </w:rPr>
                    </w:pPr>
                    <w:r>
                      <w:rPr>
                        <w:rFonts w:ascii="Arial MT"/>
                        <w:sz w:val="30"/>
                      </w:rPr>
                      <w:t>c</w:t>
                    </w:r>
                  </w:p>
                </w:txbxContent>
              </v:textbox>
            </v:shape>
            <v:shape id="_x0000_s1141" type="#_x0000_t202" style="position:absolute;left:420;top:3455;width:189;height:357" filled="f" stroked="f">
              <v:textbox style="mso-next-textbox:#_x0000_s1141" inset="0,0,0,0">
                <w:txbxContent>
                  <w:p w:rsidR="00961BE2" w:rsidRDefault="00961BE2">
                    <w:pPr>
                      <w:spacing w:line="344" w:lineRule="exact"/>
                      <w:rPr>
                        <w:rFonts w:ascii="Arial MT"/>
                        <w:sz w:val="30"/>
                      </w:rPr>
                    </w:pPr>
                    <w:r>
                      <w:rPr>
                        <w:rFonts w:ascii="Arial MT"/>
                        <w:sz w:val="30"/>
                      </w:rPr>
                      <w:t>d</w:t>
                    </w:r>
                  </w:p>
                </w:txbxContent>
              </v:textbox>
            </v:shape>
            <v:shape id="_x0000_s1140" type="#_x0000_t202" style="position:absolute;left:3070;top:4554;width:189;height:357" filled="f" stroked="f">
              <v:textbox style="mso-next-textbox:#_x0000_s1140" inset="0,0,0,0">
                <w:txbxContent>
                  <w:p w:rsidR="00961BE2" w:rsidRDefault="00961BE2">
                    <w:pPr>
                      <w:spacing w:line="344" w:lineRule="exact"/>
                      <w:rPr>
                        <w:rFonts w:ascii="Arial MT"/>
                        <w:sz w:val="30"/>
                      </w:rPr>
                    </w:pPr>
                    <w:r>
                      <w:rPr>
                        <w:rFonts w:ascii="Arial MT"/>
                        <w:sz w:val="30"/>
                      </w:rPr>
                      <w:t>h</w:t>
                    </w:r>
                  </w:p>
                </w:txbxContent>
              </v:textbox>
            </v:shape>
            <v:shape id="_x0000_s1139" type="#_x0000_t202" style="position:absolute;left:4151;top:4562;width:88;height:357" filled="f" stroked="f">
              <v:textbox style="mso-next-textbox:#_x0000_s1139" inset="0,0,0,0">
                <w:txbxContent>
                  <w:p w:rsidR="00961BE2" w:rsidRDefault="00961BE2">
                    <w:pPr>
                      <w:spacing w:line="344" w:lineRule="exact"/>
                      <w:rPr>
                        <w:rFonts w:ascii="Arial MT"/>
                        <w:sz w:val="30"/>
                      </w:rPr>
                    </w:pPr>
                    <w:r>
                      <w:rPr>
                        <w:rFonts w:ascii="Arial MT"/>
                        <w:sz w:val="30"/>
                      </w:rPr>
                      <w:t>i</w:t>
                    </w:r>
                  </w:p>
                </w:txbxContent>
              </v:textbox>
            </v:shape>
            <v:shape id="_x0000_s1138" type="#_x0000_t202" style="position:absolute;left:5725;top:4527;width:88;height:357" filled="f" stroked="f">
              <v:textbox style="mso-next-textbox:#_x0000_s1138" inset="0,0,0,0">
                <w:txbxContent>
                  <w:p w:rsidR="00961BE2" w:rsidRDefault="00961BE2">
                    <w:pPr>
                      <w:spacing w:line="344" w:lineRule="exact"/>
                      <w:rPr>
                        <w:rFonts w:ascii="Arial MT"/>
                        <w:sz w:val="30"/>
                      </w:rPr>
                    </w:pPr>
                    <w:r>
                      <w:rPr>
                        <w:rFonts w:ascii="Arial MT"/>
                        <w:sz w:val="30"/>
                      </w:rPr>
                      <w:t>j</w:t>
                    </w:r>
                  </w:p>
                </w:txbxContent>
              </v:textbox>
            </v:shape>
            <w10:wrap type="none"/>
            <w10:anchorlock/>
          </v:group>
        </w:pict>
      </w:r>
    </w:p>
    <w:p w:rsidR="006D25D3" w:rsidRDefault="00961BE2">
      <w:pPr>
        <w:pStyle w:val="a3"/>
        <w:spacing w:line="246" w:lineRule="exact"/>
        <w:ind w:left="3650" w:right="3948"/>
        <w:jc w:val="center"/>
        <w:rPr>
          <w:rFonts w:ascii="Calibri"/>
        </w:rPr>
      </w:pPr>
      <w:r>
        <w:rPr>
          <w:rFonts w:ascii="Calibri"/>
        </w:rPr>
        <w:t>(</w:t>
      </w:r>
      <w:r>
        <w:rPr>
          <w:rFonts w:ascii="Calibri"/>
        </w:rPr>
        <w:t>Рисунок</w:t>
      </w:r>
      <w:r>
        <w:rPr>
          <w:rFonts w:ascii="Calibri"/>
        </w:rPr>
        <w:t xml:space="preserve"> 1)</w:t>
      </w:r>
    </w:p>
    <w:p w:rsidR="006D25D3" w:rsidRDefault="006D25D3">
      <w:pPr>
        <w:pStyle w:val="a3"/>
        <w:spacing w:before="10"/>
        <w:rPr>
          <w:rFonts w:ascii="Calibri"/>
          <w:sz w:val="14"/>
        </w:rPr>
      </w:pPr>
    </w:p>
    <w:p w:rsidR="006D25D3" w:rsidRDefault="006D25D3">
      <w:pPr>
        <w:rPr>
          <w:rFonts w:ascii="Calibri"/>
          <w:sz w:val="14"/>
        </w:rPr>
        <w:sectPr w:rsidR="006D25D3" w:rsidSect="00AC519A">
          <w:pgSz w:w="11910" w:h="16840"/>
          <w:pgMar w:top="1134" w:right="850" w:bottom="1134" w:left="1701" w:header="0" w:footer="1184" w:gutter="0"/>
          <w:cols w:space="720"/>
          <w:docGrid w:linePitch="299"/>
        </w:sectPr>
      </w:pPr>
    </w:p>
    <w:p w:rsidR="006D25D3" w:rsidRDefault="00961BE2">
      <w:pPr>
        <w:pStyle w:val="a4"/>
        <w:numPr>
          <w:ilvl w:val="1"/>
          <w:numId w:val="11"/>
        </w:numPr>
        <w:tabs>
          <w:tab w:val="left" w:pos="1060"/>
          <w:tab w:val="left" w:pos="1062"/>
        </w:tabs>
        <w:spacing w:before="98"/>
        <w:ind w:hanging="422"/>
        <w:rPr>
          <w:color w:val="0D0D0D"/>
          <w:sz w:val="21"/>
        </w:rPr>
      </w:pPr>
      <w:r>
        <w:rPr>
          <w:sz w:val="21"/>
        </w:rPr>
        <w:lastRenderedPageBreak/>
        <w:t>Кнопка домашньої сторінки</w:t>
      </w:r>
    </w:p>
    <w:p w:rsidR="006D25D3" w:rsidRDefault="00961BE2">
      <w:pPr>
        <w:pStyle w:val="a4"/>
        <w:numPr>
          <w:ilvl w:val="1"/>
          <w:numId w:val="11"/>
        </w:numPr>
        <w:tabs>
          <w:tab w:val="left" w:pos="1060"/>
          <w:tab w:val="left" w:pos="1062"/>
        </w:tabs>
        <w:spacing w:before="159"/>
        <w:ind w:hanging="422"/>
        <w:rPr>
          <w:color w:val="0D0D0D"/>
          <w:sz w:val="21"/>
        </w:rPr>
      </w:pPr>
      <w:r>
        <w:rPr>
          <w:sz w:val="21"/>
        </w:rPr>
        <w:t>Кнопка налаштувань</w:t>
      </w:r>
    </w:p>
    <w:p w:rsidR="006D25D3" w:rsidRDefault="00961BE2">
      <w:pPr>
        <w:pStyle w:val="a4"/>
        <w:numPr>
          <w:ilvl w:val="1"/>
          <w:numId w:val="11"/>
        </w:numPr>
        <w:tabs>
          <w:tab w:val="left" w:pos="1060"/>
          <w:tab w:val="left" w:pos="1062"/>
        </w:tabs>
        <w:spacing w:before="159"/>
        <w:ind w:hanging="422"/>
        <w:rPr>
          <w:color w:val="0D0D0D"/>
          <w:sz w:val="21"/>
        </w:rPr>
      </w:pPr>
      <w:r>
        <w:rPr>
          <w:sz w:val="21"/>
        </w:rPr>
        <w:t>Кнопка даних</w:t>
      </w:r>
    </w:p>
    <w:p w:rsidR="006D25D3" w:rsidRDefault="00961BE2">
      <w:pPr>
        <w:pStyle w:val="a4"/>
        <w:numPr>
          <w:ilvl w:val="1"/>
          <w:numId w:val="11"/>
        </w:numPr>
        <w:tabs>
          <w:tab w:val="left" w:pos="1060"/>
          <w:tab w:val="left" w:pos="1062"/>
        </w:tabs>
        <w:spacing w:before="159"/>
        <w:ind w:hanging="422"/>
        <w:rPr>
          <w:color w:val="0D0D0D"/>
          <w:sz w:val="21"/>
        </w:rPr>
      </w:pPr>
      <w:r>
        <w:rPr>
          <w:sz w:val="21"/>
        </w:rPr>
        <w:t>Кнопка помилок</w:t>
      </w:r>
    </w:p>
    <w:p w:rsidR="006D25D3" w:rsidRDefault="00961BE2">
      <w:pPr>
        <w:pStyle w:val="a4"/>
        <w:numPr>
          <w:ilvl w:val="1"/>
          <w:numId w:val="11"/>
        </w:numPr>
        <w:tabs>
          <w:tab w:val="left" w:pos="1060"/>
          <w:tab w:val="left" w:pos="1062"/>
        </w:tabs>
        <w:spacing w:before="158"/>
        <w:ind w:hanging="422"/>
        <w:rPr>
          <w:color w:val="0D0D0D"/>
          <w:sz w:val="21"/>
        </w:rPr>
      </w:pPr>
      <w:r>
        <w:rPr>
          <w:sz w:val="21"/>
        </w:rPr>
        <w:t>Кнопка відображення ФЕ/ автомобільної зарядки</w:t>
      </w:r>
    </w:p>
    <w:p w:rsidR="006D25D3" w:rsidRDefault="00961BE2">
      <w:pPr>
        <w:pStyle w:val="a4"/>
        <w:numPr>
          <w:ilvl w:val="1"/>
          <w:numId w:val="11"/>
        </w:numPr>
        <w:tabs>
          <w:tab w:val="left" w:pos="1060"/>
          <w:tab w:val="left" w:pos="1062"/>
        </w:tabs>
        <w:spacing w:before="159"/>
        <w:ind w:hanging="422"/>
        <w:rPr>
          <w:color w:val="0D0D0D"/>
          <w:sz w:val="21"/>
        </w:rPr>
      </w:pPr>
      <w:r>
        <w:rPr>
          <w:sz w:val="21"/>
        </w:rPr>
        <w:t>Кнопка відображення інформації СКБ</w:t>
      </w:r>
    </w:p>
    <w:p w:rsidR="006D25D3" w:rsidRDefault="00961BE2">
      <w:pPr>
        <w:pStyle w:val="a4"/>
        <w:numPr>
          <w:ilvl w:val="1"/>
          <w:numId w:val="11"/>
        </w:numPr>
        <w:tabs>
          <w:tab w:val="left" w:pos="1060"/>
          <w:tab w:val="left" w:pos="1061"/>
        </w:tabs>
        <w:spacing w:before="99"/>
        <w:ind w:left="1060"/>
        <w:rPr>
          <w:sz w:val="21"/>
        </w:rPr>
      </w:pPr>
      <w:r>
        <w:br w:type="column"/>
      </w:r>
      <w:r>
        <w:lastRenderedPageBreak/>
        <w:t>Дата/ час</w:t>
      </w:r>
    </w:p>
    <w:p w:rsidR="006D25D3" w:rsidRDefault="00961BE2">
      <w:pPr>
        <w:pStyle w:val="a4"/>
        <w:numPr>
          <w:ilvl w:val="1"/>
          <w:numId w:val="11"/>
        </w:numPr>
        <w:tabs>
          <w:tab w:val="left" w:pos="1060"/>
          <w:tab w:val="left" w:pos="1061"/>
        </w:tabs>
        <w:spacing w:before="158"/>
        <w:ind w:left="1060"/>
        <w:rPr>
          <w:sz w:val="21"/>
        </w:rPr>
      </w:pPr>
      <w:r>
        <w:rPr>
          <w:sz w:val="21"/>
        </w:rPr>
        <w:t>Кнопка відображення інформації про навантаження постійного струму</w:t>
      </w:r>
    </w:p>
    <w:p w:rsidR="006D25D3" w:rsidRDefault="00961BE2">
      <w:pPr>
        <w:pStyle w:val="a4"/>
        <w:numPr>
          <w:ilvl w:val="1"/>
          <w:numId w:val="11"/>
        </w:numPr>
        <w:tabs>
          <w:tab w:val="left" w:pos="1060"/>
          <w:tab w:val="left" w:pos="1061"/>
        </w:tabs>
        <w:spacing w:before="159"/>
        <w:ind w:left="1060"/>
        <w:rPr>
          <w:sz w:val="21"/>
        </w:rPr>
      </w:pPr>
      <w:r>
        <w:rPr>
          <w:sz w:val="21"/>
        </w:rPr>
        <w:t>Кнопка увімкнення/ вимкнення постійного струму</w:t>
      </w:r>
    </w:p>
    <w:p w:rsidR="006D25D3" w:rsidRDefault="00961BE2">
      <w:pPr>
        <w:pStyle w:val="a4"/>
        <w:numPr>
          <w:ilvl w:val="1"/>
          <w:numId w:val="11"/>
        </w:numPr>
        <w:tabs>
          <w:tab w:val="left" w:pos="1060"/>
          <w:tab w:val="left" w:pos="1061"/>
        </w:tabs>
        <w:spacing w:before="159"/>
        <w:ind w:left="1060"/>
        <w:rPr>
          <w:sz w:val="21"/>
        </w:rPr>
      </w:pPr>
      <w:r>
        <w:rPr>
          <w:sz w:val="21"/>
        </w:rPr>
        <w:t>Кнопка увімкнення/ вимкнення змінного струму</w:t>
      </w:r>
    </w:p>
    <w:p w:rsidR="006D25D3" w:rsidRDefault="00961BE2">
      <w:pPr>
        <w:pStyle w:val="a4"/>
        <w:numPr>
          <w:ilvl w:val="1"/>
          <w:numId w:val="11"/>
        </w:numPr>
        <w:tabs>
          <w:tab w:val="left" w:pos="1060"/>
          <w:tab w:val="left" w:pos="1062"/>
        </w:tabs>
        <w:spacing w:before="159"/>
        <w:ind w:hanging="422"/>
        <w:rPr>
          <w:sz w:val="21"/>
        </w:rPr>
      </w:pPr>
      <w:r>
        <w:rPr>
          <w:sz w:val="21"/>
        </w:rPr>
        <w:t>Кнопка відображення зарядки від перехідника</w:t>
      </w:r>
    </w:p>
    <w:p w:rsidR="006D25D3" w:rsidRDefault="00961BE2">
      <w:pPr>
        <w:pStyle w:val="a4"/>
        <w:numPr>
          <w:ilvl w:val="1"/>
          <w:numId w:val="11"/>
        </w:numPr>
        <w:tabs>
          <w:tab w:val="left" w:pos="1060"/>
          <w:tab w:val="left" w:pos="1062"/>
        </w:tabs>
        <w:spacing w:before="158"/>
        <w:ind w:hanging="422"/>
        <w:rPr>
          <w:sz w:val="21"/>
        </w:rPr>
      </w:pPr>
      <w:r>
        <w:rPr>
          <w:sz w:val="21"/>
        </w:rPr>
        <w:t>Кнопка відображення інформації про навантаження змінного струму</w:t>
      </w:r>
    </w:p>
    <w:p w:rsidR="006D25D3" w:rsidRDefault="006D25D3">
      <w:pPr>
        <w:rPr>
          <w:sz w:val="21"/>
        </w:rPr>
        <w:sectPr w:rsidR="006D25D3" w:rsidSect="00AC519A">
          <w:type w:val="continuous"/>
          <w:pgSz w:w="11910" w:h="16840"/>
          <w:pgMar w:top="1134" w:right="850" w:bottom="1134" w:left="1701" w:header="720" w:footer="720" w:gutter="0"/>
          <w:cols w:num="2" w:space="720" w:equalWidth="0">
            <w:col w:w="3886" w:space="83"/>
            <w:col w:w="5390"/>
          </w:cols>
          <w:docGrid w:linePitch="299"/>
        </w:sectPr>
      </w:pPr>
    </w:p>
    <w:p w:rsidR="006D25D3" w:rsidRDefault="006D25D3">
      <w:pPr>
        <w:pStyle w:val="a3"/>
        <w:rPr>
          <w:rFonts w:ascii="Arial MT"/>
          <w:sz w:val="20"/>
        </w:rPr>
      </w:pPr>
    </w:p>
    <w:p w:rsidR="006D25D3" w:rsidRPr="000E6CB3" w:rsidRDefault="00961BE2" w:rsidP="000E6CB3">
      <w:pPr>
        <w:pStyle w:val="a4"/>
        <w:numPr>
          <w:ilvl w:val="0"/>
          <w:numId w:val="11"/>
        </w:numPr>
        <w:tabs>
          <w:tab w:val="left" w:pos="542"/>
        </w:tabs>
        <w:spacing w:before="98" w:line="388" w:lineRule="auto"/>
        <w:ind w:left="221" w:right="145" w:firstLine="0"/>
        <w:jc w:val="both"/>
        <w:rPr>
          <w:rFonts w:ascii="Arial" w:hAnsi="Arial" w:cs="Arial"/>
          <w:b/>
          <w:sz w:val="21"/>
        </w:rPr>
      </w:pPr>
      <w:r w:rsidRPr="000E6CB3">
        <w:rPr>
          <w:rFonts w:ascii="Arial" w:hAnsi="Arial" w:cs="Arial"/>
          <w:sz w:val="21"/>
        </w:rPr>
        <w:t>Натисніть кнопку налаштувань у головному інтерфейсі (рисунок 2), щоб увійти в інтерфейс налаштувань, як показано нижче (рисунок 3):</w:t>
      </w:r>
    </w:p>
    <w:p w:rsidR="000E6CB3" w:rsidRDefault="00961BE2" w:rsidP="000E6CB3">
      <w:pPr>
        <w:pStyle w:val="a3"/>
        <w:spacing w:before="8" w:line="398" w:lineRule="auto"/>
        <w:ind w:left="220" w:right="145"/>
        <w:jc w:val="both"/>
        <w:rPr>
          <w:rFonts w:ascii="Arial" w:hAnsi="Arial" w:cs="Arial"/>
        </w:rPr>
      </w:pPr>
      <w:r w:rsidRPr="000E6CB3">
        <w:rPr>
          <w:rFonts w:ascii="Arial" w:hAnsi="Arial" w:cs="Arial"/>
          <w:b/>
        </w:rPr>
        <w:t xml:space="preserve">Порада: </w:t>
      </w:r>
      <w:r w:rsidRPr="000E6CB3">
        <w:rPr>
          <w:rFonts w:ascii="Arial" w:hAnsi="Arial" w:cs="Arial"/>
        </w:rPr>
        <w:t xml:space="preserve">Будь ласка, увійдіть в інтерфейс налаштування, щоб установити дату та час відповідно до місцевого часового поясу, і спочатку перевірте вихідну напругу, частоту та інші параметри. </w:t>
      </w:r>
    </w:p>
    <w:p w:rsidR="006D25D3" w:rsidRPr="000E6CB3" w:rsidRDefault="00961BE2" w:rsidP="000E6CB3">
      <w:pPr>
        <w:pStyle w:val="a3"/>
        <w:spacing w:before="8" w:line="398" w:lineRule="auto"/>
        <w:ind w:left="220" w:right="145"/>
        <w:jc w:val="both"/>
        <w:rPr>
          <w:rFonts w:ascii="Arial" w:hAnsi="Arial" w:cs="Arial"/>
          <w:b/>
        </w:rPr>
      </w:pPr>
      <w:r w:rsidRPr="000E6CB3">
        <w:rPr>
          <w:rFonts w:ascii="Arial" w:hAnsi="Arial" w:cs="Arial"/>
          <w:b/>
        </w:rPr>
        <w:t>За замовчуванням:</w:t>
      </w:r>
    </w:p>
    <w:p w:rsidR="006D25D3" w:rsidRDefault="00961BE2" w:rsidP="000E6CB3">
      <w:pPr>
        <w:pStyle w:val="a3"/>
        <w:spacing w:before="68" w:line="398" w:lineRule="auto"/>
        <w:ind w:left="220" w:right="5106"/>
        <w:rPr>
          <w:rFonts w:ascii="Arial MT"/>
        </w:rPr>
      </w:pPr>
      <w:r>
        <w:t>Вихід для ЄС:</w:t>
      </w:r>
      <w:r>
        <w:rPr>
          <w:rFonts w:ascii="Arial"/>
          <w:b/>
        </w:rPr>
        <w:t xml:space="preserve"> </w:t>
      </w:r>
      <w:r>
        <w:t xml:space="preserve">230 В/50 Гц </w:t>
      </w:r>
      <w:r w:rsidR="000E6CB3">
        <w:t xml:space="preserve">                                </w:t>
      </w:r>
      <w:r>
        <w:t>Вихід для Великобританії:</w:t>
      </w:r>
      <w:r>
        <w:rPr>
          <w:rFonts w:ascii="Arial"/>
          <w:b/>
        </w:rPr>
        <w:t xml:space="preserve"> </w:t>
      </w:r>
      <w:r>
        <w:rPr>
          <w:rFonts w:ascii="Arial MT"/>
        </w:rPr>
        <w:t xml:space="preserve">220 </w:t>
      </w:r>
      <w:r>
        <w:rPr>
          <w:rFonts w:ascii="Arial MT"/>
        </w:rPr>
        <w:t>В</w:t>
      </w:r>
      <w:r>
        <w:rPr>
          <w:rFonts w:ascii="Arial MT"/>
        </w:rPr>
        <w:t xml:space="preserve">/50 </w:t>
      </w:r>
      <w:r>
        <w:rPr>
          <w:rFonts w:ascii="Arial MT"/>
        </w:rPr>
        <w:t>Гц</w:t>
      </w:r>
    </w:p>
    <w:p w:rsidR="006D25D3" w:rsidRDefault="00961BE2" w:rsidP="000E6CB3">
      <w:pPr>
        <w:pStyle w:val="a3"/>
        <w:spacing w:line="398" w:lineRule="auto"/>
        <w:ind w:left="220" w:right="4114"/>
        <w:rPr>
          <w:rFonts w:ascii="Arial MT"/>
        </w:rPr>
      </w:pPr>
      <w:r>
        <w:t>Джерело входу постійного струму:</w:t>
      </w:r>
      <w:r>
        <w:rPr>
          <w:rFonts w:ascii="Arial"/>
          <w:b/>
        </w:rPr>
        <w:t xml:space="preserve"> </w:t>
      </w:r>
      <w:r>
        <w:t xml:space="preserve">ФЕ (сонячний) </w:t>
      </w:r>
      <w:proofErr w:type="spellStart"/>
      <w:r>
        <w:t>ЕКО-режим</w:t>
      </w:r>
      <w:proofErr w:type="spellEnd"/>
      <w:r>
        <w:t>:</w:t>
      </w:r>
      <w:r>
        <w:rPr>
          <w:rFonts w:ascii="Arial"/>
          <w:b/>
        </w:rPr>
        <w:t xml:space="preserve"> </w:t>
      </w:r>
      <w:r>
        <w:rPr>
          <w:rFonts w:ascii="Arial MT"/>
        </w:rPr>
        <w:t>Відсутній</w:t>
      </w:r>
    </w:p>
    <w:p w:rsidR="000E6CB3" w:rsidRDefault="00961BE2" w:rsidP="000E6CB3">
      <w:pPr>
        <w:pStyle w:val="a3"/>
        <w:spacing w:line="388" w:lineRule="auto"/>
        <w:ind w:left="220" w:right="145"/>
        <w:jc w:val="both"/>
        <w:rPr>
          <w:rFonts w:ascii="Arial MT" w:hAnsi="Arial MT"/>
        </w:rPr>
      </w:pPr>
      <w:r>
        <w:rPr>
          <w:rFonts w:ascii="Arial MT" w:hAnsi="Arial MT"/>
        </w:rPr>
        <w:t xml:space="preserve">Натисніть кнопку «Далі», щоб ввести налаштування мови та дати, як показано нижче (рисунок 3): </w:t>
      </w:r>
    </w:p>
    <w:p w:rsidR="006D25D3" w:rsidRDefault="00961BE2" w:rsidP="000E6CB3">
      <w:pPr>
        <w:pStyle w:val="a3"/>
        <w:spacing w:line="388" w:lineRule="auto"/>
        <w:ind w:left="220" w:right="145"/>
        <w:jc w:val="both"/>
        <w:rPr>
          <w:rFonts w:ascii="Arial MT" w:eastAsia="Arial MT" w:hAnsi="Arial MT"/>
        </w:rPr>
      </w:pPr>
      <w:r>
        <w:t>Мова:</w:t>
      </w:r>
      <w:r>
        <w:rPr>
          <w:rFonts w:ascii="Arial" w:hAnsi="Arial"/>
          <w:b/>
        </w:rPr>
        <w:t xml:space="preserve"> </w:t>
      </w:r>
      <w:r>
        <w:t>англійська, німецька</w:t>
      </w:r>
    </w:p>
    <w:p w:rsidR="006D25D3" w:rsidRDefault="006D25D3">
      <w:pPr>
        <w:spacing w:line="388" w:lineRule="auto"/>
        <w:rPr>
          <w:rFonts w:ascii="Arial MT" w:eastAsia="Arial MT" w:hAnsi="Arial MT"/>
        </w:rPr>
        <w:sectPr w:rsidR="006D25D3" w:rsidSect="00AC519A">
          <w:type w:val="continuous"/>
          <w:pgSz w:w="11910" w:h="16840"/>
          <w:pgMar w:top="1134" w:right="850" w:bottom="1134" w:left="1701" w:header="720" w:footer="720" w:gutter="0"/>
          <w:cols w:space="720"/>
          <w:docGrid w:linePitch="299"/>
        </w:sectPr>
      </w:pPr>
    </w:p>
    <w:p w:rsidR="006D25D3" w:rsidRDefault="00961BE2">
      <w:pPr>
        <w:pStyle w:val="a3"/>
        <w:spacing w:before="74"/>
        <w:ind w:left="220"/>
        <w:rPr>
          <w:rFonts w:ascii="Arial MT" w:eastAsia="Arial MT"/>
        </w:rPr>
      </w:pPr>
      <w:r>
        <w:rPr>
          <w:rFonts w:ascii="Arial MT"/>
        </w:rPr>
        <w:lastRenderedPageBreak/>
        <w:t>Дата</w:t>
      </w:r>
      <w:r>
        <w:rPr>
          <w:rFonts w:ascii="Arial MT"/>
        </w:rPr>
        <w:t xml:space="preserve"> </w:t>
      </w:r>
      <w:r>
        <w:rPr>
          <w:rFonts w:ascii="Arial MT"/>
        </w:rPr>
        <w:t>і</w:t>
      </w:r>
      <w:r>
        <w:rPr>
          <w:rFonts w:ascii="Arial MT"/>
        </w:rPr>
        <w:t xml:space="preserve"> </w:t>
      </w:r>
      <w:r>
        <w:rPr>
          <w:rFonts w:ascii="Arial MT"/>
        </w:rPr>
        <w:t>час</w:t>
      </w:r>
      <w:r>
        <w:rPr>
          <w:rFonts w:ascii="Arial MT"/>
        </w:rPr>
        <w:t xml:space="preserve">: </w:t>
      </w:r>
      <w:r>
        <w:t>2000-00-00, 00:00:00</w:t>
      </w:r>
    </w:p>
    <w:p w:rsidR="000E6CB3" w:rsidRDefault="00961BE2" w:rsidP="000E6CB3">
      <w:pPr>
        <w:pStyle w:val="a3"/>
        <w:spacing w:before="156" w:after="19" w:line="398" w:lineRule="auto"/>
        <w:ind w:left="220" w:right="145"/>
        <w:rPr>
          <w:rFonts w:ascii="Arial MT"/>
        </w:rPr>
      </w:pPr>
      <w:r>
        <w:rPr>
          <w:rFonts w:ascii="Arial MT"/>
        </w:rPr>
        <w:t>Будь</w:t>
      </w:r>
      <w:r>
        <w:rPr>
          <w:rFonts w:ascii="Arial MT"/>
        </w:rPr>
        <w:t xml:space="preserve"> </w:t>
      </w:r>
      <w:r>
        <w:rPr>
          <w:rFonts w:ascii="Arial MT"/>
        </w:rPr>
        <w:t>ласка</w:t>
      </w:r>
      <w:r>
        <w:rPr>
          <w:rFonts w:ascii="Arial MT"/>
        </w:rPr>
        <w:t xml:space="preserve">, </w:t>
      </w:r>
      <w:r>
        <w:rPr>
          <w:rFonts w:ascii="Arial MT"/>
        </w:rPr>
        <w:t>встановлюйте</w:t>
      </w:r>
      <w:r>
        <w:rPr>
          <w:rFonts w:ascii="Arial MT"/>
        </w:rPr>
        <w:t xml:space="preserve"> </w:t>
      </w:r>
      <w:r>
        <w:rPr>
          <w:rFonts w:ascii="Arial MT"/>
        </w:rPr>
        <w:t>«Дата</w:t>
      </w:r>
      <w:r>
        <w:rPr>
          <w:rFonts w:ascii="Arial MT"/>
        </w:rPr>
        <w:t xml:space="preserve"> </w:t>
      </w:r>
      <w:r>
        <w:rPr>
          <w:rFonts w:ascii="Arial MT"/>
        </w:rPr>
        <w:t>і</w:t>
      </w:r>
      <w:r>
        <w:rPr>
          <w:rFonts w:ascii="Arial MT"/>
        </w:rPr>
        <w:t xml:space="preserve"> </w:t>
      </w:r>
      <w:r>
        <w:rPr>
          <w:rFonts w:ascii="Arial MT"/>
        </w:rPr>
        <w:t>час»</w:t>
      </w:r>
      <w:r>
        <w:rPr>
          <w:rFonts w:ascii="Arial MT"/>
        </w:rPr>
        <w:t xml:space="preserve"> </w:t>
      </w:r>
      <w:r>
        <w:rPr>
          <w:rFonts w:ascii="Arial MT"/>
        </w:rPr>
        <w:t>принаймні</w:t>
      </w:r>
      <w:r>
        <w:rPr>
          <w:rFonts w:ascii="Arial MT"/>
        </w:rPr>
        <w:t xml:space="preserve"> </w:t>
      </w:r>
      <w:r>
        <w:rPr>
          <w:rFonts w:ascii="Arial MT"/>
        </w:rPr>
        <w:t>раз</w:t>
      </w:r>
      <w:r>
        <w:rPr>
          <w:rFonts w:ascii="Arial MT"/>
        </w:rPr>
        <w:t xml:space="preserve"> </w:t>
      </w:r>
      <w:r>
        <w:rPr>
          <w:rFonts w:ascii="Arial MT"/>
        </w:rPr>
        <w:t>на</w:t>
      </w:r>
      <w:r>
        <w:rPr>
          <w:rFonts w:ascii="Arial MT"/>
        </w:rPr>
        <w:t xml:space="preserve"> 2 </w:t>
      </w:r>
      <w:r>
        <w:rPr>
          <w:rFonts w:ascii="Arial MT"/>
        </w:rPr>
        <w:t>тижні</w:t>
      </w:r>
      <w:r>
        <w:rPr>
          <w:rFonts w:ascii="Arial MT"/>
        </w:rPr>
        <w:t xml:space="preserve">. </w:t>
      </w:r>
    </w:p>
    <w:p w:rsidR="006D25D3" w:rsidRDefault="00961BE2" w:rsidP="000E6CB3">
      <w:pPr>
        <w:pStyle w:val="a3"/>
        <w:spacing w:after="19" w:line="398" w:lineRule="auto"/>
        <w:ind w:left="221" w:right="147"/>
        <w:rPr>
          <w:rFonts w:ascii="Arial MT"/>
        </w:rPr>
      </w:pPr>
      <w:r>
        <w:rPr>
          <w:rFonts w:ascii="Arial MT"/>
        </w:rPr>
        <w:t>Натисніть</w:t>
      </w:r>
      <w:r>
        <w:rPr>
          <w:rFonts w:ascii="Arial MT"/>
        </w:rPr>
        <w:t xml:space="preserve">, </w:t>
      </w:r>
      <w:r>
        <w:rPr>
          <w:rFonts w:ascii="Arial MT"/>
        </w:rPr>
        <w:t>щоб</w:t>
      </w:r>
      <w:r>
        <w:rPr>
          <w:rFonts w:ascii="Arial MT"/>
        </w:rPr>
        <w:t xml:space="preserve"> </w:t>
      </w:r>
      <w:r>
        <w:rPr>
          <w:rFonts w:ascii="Arial MT"/>
        </w:rPr>
        <w:t>налаштувати</w:t>
      </w:r>
      <w:r>
        <w:rPr>
          <w:rFonts w:ascii="Arial MT"/>
        </w:rPr>
        <w:t xml:space="preserve"> </w:t>
      </w:r>
      <w:r>
        <w:rPr>
          <w:rFonts w:ascii="Arial MT"/>
        </w:rPr>
        <w:t>це</w:t>
      </w:r>
      <w:r>
        <w:rPr>
          <w:rFonts w:ascii="Arial MT"/>
        </w:rPr>
        <w:t>.</w:t>
      </w:r>
    </w:p>
    <w:p w:rsidR="006D25D3" w:rsidRDefault="00961BE2">
      <w:pPr>
        <w:pStyle w:val="a3"/>
        <w:ind w:left="1234"/>
        <w:rPr>
          <w:rFonts w:ascii="Arial MT"/>
          <w:sz w:val="20"/>
        </w:rPr>
      </w:pPr>
      <w:r>
        <w:rPr>
          <w:rFonts w:ascii="Arial MT"/>
          <w:sz w:val="20"/>
        </w:rPr>
      </w:r>
      <w:r>
        <w:rPr>
          <w:rFonts w:ascii="Arial MT"/>
          <w:sz w:val="20"/>
        </w:rPr>
        <w:pict>
          <v:group id="_x0000_s1105" style="width:320.2pt;height:181.5pt;mso-position-horizontal-relative:char;mso-position-vertical-relative:line" coordsize="6404,3630">
            <v:rect id="_x0000_s1136" style="position:absolute;left:1220;width:5184;height:3630" fillcolor="#1e2a38" stroked="f"/>
            <v:line id="_x0000_s1135" style="position:absolute" from="3747,951" to="3747,1248" strokecolor="#3a5166" strokeweight=".52986mm"/>
            <v:line id="_x0000_s1134" style="position:absolute" from="3747,1418" to="3747,1714" strokecolor="#3a5166" strokeweight=".52986mm"/>
            <v:line id="_x0000_s1133" style="position:absolute" from="3747,1884" to="3747,2180" strokecolor="#3a5166" strokeweight=".52986mm"/>
            <v:line id="_x0000_s1132" style="position:absolute" from="1412,1327" to="6174,1327" strokecolor="#3a5166" strokeweight=".08008mm"/>
            <v:line id="_x0000_s1131" style="position:absolute" from="1412,1794" to="6174,1794" strokecolor="#3a5166" strokeweight=".08008mm"/>
            <v:line id="_x0000_s1130" style="position:absolute" from="1412,2727" to="6174,2727" strokecolor="#3a5166" strokeweight=".08008mm"/>
            <v:line id="_x0000_s1129" style="position:absolute" from="1412,2261" to="6174,2261" strokecolor="#3a5166" strokeweight=".08008mm"/>
            <v:line id="_x0000_s1128" style="position:absolute" from="3747,2351" to="3747,2647" strokecolor="#3a5166" strokeweight=".52986mm"/>
            <v:rect id="_x0000_s1127" style="position:absolute;width:1221;height:3630" fillcolor="#2e4255" stroked="f"/>
            <v:shape id="_x0000_s1126" style="position:absolute;left:134;top:154;width:952;height:400" coordorigin="135,155" coordsize="952,400" path="m887,155r-553,l257,170r-64,43l150,277r-15,77l150,432r43,63l257,538r77,16l887,554r78,-16l1028,495r43,-63l1086,354r-15,-77l1028,213,965,170,887,155xe" fillcolor="#3a5166" stroked="f">
              <v:path arrowok="t"/>
            </v:shape>
            <v:shape id="_x0000_s1125" type="#_x0000_t75" style="position:absolute;left:225;top:264;width:174;height:174">
              <v:imagedata r:id="rId19" o:title=""/>
            </v:shape>
            <v:shape id="_x0000_s1124" style="position:absolute;left:134;top:3104;width:952;height:400" coordorigin="135,3105" coordsize="952,400" path="m887,3105r-553,l256,3120r-63,43l150,3226r-15,78l150,3382r43,63l256,3488r78,16l887,3504r77,-16l1028,3445r43,-63l1086,3304r-15,-78l1028,3163r-64,-43l887,3105xe" fillcolor="#3a5166" stroked="f">
              <v:path arrowok="t"/>
            </v:shape>
            <v:shape id="_x0000_s1123" type="#_x0000_t75" style="position:absolute;left:756;top:3213;width:174;height:174">
              <v:imagedata r:id="rId20" o:title=""/>
            </v:shape>
            <v:shape id="_x0000_s1122" type="#_x0000_t75" style="position:absolute;left:481;top:1544;width:189;height:189">
              <v:imagedata r:id="rId21" o:title=""/>
            </v:shape>
            <v:shape id="_x0000_s1121" style="position:absolute;left:363;top:1435;width:425;height:406" coordorigin="363,1436" coordsize="425,406" o:spt="100" adj="0,,0" path="m513,1436r-9,4l440,1477r-2,1l431,1483r-4,10l429,1503r2,9l432,1526r-1,15l427,1553r-9,10l406,1571r-13,6l384,1580r-9,3l369,1591r,l367,1601r-3,18l363,1633r,11l364,1659r3,19l369,1687r6,7l384,1697r9,4l406,1707r12,8l427,1725r4,12l432,1752r-1,13l429,1775r-2,9l431,1794r7,6l503,1837r1,1l513,1842r10,-2l531,1834r7,-7l549,1820r13,-7l511,1813r-54,-31l459,1764r,-19l456,1727r-6,-16l439,1697r-14,-11l408,1677r-17,-8l390,1662r-1,-7l388,1644r,-11l389,1622r1,-7l391,1608r17,-7l425,1591r14,-11l450,1566r6,-16l459,1532r,-20l457,1495r54,-31l561,1464r-12,-6l538,1450r-8,-6l523,1438r-10,-2xm636,1810r-61,l588,1813r13,7l613,1827r7,7l625,1838r6,2l640,1840r4,-1l647,1838r43,-25l640,1813r-4,-3xm576,1784r-17,2l542,1793r-16,9l511,1813r51,l563,1813r12,-3l636,1810r-10,-8l609,1793r-16,-7l576,1784xm688,1464r-48,l695,1495r-3,18l692,1532r3,18l701,1566r11,14l726,1591r17,9l760,1608r2,7l762,1622r1,11l763,1644r-1,11l762,1662r-2,7l743,1676r-17,10l712,1697r-11,14l695,1727r-3,18l692,1764r3,18l694,1782r-54,31l690,1813r21,-12l712,1800r8,-6l723,1784r-1,-9l720,1765r-1,-13l720,1737r4,-12l732,1715r13,-8l757,1701r9,-4l775,1694r7,-7l784,1678r4,-23l787,1622r-3,-22l782,1591r-7,-8l766,1580r-9,-3l745,1571r-13,-8l724,1553r-4,-12l719,1526r1,-14l722,1503r1,-10l720,1483r-8,-6l688,1464xm695,1782r-1,l695,1782r,xm561,1464r-50,l526,1475r16,10l559,1491r17,2l593,1491r17,-7l626,1475r10,-8l575,1467r-12,-2l561,1464xm638,1436r-11,2l620,1444r-7,6l601,1458r-13,7l575,1467r61,l640,1464r48,l648,1440r-1,l638,1436xe" fillcolor="#a6e8ff" stroked="f">
              <v:stroke joinstyle="round"/>
              <v:formulas/>
              <v:path arrowok="t" o:connecttype="segments"/>
            </v:shape>
            <v:shape id="_x0000_s1120" type="#_x0000_t75" style="position:absolute;left:5136;top:3382;width:199;height:172">
              <v:imagedata r:id="rId22" o:title=""/>
            </v:shape>
            <v:shape id="_x0000_s1119" style="position:absolute;left:5371;top:3421;width:929;height:102" coordorigin="5371,3422" coordsize="929,102" o:spt="100" adj="0,,0" path="m5547,3422r-26,l5521,3521r96,l5633,3507r-86,l5547,3422xm5943,3422r-129,l5814,3521r133,l5931,3507r-91,l5840,3477r89,l5929,3463r-89,l5840,3437r88,l5943,3422xm6042,3437r-26,l6016,3521r26,l6042,3437xm6100,3422r-142,l5972,3437r115,l6100,3422xm6197,3437r-25,l6172,3521r25,l6197,3437xm6256,3422r-142,l6127,3437r115,l6256,3422xm6300,3422r-26,l6274,3521r26,l6300,3422xm5371,3427r,94l5448,3521r13,l5472,3519r10,-3l5492,3511r,-4l5397,3507r,-67l5371,3427xm5441,3422r-68,l5401,3437r49,l5459,3437r9,3l5468,3458r-9,3l5450,3461r-48,l5402,3479r48,l5462,3479r9,4l5471,3503r-10,3l5452,3507r40,l5492,3476r-4,-3l5483,3470r-5,-1l5482,3467r3,-1l5489,3463r,-32l5477,3427r-12,-3l5453,3423r-12,-1xm5650,3422r,76l5658,3507r9,7l5678,3519r11,4l5744,3523r12,-4l5766,3514r9,-7l5778,3505r-84,l5686,3503r-8,-4l5674,3493r,-63l5650,3422xm5784,3422r-24,8l5760,3493r-5,6l5747,3503r-7,2l5778,3505r6,-7l5784,3422xe" fillcolor="#3a5166" stroked="f">
              <v:stroke joinstyle="round"/>
              <v:formulas/>
              <v:path arrowok="t" o:connecttype="segments"/>
            </v:shape>
            <v:shape id="_x0000_s1118" style="position:absolute;left:5199;top:959;width:635;height:321" coordorigin="5200,959" coordsize="635,321" path="m5721,959r-408,l5269,968r-36,24l5209,1028r-9,44l5200,1166r9,44l5233,1246r36,24l5313,1279r408,l5765,1270r36,-24l5825,1210r9,-44l5834,1072r-9,-44l5801,992r-36,-24l5721,959xe" fillcolor="#2e4255" stroked="f">
              <v:path arrowok="t"/>
            </v:shape>
            <v:shape id="_x0000_s1117" style="position:absolute;left:4155;top:959;width:635;height:793" coordorigin="4155,959" coordsize="635,793" o:spt="100" adj="0,,0" path="m4790,1545r-9,-44l4756,1465r-36,-25l4676,1431r-407,l4225,1440r-36,25l4164,1501r-9,44l4155,1638r9,44l4189,1718r36,25l4269,1752r407,l4720,1743r36,-25l4781,1682r9,-44l4790,1545xm4790,1072r-9,-44l4756,992r-36,-24l4676,959r-407,l4225,968r-36,24l4164,1028r-9,44l4155,1166r9,44l4189,1246r36,24l4269,1279r407,l4720,1270r36,-24l4781,1210r9,-44l4790,1072xe" fillcolor="#0097d9" stroked="f">
              <v:stroke joinstyle="round"/>
              <v:formulas/>
              <v:path arrowok="t" o:connecttype="segments"/>
            </v:shape>
            <v:shape id="_x0000_s1116" style="position:absolute;left:4221;top:1507;width:167;height:169" coordorigin="4222,1507" coordsize="167,169" o:spt="100" adj="0,,0" path="m4315,1511r-5,-4l4299,1507r-5,5l4294,1576r5,4l4311,1580r4,-5l4315,1570r,-59xm4388,1592r-1,-15l4383,1563r-7,-13l4367,1537r-4,-4l4357,1532r-8,8l4348,1547r4,4l4359,1560r5,10l4366,1581r1,11l4363,1617r-14,20l4329,1650r-24,5l4281,1650r-20,-13l4247,1617r-5,-25l4243,1581r3,-11l4251,1560r7,-9l4262,1547r-1,-7l4253,1532r-6,1l4242,1537r-8,12l4227,1562r-4,14l4222,1590r,5l4229,1626r18,26l4273,1669r32,7l4337,1669r27,-18l4382,1625r6,-33xe" fillcolor="#ffedcf" stroked="f">
              <v:stroke joinstyle="round"/>
              <v:formulas/>
              <v:path arrowok="t" o:connecttype="segments"/>
            </v:shape>
            <v:shape id="_x0000_s1115" style="position:absolute;left:5199;top:1431;width:635;height:321" coordorigin="5200,1431" coordsize="635,321" path="m5721,1431r-408,l5269,1440r-36,25l5209,1501r-9,44l5200,1638r9,44l5233,1718r36,25l5313,1752r408,l5765,1743r36,-25l5825,1682r9,-44l5834,1545r-9,-44l5801,1465r-36,-25l5721,1431xe" fillcolor="#2e4255" stroked="f">
              <v:path arrowok="t"/>
            </v:shape>
            <v:shape id="_x0000_s1114" style="position:absolute;left:5266;top:1507;width:167;height:169" coordorigin="5266,1507" coordsize="167,169" o:spt="100" adj="0,,0" path="m5360,1511r-5,-4l5343,1507r-4,5l5339,1576r4,4l5356,1580r4,-5l5360,1570r,-59xm5433,1592r-2,-15l5427,1563r-6,-13l5412,1537r-4,-4l5402,1532r-9,8l5392,1547r4,4l5403,1560r5,10l5411,1581r1,11l5407,1617r-13,20l5374,1650r-25,5l5325,1650r-20,-13l5292,1617r-5,-25l5288,1581r3,-11l5296,1560r7,-9l5307,1547r-1,-7l5297,1532r-6,1l5287,1537r-9,12l5272,1562r-4,14l5266,1590r,5l5273,1626r18,26l5318,1669r31,7l5382,1669r26,-18l5426,1625r7,-33xe" fillcolor="#465c6c" stroked="f">
              <v:stroke joinstyle="round"/>
              <v:formulas/>
              <v:path arrowok="t" o:connecttype="segments"/>
            </v:shape>
            <v:shape id="_x0000_s1113" style="position:absolute;left:4155;top:1896;width:635;height:321" coordorigin="4155,1896" coordsize="635,321" path="m4676,1896r-407,l4225,1905r-36,25l4164,1966r-9,44l4155,2103r9,44l4189,2183r36,25l4269,2217r407,l4720,2208r36,-25l4781,2147r9,-44l4790,2010r-9,-44l4756,1930r-36,-25l4676,1896xe" fillcolor="#2e4255" stroked="f">
              <v:path arrowok="t"/>
            </v:shape>
            <v:shape id="_x0000_s1112" style="position:absolute;left:4103;top:1896;width:1731;height:784" coordorigin="4103,1896" coordsize="1731,784" o:spt="100" adj="0,,0" path="m4935,2474r-9,-44l4902,2394r-36,-25l4822,2360r-605,l4173,2369r-37,25l4112,2430r-9,44l4103,2566r9,44l4136,2646r37,25l4217,2679r605,l4866,2671r36,-25l4926,2610r9,-44l4935,2474xm5834,2010r-9,-44l5801,1930r-36,-25l5721,1896r-408,l5269,1905r-36,25l5209,1966r-9,44l5200,2103r9,44l5233,2183r36,25l5313,2217r408,l5765,2208r36,-25l5825,2147r9,-44l5834,2010xe" fillcolor="#0097d9" stroked="f">
              <v:stroke joinstyle="round"/>
              <v:formulas/>
              <v:path arrowok="t" o:connecttype="segments"/>
            </v:shape>
            <v:shape id="_x0000_s1111" style="position:absolute;left:5054;top:2359;width:833;height:321" coordorigin="5054,2360" coordsize="833,321" path="m5773,2360r-605,l5124,2369r-36,24l5063,2429r-9,44l5054,2567r9,44l5088,2647r36,24l5168,2680r605,l5817,2671r36,-24l5877,2611r9,-44l5886,2473r-9,-44l5853,2393r-36,-24l5773,2360xe" fillcolor="#2e4255" stroked="f">
              <v:path arrowok="t"/>
            </v:shape>
            <v:shape id="_x0000_s1110" type="#_x0000_t202" style="position:absolute;left:455;top:263;width:500;height:191" filled="f" stroked="f">
              <v:textbox style="mso-next-textbox:#_x0000_s1110" inset="0,0,0,0">
                <w:txbxContent>
                  <w:p w:rsidR="00961BE2" w:rsidRDefault="00961BE2">
                    <w:pPr>
                      <w:rPr>
                        <w:rFonts w:ascii="Arial"/>
                        <w:b/>
                        <w:sz w:val="16"/>
                      </w:rPr>
                    </w:pPr>
                    <w:r w:rsidRPr="000E6CB3">
                      <w:rPr>
                        <w:rFonts w:ascii="Arial Narrow" w:hAnsi="Arial Narrow"/>
                        <w:b/>
                        <w:color w:val="0097D9"/>
                        <w:sz w:val="16"/>
                      </w:rPr>
                      <w:t>НАЗА</w:t>
                    </w:r>
                    <w:r>
                      <w:rPr>
                        <w:rFonts w:ascii="Arial"/>
                        <w:b/>
                        <w:color w:val="0097D9"/>
                        <w:sz w:val="16"/>
                      </w:rPr>
                      <w:t>Д</w:t>
                    </w:r>
                  </w:p>
                </w:txbxContent>
              </v:textbox>
            </v:shape>
            <v:shape id="_x0000_s1109" type="#_x0000_t202" style="position:absolute;left:230;top:1823;width:907;height:266;mso-wrap-style:none" filled="f" stroked="f">
              <v:textbox style="mso-next-textbox:#_x0000_s1109;mso-fit-shape-to-text:t" inset="0,0,0,0">
                <w:txbxContent>
                  <w:p w:rsidR="00961BE2" w:rsidRPr="000E6CB3" w:rsidRDefault="00961BE2">
                    <w:pPr>
                      <w:spacing w:line="266" w:lineRule="exact"/>
                      <w:rPr>
                        <w:rFonts w:ascii="Arial Narrow" w:hAnsi="Arial Narrow"/>
                        <w:sz w:val="16"/>
                        <w:szCs w:val="16"/>
                      </w:rPr>
                    </w:pPr>
                    <w:r w:rsidRPr="000E6CB3">
                      <w:rPr>
                        <w:rFonts w:ascii="Arial Narrow" w:hAnsi="Arial Narrow"/>
                        <w:color w:val="A6E8FF"/>
                        <w:sz w:val="16"/>
                        <w:szCs w:val="16"/>
                      </w:rPr>
                      <w:t>Налаштування</w:t>
                    </w:r>
                  </w:p>
                </w:txbxContent>
              </v:textbox>
            </v:shape>
            <v:shape id="_x0000_s1108" type="#_x0000_t202" style="position:absolute;left:1448;top:1035;width:2174;height:1663" filled="f" stroked="f">
              <v:textbox style="mso-next-textbox:#_x0000_s1108" inset="0,0,0,0">
                <w:txbxContent>
                  <w:p w:rsidR="00961BE2" w:rsidRDefault="00961BE2">
                    <w:pPr>
                      <w:spacing w:line="451" w:lineRule="auto"/>
                      <w:ind w:left="3" w:right="18"/>
                      <w:rPr>
                        <w:rFonts w:ascii="Arial MT"/>
                      </w:rPr>
                    </w:pPr>
                    <w:r>
                      <w:rPr>
                        <w:rFonts w:ascii="Arial MT"/>
                        <w:color w:val="465C6C"/>
                      </w:rPr>
                      <w:t>Вихідна</w:t>
                    </w:r>
                    <w:r>
                      <w:rPr>
                        <w:rFonts w:ascii="Arial MT"/>
                        <w:color w:val="465C6C"/>
                      </w:rPr>
                      <w:t xml:space="preserve"> </w:t>
                    </w:r>
                    <w:r>
                      <w:rPr>
                        <w:rFonts w:ascii="Arial MT"/>
                        <w:color w:val="465C6C"/>
                      </w:rPr>
                      <w:t>частота</w:t>
                    </w:r>
                    <w:r>
                      <w:rPr>
                        <w:rFonts w:ascii="Arial MT"/>
                        <w:color w:val="465C6C"/>
                      </w:rPr>
                      <w:t xml:space="preserve"> </w:t>
                    </w:r>
                    <w:r>
                      <w:rPr>
                        <w:rFonts w:ascii="Arial MT"/>
                        <w:color w:val="465C6C"/>
                      </w:rPr>
                      <w:t>ЗС</w:t>
                    </w:r>
                    <w:r>
                      <w:rPr>
                        <w:rFonts w:ascii="Arial MT"/>
                        <w:color w:val="465C6C"/>
                      </w:rPr>
                      <w:t xml:space="preserve"> </w:t>
                    </w:r>
                    <w:r>
                      <w:rPr>
                        <w:rFonts w:ascii="Arial MT"/>
                        <w:color w:val="465C6C"/>
                      </w:rPr>
                      <w:t>Вхідне</w:t>
                    </w:r>
                    <w:r>
                      <w:rPr>
                        <w:rFonts w:ascii="Arial MT"/>
                        <w:color w:val="465C6C"/>
                      </w:rPr>
                      <w:t xml:space="preserve"> </w:t>
                    </w:r>
                    <w:r>
                      <w:rPr>
                        <w:rFonts w:ascii="Arial MT"/>
                        <w:color w:val="465C6C"/>
                      </w:rPr>
                      <w:t>джерело</w:t>
                    </w:r>
                    <w:r>
                      <w:rPr>
                        <w:rFonts w:ascii="Arial MT"/>
                        <w:color w:val="465C6C"/>
                      </w:rPr>
                      <w:t xml:space="preserve"> </w:t>
                    </w:r>
                    <w:r>
                      <w:rPr>
                        <w:rFonts w:ascii="Arial MT"/>
                        <w:color w:val="465C6C"/>
                      </w:rPr>
                      <w:t>ПС</w:t>
                    </w:r>
                    <w:r>
                      <w:rPr>
                        <w:rFonts w:ascii="Arial MT"/>
                        <w:color w:val="465C6C"/>
                      </w:rPr>
                      <w:t xml:space="preserve"> </w:t>
                    </w:r>
                    <w:proofErr w:type="spellStart"/>
                    <w:r>
                      <w:rPr>
                        <w:rFonts w:ascii="Arial MT"/>
                        <w:color w:val="465C6C"/>
                      </w:rPr>
                      <w:t>ЕКО</w:t>
                    </w:r>
                    <w:r>
                      <w:rPr>
                        <w:rFonts w:ascii="Arial MT"/>
                        <w:color w:val="465C6C"/>
                      </w:rPr>
                      <w:t>-</w:t>
                    </w:r>
                    <w:r>
                      <w:rPr>
                        <w:rFonts w:ascii="Arial MT"/>
                        <w:color w:val="465C6C"/>
                      </w:rPr>
                      <w:t>режим</w:t>
                    </w:r>
                    <w:proofErr w:type="spellEnd"/>
                  </w:p>
                  <w:p w:rsidR="00961BE2" w:rsidRDefault="00961BE2">
                    <w:pPr>
                      <w:spacing w:line="231" w:lineRule="exact"/>
                      <w:rPr>
                        <w:rFonts w:ascii="Arial MT"/>
                      </w:rPr>
                    </w:pPr>
                    <w:r>
                      <w:rPr>
                        <w:rFonts w:ascii="Arial MT"/>
                        <w:color w:val="465C6C"/>
                      </w:rPr>
                      <w:t>Налаштування</w:t>
                    </w:r>
                    <w:r>
                      <w:rPr>
                        <w:rFonts w:ascii="Arial MT"/>
                        <w:color w:val="465C6C"/>
                      </w:rPr>
                      <w:t xml:space="preserve"> </w:t>
                    </w:r>
                    <w:r>
                      <w:rPr>
                        <w:rFonts w:ascii="Arial MT"/>
                        <w:color w:val="465C6C"/>
                      </w:rPr>
                      <w:t>мови</w:t>
                    </w:r>
                  </w:p>
                </w:txbxContent>
              </v:textbox>
            </v:shape>
            <v:shape id="_x0000_s1107" type="#_x0000_t202" style="position:absolute;left:4156;top:990;width:1739;height:1668" filled="f" stroked="f">
              <v:textbox style="mso-next-textbox:#_x0000_s1107" inset="0,0,0,0">
                <w:txbxContent>
                  <w:p w:rsidR="00961BE2" w:rsidRDefault="00961BE2">
                    <w:pPr>
                      <w:tabs>
                        <w:tab w:val="left" w:pos="1097"/>
                      </w:tabs>
                      <w:spacing w:line="259" w:lineRule="exact"/>
                      <w:ind w:left="50"/>
                      <w:rPr>
                        <w:rFonts w:ascii="Arial MT"/>
                      </w:rPr>
                    </w:pPr>
                    <w:r>
                      <w:rPr>
                        <w:rFonts w:ascii="Arial MT"/>
                        <w:color w:val="A6E8FF"/>
                      </w:rPr>
                      <w:t>50</w:t>
                    </w:r>
                    <w:r>
                      <w:rPr>
                        <w:rFonts w:ascii="Arial MT"/>
                        <w:color w:val="A6E8FF"/>
                      </w:rPr>
                      <w:t>Гц</w:t>
                    </w:r>
                    <w:r>
                      <w:rPr>
                        <w:rFonts w:ascii="Arial MT"/>
                        <w:color w:val="A6E8FF"/>
                      </w:rPr>
                      <w:tab/>
                    </w:r>
                    <w:r>
                      <w:rPr>
                        <w:rFonts w:ascii="Arial MT"/>
                        <w:color w:val="465C6C"/>
                      </w:rPr>
                      <w:t>60</w:t>
                    </w:r>
                    <w:r>
                      <w:rPr>
                        <w:rFonts w:ascii="Arial MT"/>
                        <w:color w:val="465C6C"/>
                      </w:rPr>
                      <w:t>Гц</w:t>
                    </w:r>
                  </w:p>
                  <w:p w:rsidR="00961BE2" w:rsidRPr="000E6CB3" w:rsidRDefault="00961BE2">
                    <w:pPr>
                      <w:tabs>
                        <w:tab w:val="left" w:pos="1311"/>
                      </w:tabs>
                      <w:spacing w:before="215"/>
                      <w:ind w:left="273"/>
                      <w:rPr>
                        <w:rFonts w:ascii="Arial MT"/>
                        <w:sz w:val="18"/>
                        <w:szCs w:val="18"/>
                      </w:rPr>
                    </w:pPr>
                    <w:r>
                      <w:rPr>
                        <w:rFonts w:ascii="Arial MT"/>
                        <w:color w:val="FFEDCF"/>
                      </w:rPr>
                      <w:t>ФЕ</w:t>
                    </w:r>
                    <w:r>
                      <w:rPr>
                        <w:rFonts w:ascii="Arial MT"/>
                        <w:color w:val="FFEDCF"/>
                      </w:rPr>
                      <w:tab/>
                    </w:r>
                    <w:r w:rsidRPr="000E6CB3">
                      <w:rPr>
                        <w:rFonts w:ascii="Arial MT"/>
                        <w:color w:val="465C6C"/>
                        <w:sz w:val="18"/>
                        <w:szCs w:val="18"/>
                      </w:rPr>
                      <w:t>Авто</w:t>
                    </w:r>
                  </w:p>
                  <w:p w:rsidR="00961BE2" w:rsidRDefault="00961BE2">
                    <w:pPr>
                      <w:tabs>
                        <w:tab w:val="left" w:pos="1180"/>
                      </w:tabs>
                      <w:spacing w:before="189"/>
                      <w:ind w:left="99"/>
                      <w:rPr>
                        <w:rFonts w:ascii="Arial MT"/>
                        <w:sz w:val="26"/>
                      </w:rPr>
                    </w:pPr>
                    <w:r>
                      <w:rPr>
                        <w:rFonts w:ascii="Arial MT"/>
                        <w:color w:val="465C6C"/>
                        <w:sz w:val="26"/>
                      </w:rPr>
                      <w:t>Так</w:t>
                    </w:r>
                    <w:r>
                      <w:rPr>
                        <w:rFonts w:ascii="Arial MT"/>
                        <w:color w:val="465C6C"/>
                        <w:sz w:val="26"/>
                      </w:rPr>
                      <w:tab/>
                    </w:r>
                    <w:r>
                      <w:rPr>
                        <w:rFonts w:ascii="Arial MT"/>
                        <w:color w:val="A6E8FF"/>
                        <w:sz w:val="26"/>
                      </w:rPr>
                      <w:t>Ні</w:t>
                    </w:r>
                  </w:p>
                  <w:p w:rsidR="00961BE2" w:rsidRPr="000E6CB3" w:rsidRDefault="00961BE2">
                    <w:pPr>
                      <w:spacing w:before="182"/>
                      <w:rPr>
                        <w:rFonts w:ascii="Arial Narrow" w:hAnsi="Arial Narrow"/>
                        <w:sz w:val="18"/>
                        <w:szCs w:val="18"/>
                      </w:rPr>
                    </w:pPr>
                    <w:r w:rsidRPr="000E6CB3">
                      <w:rPr>
                        <w:rFonts w:ascii="Arial Narrow" w:hAnsi="Arial Narrow"/>
                        <w:color w:val="A6E8FF"/>
                        <w:sz w:val="18"/>
                        <w:szCs w:val="18"/>
                      </w:rPr>
                      <w:t xml:space="preserve">Англійська   </w:t>
                    </w:r>
                    <w:r w:rsidR="000E6CB3">
                      <w:rPr>
                        <w:rFonts w:ascii="Arial Narrow" w:hAnsi="Arial Narrow"/>
                        <w:color w:val="A6E8FF"/>
                        <w:sz w:val="18"/>
                        <w:szCs w:val="18"/>
                      </w:rPr>
                      <w:t xml:space="preserve">   </w:t>
                    </w:r>
                    <w:r w:rsidRPr="000E6CB3">
                      <w:rPr>
                        <w:rFonts w:ascii="Arial Narrow" w:hAnsi="Arial Narrow"/>
                        <w:color w:val="465C6C"/>
                        <w:sz w:val="18"/>
                        <w:szCs w:val="18"/>
                      </w:rPr>
                      <w:t>Нім</w:t>
                    </w:r>
                    <w:r w:rsidR="000E6CB3">
                      <w:rPr>
                        <w:rFonts w:ascii="Arial Narrow" w:hAnsi="Arial Narrow"/>
                        <w:color w:val="465C6C"/>
                        <w:sz w:val="18"/>
                        <w:szCs w:val="18"/>
                      </w:rPr>
                      <w:t>е</w:t>
                    </w:r>
                    <w:r w:rsidRPr="000E6CB3">
                      <w:rPr>
                        <w:rFonts w:ascii="Arial Narrow" w:hAnsi="Arial Narrow"/>
                        <w:color w:val="465C6C"/>
                        <w:sz w:val="18"/>
                        <w:szCs w:val="18"/>
                      </w:rPr>
                      <w:t>цька</w:t>
                    </w:r>
                  </w:p>
                </w:txbxContent>
              </v:textbox>
            </v:shape>
            <v:shape id="_x0000_s1106" type="#_x0000_t202" style="position:absolute;left:339;top:3212;width:367;height:191" filled="f" stroked="f">
              <v:textbox style="mso-next-textbox:#_x0000_s1106" inset="0,0,0,0">
                <w:txbxContent>
                  <w:p w:rsidR="00961BE2" w:rsidRDefault="00961BE2">
                    <w:pPr>
                      <w:rPr>
                        <w:rFonts w:ascii="Arial"/>
                        <w:b/>
                        <w:sz w:val="16"/>
                      </w:rPr>
                    </w:pPr>
                    <w:r>
                      <w:rPr>
                        <w:rFonts w:ascii="Arial"/>
                        <w:b/>
                        <w:color w:val="0097D9"/>
                        <w:sz w:val="16"/>
                      </w:rPr>
                      <w:t>Далі</w:t>
                    </w:r>
                  </w:p>
                </w:txbxContent>
              </v:textbox>
            </v:shape>
            <w10:wrap type="none"/>
            <w10:anchorlock/>
          </v:group>
        </w:pict>
      </w:r>
    </w:p>
    <w:p w:rsidR="006D25D3" w:rsidRDefault="006D25D3">
      <w:pPr>
        <w:pStyle w:val="a3"/>
        <w:spacing w:before="10"/>
        <w:rPr>
          <w:rFonts w:ascii="Arial MT"/>
          <w:sz w:val="11"/>
        </w:rPr>
      </w:pPr>
    </w:p>
    <w:p w:rsidR="006D25D3" w:rsidRDefault="00961BE2">
      <w:pPr>
        <w:pStyle w:val="a3"/>
        <w:spacing w:before="86"/>
        <w:ind w:left="3815" w:right="3948"/>
        <w:jc w:val="center"/>
        <w:rPr>
          <w:rFonts w:ascii="SimSun" w:eastAsia="SimSun" w:hint="eastAsia"/>
        </w:rPr>
      </w:pPr>
      <w:r>
        <w:rPr>
          <w:b/>
        </w:rPr>
        <w:t>（Рисунок 2）</w:t>
      </w:r>
    </w:p>
    <w:p w:rsidR="006D25D3" w:rsidRDefault="006D25D3">
      <w:pPr>
        <w:pStyle w:val="a3"/>
        <w:rPr>
          <w:rFonts w:ascii="SimSun"/>
          <w:sz w:val="20"/>
        </w:rPr>
      </w:pPr>
    </w:p>
    <w:p w:rsidR="006D25D3" w:rsidRDefault="00961BE2">
      <w:pPr>
        <w:pStyle w:val="a3"/>
        <w:spacing w:before="1"/>
        <w:rPr>
          <w:rFonts w:ascii="SimSun"/>
          <w:sz w:val="25"/>
        </w:rPr>
      </w:pPr>
      <w:r>
        <w:pict>
          <v:group id="_x0000_s1080" style="position:absolute;margin-left:141.35pt;margin-top:17.85pt;width:320.25pt;height:181.5pt;z-index:-15706624;mso-wrap-distance-left:0;mso-wrap-distance-right:0;mso-position-horizontal-relative:page" coordorigin="2827,360" coordsize="6405,3630">
            <v:rect id="_x0000_s1104" style="position:absolute;left:4048;top:360;width:5184;height:3630" fillcolor="#1e2a38" stroked="f"/>
            <v:shape id="_x0000_s1103" type="#_x0000_t75" style="position:absolute;left:7963;top:3742;width:199;height:172">
              <v:imagedata r:id="rId23" o:title=""/>
            </v:shape>
            <v:shape id="_x0000_s1102" style="position:absolute;left:8198;top:3782;width:929;height:102" coordorigin="8199,3782" coordsize="929,102" o:spt="100" adj="0,,0" path="m8374,3783r-25,l8349,3882r96,l8461,3867r-87,l8374,3783xm8770,3783r-128,l8642,3882r133,l8759,3867r-92,l8667,3838r89,l8756,3823r-89,l8667,3797r88,l8770,3783xm8870,3797r-26,l8844,3882r26,l8870,3797xm8928,3783r-142,l8799,3797r115,l8928,3783xm9025,3797r-26,l8999,3882r26,l9025,3797xm9083,3783r-142,l8955,3797r115,l9083,3783xm9127,3783r-26,l9101,3882r26,l9127,3783xm8199,3787r,95l8276,3882r12,-1l8299,3880r10,-3l8320,3872r,-5l8224,3867r,-67l8199,3787xm8269,3783r-68,l8229,3797r48,l8287,3797r8,3l8295,3818r-8,3l8277,3821r-48,l8229,3839r48,l8290,3840r9,3l8299,3863r-11,4l8280,3867r40,l8320,3836r-5,-3l8310,3831r-5,-2l8309,3828r4,-2l8317,3824r,-33l8305,3787r-12,-2l8281,3783r-12,xm8477,3782r,77l8486,3867r9,7l8505,3880r12,3l8572,3883r11,-3l8594,3874r9,-7l8605,3865r-84,l8514,3863r-8,-4l8501,3853r,-63l8477,3782xm8611,3782r-23,8l8588,3853r-5,6l8575,3863r-8,2l8605,3865r6,-6l8611,3782xe" fillcolor="#3a5166" stroked="f">
              <v:stroke joinstyle="round"/>
              <v:formulas/>
              <v:path arrowok="t" o:connecttype="segments"/>
            </v:shape>
            <v:rect id="_x0000_s1101" style="position:absolute;left:2827;top:360;width:1221;height:3630" fillcolor="#2e4255" stroked="f"/>
            <v:shape id="_x0000_s1100" style="position:absolute;left:2962;top:515;width:952;height:400" coordorigin="2962,515" coordsize="952,400" path="m3714,515r-552,l3084,531r-63,43l2978,637r-16,78l2978,792r43,64l3084,898r78,16l3714,914r78,-16l3856,856r42,-64l3914,715r-16,-78l3856,574r-64,-43l3714,515xe" fillcolor="#3a5166" stroked="f">
              <v:path arrowok="t"/>
            </v:shape>
            <v:shape id="_x0000_s1099" type="#_x0000_t75" style="position:absolute;left:3053;top:624;width:174;height:174">
              <v:imagedata r:id="rId24" o:title=""/>
            </v:shape>
            <v:shape id="_x0000_s1098" type="#_x0000_t75" style="position:absolute;left:3308;top:1904;width:189;height:189">
              <v:imagedata r:id="rId25" o:title=""/>
            </v:shape>
            <v:shape id="_x0000_s1097" style="position:absolute;left:3190;top:1796;width:425;height:406" coordorigin="3191,1796" coordsize="425,406" o:spt="100" adj="0,,0" path="m3340,1796r-9,4l3267,1837r-1,1l3258,1844r-3,9l3257,1863r1,9l3259,1886r-1,15l3254,1913r-8,10l3233,1931r-12,6l3212,1941r-9,3l3196,1951r,l3194,1961r-3,18l3191,1993r,11l3191,2019r3,19l3196,2047r7,8l3212,2058r9,3l3233,2067r13,8l3254,2085r4,12l3259,2112r-1,14l3257,2135r-2,10l3258,2155r8,5l3330,2198r2,l3341,2202r10,-2l3358,2194r8,-6l3377,2180r13,-6l3338,2174r-54,-32l3287,2124r,-19l3284,2087r-7,-16l3267,2058r-15,-12l3236,2037r-18,-7l3217,2022r-1,-7l3215,2004r1,-11l3216,1982r1,-7l3218,1968r18,-7l3252,1951r15,-11l3277,1926r7,-16l3287,1892r,-20l3284,1855r55,-31l3389,1824r-12,-6l3366,1810r-8,-6l3351,1798r-11,-2xm3464,2171r-61,l3416,2173r13,7l3440,2188r8,6l3452,2198r6,2l3468,2200r3,l3474,2198r43,-25l3468,2173r-4,-2xm3403,2144r-17,2l3369,2153r-16,9l3338,2174r52,l3390,2173r13,-2l3464,2171r-11,-9l3437,2153r-17,-7l3403,2144xm3516,1824r-48,l3522,1856r-2,18l3520,1892r2,18l3529,1926r11,14l3554,1951r16,10l3588,1968r1,7l3590,1982r1,11l3591,2004r-1,11l3589,2022r-1,8l3571,2037r-17,9l3540,2058r-11,14l3522,2087r-2,18l3520,2124r2,18l3522,2142r-54,31l3517,2173r22,-12l3540,2160r7,-6l3551,2145r-2,-10l3547,2126r-1,-14l3547,2097r4,-12l3560,2075r12,-8l3585,2061r9,-3l3603,2055r6,-8l3611,2038r,-1l3615,2015r,-33l3611,1960r-2,-9l3603,1944r-9,-3l3585,1937r-13,-6l3560,1923r-9,-10l3547,1901r-1,-15l3547,1872r2,-9l3551,1853r-4,-9l3540,1838r-24,-14xm3522,2142r,l3522,2142r,xm3389,1824r-50,l3353,1835r16,10l3386,1851r17,2l3420,1851r17,-6l3453,1835r10,-7l3403,1828r-13,-3l3389,1824xm3465,1796r-10,2l3448,1804r-8,6l3429,1818r-13,7l3403,1828r60,l3468,1824r48,l3475,1800r-1,l3465,1796xe" fillcolor="#a6e8ff" stroked="f">
              <v:stroke joinstyle="round"/>
              <v:formulas/>
              <v:path arrowok="t" o:connecttype="segments"/>
            </v:shape>
            <v:line id="_x0000_s1096" style="position:absolute" from="6577,1709" to="6577,2005" strokecolor="#3a5166" strokeweight=".52986mm"/>
            <v:line id="_x0000_s1095" style="position:absolute" from="4243,2551" to="9004,2551" strokecolor="#3a5166" strokeweight=".08008mm"/>
            <v:line id="_x0000_s1094" style="position:absolute" from="4243,2085" to="9004,2085" strokecolor="#3a5166" strokeweight=".08008mm"/>
            <v:line id="_x0000_s1093" style="position:absolute" from="6577,2175" to="6577,2471" strokecolor="#3a5166" strokeweight=".52986mm"/>
            <v:line id="_x0000_s1092" style="position:absolute" from="4243,1618" to="9004,1618" strokecolor="#3a5166" strokeweight=".08008mm"/>
            <v:line id="_x0000_s1091" style="position:absolute" from="6577,1242" to="6577,1538" strokecolor="#3a5166" strokeweight=".52986mm"/>
            <v:shape id="_x0000_s1090" style="position:absolute;left:8312;top:2164;width:635;height:321" coordorigin="8313,2165" coordsize="635,321" path="m8834,2165r-408,l8382,2173r-36,25l8322,2234r-9,44l8313,2371r9,44l8346,2451r36,25l8426,2485r408,l8878,2476r36,-25l8938,2415r9,-44l8947,2278r-9,-44l8914,2198r-36,-25l8834,2165xe" fillcolor="#3a5166" stroked="f">
              <v:path arrowok="t"/>
            </v:shape>
            <v:shape id="_x0000_s1089" style="position:absolute;left:7351;top:1266;width:1362;height:1171" coordorigin="7352,1266" coordsize="1362,1171" o:spt="100" adj="0,,0" path="m7374,2420r-5,-5l7357,2415r-5,5l7352,2432r5,5l7369,2437r5,-5l7374,2426r,-6xm7375,2317r-5,-5l7358,2312r-5,5l7353,2330r5,5l7370,2335r5,-5l7375,2323r,-6xm7711,1904r-43,l7668,1923r43,l7711,1904xm7817,2420r-5,-5l7800,2415r-5,5l7795,2432r5,5l7812,2437r5,-5l7817,2426r,-6xm7819,2317r-5,-5l7801,2312r-5,5l7796,2330r5,5l7814,2335r5,-5l7819,2323r,-6xm8197,1904r-43,l8154,1923r43,l8197,1904xm8714,1380r-9,-44l8680,1300r-36,-25l8600,1266r-605,l7951,1275r-36,25l7891,1336r-9,44l7882,1473r9,44l7915,1553r36,25l7995,1586r605,l8644,1578r36,-25l8705,1517r9,-44l8714,1380xe" fillcolor="#0097d9" stroked="f">
              <v:stroke joinstyle="round"/>
              <v:formulas/>
              <v:path arrowok="t" o:connecttype="segments"/>
            </v:shape>
            <v:shape id="_x0000_s1088" style="position:absolute;left:6930;top:1266;width:833;height:321" coordorigin="6931,1266" coordsize="833,321" path="m7649,1266r-605,l7000,1275r-36,25l6940,1336r-9,44l6931,1473r9,44l6964,1553r36,25l7044,1586r605,l7693,1578r36,-25l7754,1517r9,-44l7763,1380r-9,-44l7729,1300r-36,-25l7649,1266xe" fillcolor="#2e4255" stroked="f">
              <v:path arrowok="t"/>
            </v:shape>
            <v:shape id="_x0000_s1087" type="#_x0000_t202" style="position:absolute;left:4279;top:1338;width:2266;height:1150;mso-wrap-style:none;mso-position-vertical:absolute" filled="f" stroked="f">
              <v:textbox style="mso-next-textbox:#_x0000_s1087;mso-fit-shape-to-text:t" inset="0,0,0,0">
                <w:txbxContent>
                  <w:p w:rsidR="000E6CB3" w:rsidRDefault="00961BE2">
                    <w:pPr>
                      <w:spacing w:line="434" w:lineRule="auto"/>
                      <w:ind w:right="7"/>
                      <w:rPr>
                        <w:rFonts w:ascii="Arial MT"/>
                        <w:color w:val="465C6C"/>
                      </w:rPr>
                    </w:pPr>
                    <w:r>
                      <w:rPr>
                        <w:rFonts w:ascii="Arial MT"/>
                        <w:color w:val="465C6C"/>
                      </w:rPr>
                      <w:t>Встановлення</w:t>
                    </w:r>
                    <w:r>
                      <w:rPr>
                        <w:rFonts w:ascii="Arial MT"/>
                        <w:color w:val="465C6C"/>
                      </w:rPr>
                      <w:t xml:space="preserve"> </w:t>
                    </w:r>
                    <w:r>
                      <w:rPr>
                        <w:rFonts w:ascii="Arial MT"/>
                        <w:color w:val="465C6C"/>
                      </w:rPr>
                      <w:t>зумера</w:t>
                    </w:r>
                    <w:r>
                      <w:rPr>
                        <w:rFonts w:ascii="Arial MT"/>
                        <w:color w:val="465C6C"/>
                      </w:rPr>
                      <w:t xml:space="preserve"> </w:t>
                    </w:r>
                  </w:p>
                  <w:p w:rsidR="00961BE2" w:rsidRDefault="00961BE2">
                    <w:pPr>
                      <w:spacing w:line="434" w:lineRule="auto"/>
                      <w:ind w:right="7"/>
                      <w:rPr>
                        <w:rFonts w:ascii="Arial MT"/>
                      </w:rPr>
                    </w:pPr>
                    <w:r>
                      <w:rPr>
                        <w:rFonts w:ascii="Arial MT"/>
                        <w:color w:val="465C6C"/>
                      </w:rPr>
                      <w:t>Встановлення</w:t>
                    </w:r>
                    <w:r>
                      <w:rPr>
                        <w:rFonts w:ascii="Arial MT"/>
                        <w:color w:val="465C6C"/>
                      </w:rPr>
                      <w:t xml:space="preserve"> </w:t>
                    </w:r>
                    <w:r>
                      <w:rPr>
                        <w:rFonts w:ascii="Arial MT"/>
                        <w:color w:val="465C6C"/>
                      </w:rPr>
                      <w:t>дати</w:t>
                    </w:r>
                  </w:p>
                  <w:p w:rsidR="00961BE2" w:rsidRDefault="00961BE2">
                    <w:pPr>
                      <w:rPr>
                        <w:rFonts w:ascii="Arial MT"/>
                      </w:rPr>
                    </w:pPr>
                    <w:r>
                      <w:rPr>
                        <w:rFonts w:ascii="Arial MT"/>
                        <w:color w:val="465C6C"/>
                      </w:rPr>
                      <w:t>Встановлення</w:t>
                    </w:r>
                    <w:r>
                      <w:rPr>
                        <w:rFonts w:ascii="Arial MT"/>
                        <w:color w:val="465C6C"/>
                      </w:rPr>
                      <w:t xml:space="preserve"> </w:t>
                    </w:r>
                    <w:r>
                      <w:rPr>
                        <w:rFonts w:ascii="Arial MT"/>
                        <w:color w:val="465C6C"/>
                      </w:rPr>
                      <w:t>часу</w:t>
                    </w:r>
                  </w:p>
                </w:txbxContent>
              </v:textbox>
            </v:shape>
            <v:shape id="_x0000_s1086" type="#_x0000_t202" style="position:absolute;left:7180;top:1314;width:526;height:249;mso-wrap-style:none;mso-position-vertical:absolute" filled="f" stroked="f">
              <v:textbox style="mso-next-textbox:#_x0000_s1086;mso-fit-shape-to-text:t" inset="0,0,0,0">
                <w:txbxContent>
                  <w:p w:rsidR="00961BE2" w:rsidRDefault="00961BE2">
                    <w:pPr>
                      <w:spacing w:line="249" w:lineRule="exact"/>
                      <w:rPr>
                        <w:rFonts w:ascii="Arial MT"/>
                      </w:rPr>
                    </w:pPr>
                    <w:proofErr w:type="spellStart"/>
                    <w:r>
                      <w:rPr>
                        <w:rFonts w:ascii="Arial MT"/>
                        <w:color w:val="465C6C"/>
                      </w:rPr>
                      <w:t>Увім</w:t>
                    </w:r>
                    <w:proofErr w:type="spellEnd"/>
                    <w:r>
                      <w:rPr>
                        <w:rFonts w:ascii="Arial MT"/>
                        <w:color w:val="465C6C"/>
                      </w:rPr>
                      <w:t>.</w:t>
                    </w:r>
                  </w:p>
                </w:txbxContent>
              </v:textbox>
            </v:shape>
            <v:shape id="_x0000_s1085" type="#_x0000_t202" style="position:absolute;left:8068;top:1311;width:598;height:249;mso-wrap-style:none" filled="f" stroked="f">
              <v:textbox style="mso-next-textbox:#_x0000_s1085;mso-fit-shape-to-text:t" inset="0,0,0,0">
                <w:txbxContent>
                  <w:p w:rsidR="00961BE2" w:rsidRDefault="00961BE2">
                    <w:pPr>
                      <w:spacing w:line="249" w:lineRule="exact"/>
                      <w:rPr>
                        <w:rFonts w:ascii="Arial MT"/>
                      </w:rPr>
                    </w:pPr>
                    <w:proofErr w:type="spellStart"/>
                    <w:r>
                      <w:rPr>
                        <w:rFonts w:ascii="Arial MT"/>
                        <w:color w:val="FFEDCF"/>
                      </w:rPr>
                      <w:t>Вимк</w:t>
                    </w:r>
                    <w:proofErr w:type="spellEnd"/>
                    <w:r>
                      <w:rPr>
                        <w:rFonts w:ascii="Arial MT"/>
                        <w:color w:val="FFEDCF"/>
                      </w:rPr>
                      <w:t>.</w:t>
                    </w:r>
                  </w:p>
                </w:txbxContent>
              </v:textbox>
            </v:shape>
            <v:shape id="_x0000_s1084" type="#_x0000_t202" style="position:absolute;left:6927;top:1724;width:1672;height:376" filled="f" stroked="f">
              <v:textbox style="mso-next-textbox:#_x0000_s1084" inset="0,0,0,0">
                <w:txbxContent>
                  <w:p w:rsidR="00961BE2" w:rsidRDefault="00961BE2">
                    <w:pPr>
                      <w:spacing w:line="363" w:lineRule="exact"/>
                      <w:rPr>
                        <w:rFonts w:ascii="Arial MT"/>
                        <w:sz w:val="32"/>
                      </w:rPr>
                    </w:pPr>
                    <w:r>
                      <w:rPr>
                        <w:rFonts w:ascii="Arial MT"/>
                        <w:color w:val="0097D9"/>
                        <w:sz w:val="32"/>
                      </w:rPr>
                      <w:t>2021 05 18</w:t>
                    </w:r>
                  </w:p>
                </w:txbxContent>
              </v:textbox>
            </v:shape>
            <v:shape id="_x0000_s1083" type="#_x0000_t202" style="position:absolute;left:6897;top:2183;width:1431;height:376" filled="f" stroked="f">
              <v:textbox style="mso-next-textbox:#_x0000_s1083" inset="0,0,0,0">
                <w:txbxContent>
                  <w:p w:rsidR="00961BE2" w:rsidRDefault="00961BE2">
                    <w:pPr>
                      <w:spacing w:line="363" w:lineRule="exact"/>
                      <w:rPr>
                        <w:rFonts w:ascii="Arial MT"/>
                        <w:sz w:val="32"/>
                      </w:rPr>
                    </w:pPr>
                    <w:r>
                      <w:rPr>
                        <w:rFonts w:ascii="Arial MT"/>
                        <w:color w:val="0097D9"/>
                        <w:sz w:val="32"/>
                      </w:rPr>
                      <w:t>11 18 25</w:t>
                    </w:r>
                  </w:p>
                </w:txbxContent>
              </v:textbox>
            </v:shape>
            <v:shape id="_x0000_s1082" type="#_x0000_t202" style="position:absolute;left:8464;top:2205;width:348;height:258" filled="f" stroked="f">
              <v:textbox style="mso-next-textbox:#_x0000_s1082" inset="0,0,0,0">
                <w:txbxContent>
                  <w:p w:rsidR="00961BE2" w:rsidRDefault="00961BE2">
                    <w:pPr>
                      <w:spacing w:line="249" w:lineRule="exact"/>
                      <w:rPr>
                        <w:rFonts w:ascii="Arial MT"/>
                      </w:rPr>
                    </w:pPr>
                    <w:r>
                      <w:rPr>
                        <w:rFonts w:ascii="Arial MT"/>
                        <w:color w:val="0097D9"/>
                      </w:rPr>
                      <w:t>OK</w:t>
                    </w:r>
                  </w:p>
                </w:txbxContent>
              </v:textbox>
            </v:shape>
            <v:shape id="_x0000_s1081" type="#_x0000_t202" style="position:absolute;left:2827;top:360;width:1221;height:3630" filled="f" stroked="f">
              <v:textbox style="mso-next-textbox:#_x0000_s1081" inset="0,0,0,0">
                <w:txbxContent>
                  <w:p w:rsidR="00961BE2" w:rsidRDefault="00961BE2">
                    <w:pPr>
                      <w:spacing w:before="7"/>
                      <w:rPr>
                        <w:rFonts w:ascii="SimSun"/>
                        <w:sz w:val="20"/>
                      </w:rPr>
                    </w:pPr>
                  </w:p>
                  <w:p w:rsidR="00961BE2" w:rsidRDefault="00961BE2">
                    <w:pPr>
                      <w:ind w:left="455"/>
                      <w:rPr>
                        <w:rFonts w:ascii="Arial"/>
                        <w:b/>
                        <w:sz w:val="16"/>
                      </w:rPr>
                    </w:pPr>
                    <w:r>
                      <w:rPr>
                        <w:rFonts w:ascii="Arial"/>
                        <w:b/>
                        <w:color w:val="0097D9"/>
                        <w:sz w:val="16"/>
                      </w:rPr>
                      <w:t>НАЗАД</w:t>
                    </w:r>
                  </w:p>
                  <w:p w:rsidR="00961BE2" w:rsidRDefault="00961BE2">
                    <w:pPr>
                      <w:rPr>
                        <w:rFonts w:ascii="Arial"/>
                        <w:b/>
                        <w:sz w:val="18"/>
                      </w:rPr>
                    </w:pPr>
                  </w:p>
                  <w:p w:rsidR="00961BE2" w:rsidRDefault="00961BE2">
                    <w:pPr>
                      <w:rPr>
                        <w:rFonts w:ascii="Arial"/>
                        <w:b/>
                        <w:sz w:val="18"/>
                      </w:rPr>
                    </w:pPr>
                  </w:p>
                  <w:p w:rsidR="00961BE2" w:rsidRDefault="00961BE2">
                    <w:pPr>
                      <w:rPr>
                        <w:rFonts w:ascii="Arial"/>
                        <w:b/>
                        <w:sz w:val="18"/>
                      </w:rPr>
                    </w:pPr>
                  </w:p>
                  <w:p w:rsidR="00961BE2" w:rsidRDefault="00961BE2">
                    <w:pPr>
                      <w:rPr>
                        <w:rFonts w:ascii="Arial"/>
                        <w:b/>
                        <w:sz w:val="18"/>
                      </w:rPr>
                    </w:pPr>
                  </w:p>
                  <w:p w:rsidR="00961BE2" w:rsidRDefault="00961BE2">
                    <w:pPr>
                      <w:rPr>
                        <w:rFonts w:ascii="Arial"/>
                        <w:b/>
                        <w:sz w:val="18"/>
                      </w:rPr>
                    </w:pPr>
                  </w:p>
                  <w:p w:rsidR="00961BE2" w:rsidRDefault="00961BE2">
                    <w:pPr>
                      <w:rPr>
                        <w:rFonts w:ascii="Arial"/>
                        <w:b/>
                        <w:sz w:val="18"/>
                      </w:rPr>
                    </w:pPr>
                  </w:p>
                  <w:p w:rsidR="00961BE2" w:rsidRPr="000E6CB3" w:rsidRDefault="00961BE2">
                    <w:pPr>
                      <w:spacing w:before="129"/>
                      <w:ind w:left="230"/>
                      <w:rPr>
                        <w:rFonts w:ascii="Arial Narrow" w:hAnsi="Arial Narrow"/>
                        <w:sz w:val="16"/>
                        <w:szCs w:val="16"/>
                      </w:rPr>
                    </w:pPr>
                    <w:r w:rsidRPr="000E6CB3">
                      <w:rPr>
                        <w:rFonts w:ascii="Arial Narrow" w:hAnsi="Arial Narrow"/>
                        <w:color w:val="A6E8FF"/>
                        <w:sz w:val="16"/>
                        <w:szCs w:val="16"/>
                      </w:rPr>
                      <w:t>Налаштування</w:t>
                    </w:r>
                  </w:p>
                </w:txbxContent>
              </v:textbox>
            </v:shape>
            <w10:wrap type="topAndBottom" anchorx="page"/>
          </v:group>
        </w:pict>
      </w:r>
    </w:p>
    <w:p w:rsidR="006D25D3" w:rsidRDefault="006D25D3">
      <w:pPr>
        <w:pStyle w:val="a3"/>
        <w:spacing w:before="12"/>
        <w:rPr>
          <w:rFonts w:ascii="SimSun"/>
          <w:sz w:val="26"/>
        </w:rPr>
      </w:pPr>
    </w:p>
    <w:p w:rsidR="006D25D3" w:rsidRDefault="00961BE2">
      <w:pPr>
        <w:pStyle w:val="a3"/>
        <w:ind w:left="3802" w:right="3948"/>
        <w:jc w:val="center"/>
        <w:rPr>
          <w:rFonts w:ascii="SimSun" w:eastAsia="SimSun" w:hint="eastAsia"/>
        </w:rPr>
      </w:pPr>
      <w:r>
        <w:rPr>
          <w:rFonts w:ascii="SimSun"/>
        </w:rPr>
        <w:t>（</w:t>
      </w:r>
      <w:r>
        <w:rPr>
          <w:rFonts w:ascii="Arial MT"/>
        </w:rPr>
        <w:t>Рисунок</w:t>
      </w:r>
      <w:r>
        <w:rPr>
          <w:rFonts w:ascii="Arial MT"/>
        </w:rPr>
        <w:t xml:space="preserve"> 3</w:t>
      </w:r>
      <w:r>
        <w:rPr>
          <w:rFonts w:ascii="SimSun"/>
        </w:rPr>
        <w:t>）</w:t>
      </w:r>
    </w:p>
    <w:p w:rsidR="006D25D3" w:rsidRDefault="006D25D3">
      <w:pPr>
        <w:pStyle w:val="a3"/>
        <w:rPr>
          <w:rFonts w:ascii="SimSun"/>
          <w:sz w:val="12"/>
        </w:rPr>
      </w:pPr>
    </w:p>
    <w:p w:rsidR="006D25D3" w:rsidRDefault="00961BE2" w:rsidP="000E6CB3">
      <w:pPr>
        <w:pStyle w:val="a4"/>
        <w:numPr>
          <w:ilvl w:val="0"/>
          <w:numId w:val="11"/>
        </w:numPr>
        <w:tabs>
          <w:tab w:val="left" w:pos="540"/>
        </w:tabs>
        <w:spacing w:before="99" w:line="307" w:lineRule="auto"/>
        <w:ind w:left="220" w:right="145" w:firstLine="0"/>
        <w:jc w:val="both"/>
        <w:rPr>
          <w:sz w:val="21"/>
        </w:rPr>
      </w:pPr>
      <w:r>
        <w:rPr>
          <w:sz w:val="21"/>
        </w:rPr>
        <w:t>Поверніться до головного інтерфейсу (рисунок 1), натисніть кнопку «Дані», щоб увійти на сторінку (рисунок 4):</w:t>
      </w:r>
    </w:p>
    <w:p w:rsidR="006D25D3" w:rsidRDefault="00961BE2" w:rsidP="000E6CB3">
      <w:pPr>
        <w:pStyle w:val="a4"/>
        <w:numPr>
          <w:ilvl w:val="0"/>
          <w:numId w:val="10"/>
        </w:numPr>
        <w:tabs>
          <w:tab w:val="left" w:pos="434"/>
        </w:tabs>
        <w:spacing w:before="113" w:line="369" w:lineRule="auto"/>
        <w:ind w:right="145" w:firstLine="0"/>
        <w:jc w:val="both"/>
        <w:rPr>
          <w:rFonts w:ascii="SimSun" w:hAnsi="SimSun"/>
          <w:sz w:val="19"/>
        </w:rPr>
      </w:pPr>
      <w:r>
        <w:rPr>
          <w:sz w:val="21"/>
        </w:rPr>
        <w:t>Натисніть кнопку «Інформація про виріб», щоб переглянути модель виробу, версію програмного забезпечення для керування, версію програмного забезпечення для моніторингу, версію програмного забезпечення для моніторингу СКБ та версію програмного забезпечення для відображення;</w:t>
      </w:r>
    </w:p>
    <w:p w:rsidR="006D25D3" w:rsidRDefault="006D25D3" w:rsidP="000E6CB3">
      <w:pPr>
        <w:pStyle w:val="a3"/>
        <w:spacing w:before="26"/>
        <w:ind w:left="220" w:right="145"/>
        <w:jc w:val="both"/>
        <w:rPr>
          <w:rFonts w:ascii="Arial MT"/>
        </w:rPr>
      </w:pPr>
    </w:p>
    <w:p w:rsidR="006D25D3" w:rsidRDefault="00961BE2" w:rsidP="000E6CB3">
      <w:pPr>
        <w:pStyle w:val="a4"/>
        <w:numPr>
          <w:ilvl w:val="0"/>
          <w:numId w:val="10"/>
        </w:numPr>
        <w:tabs>
          <w:tab w:val="left" w:pos="434"/>
        </w:tabs>
        <w:spacing w:before="146" w:line="369" w:lineRule="auto"/>
        <w:ind w:right="145" w:firstLine="0"/>
        <w:jc w:val="both"/>
        <w:rPr>
          <w:rFonts w:ascii="SimSun" w:hAnsi="SimSun"/>
          <w:sz w:val="19"/>
        </w:rPr>
      </w:pPr>
      <w:r>
        <w:rPr>
          <w:sz w:val="21"/>
        </w:rPr>
        <w:t xml:space="preserve">Натисніть кнопку «Інформація про інвертор і зарядний пристрій», щоб переглянути функціонування режиму ФЕ/авто і статус перехідника, по черзі функціонування виходу постійного струму та виходу змінного струму, доступ до яких також можна отримати </w:t>
      </w:r>
    </w:p>
    <w:p w:rsidR="006D25D3" w:rsidRDefault="006D25D3">
      <w:pPr>
        <w:spacing w:line="369" w:lineRule="auto"/>
        <w:rPr>
          <w:rFonts w:ascii="SimSun" w:hAnsi="SimSun"/>
          <w:sz w:val="19"/>
        </w:rPr>
        <w:sectPr w:rsidR="006D25D3" w:rsidSect="00AC519A">
          <w:pgSz w:w="11910" w:h="16840"/>
          <w:pgMar w:top="1134" w:right="850" w:bottom="1134" w:left="1701" w:header="0" w:footer="1184" w:gutter="0"/>
          <w:cols w:space="720"/>
          <w:docGrid w:linePitch="299"/>
        </w:sectPr>
      </w:pPr>
    </w:p>
    <w:p w:rsidR="006D25D3" w:rsidRDefault="000E6CB3" w:rsidP="000E6CB3">
      <w:pPr>
        <w:pStyle w:val="a3"/>
        <w:spacing w:before="79"/>
        <w:ind w:left="220" w:right="145"/>
        <w:jc w:val="both"/>
        <w:rPr>
          <w:rFonts w:ascii="Arial MT"/>
        </w:rPr>
      </w:pPr>
      <w:r>
        <w:lastRenderedPageBreak/>
        <w:t>безпосередньо</w:t>
      </w:r>
      <w:r>
        <w:rPr>
          <w:rFonts w:ascii="Arial MT"/>
        </w:rPr>
        <w:t xml:space="preserve"> </w:t>
      </w:r>
      <w:r w:rsidR="00961BE2">
        <w:rPr>
          <w:rFonts w:ascii="Arial MT"/>
        </w:rPr>
        <w:t>за</w:t>
      </w:r>
      <w:r w:rsidR="00961BE2">
        <w:rPr>
          <w:rFonts w:ascii="Arial MT"/>
        </w:rPr>
        <w:t xml:space="preserve"> </w:t>
      </w:r>
      <w:r w:rsidR="00961BE2">
        <w:rPr>
          <w:rFonts w:ascii="Arial MT"/>
        </w:rPr>
        <w:t>допомогою</w:t>
      </w:r>
      <w:r w:rsidR="00961BE2">
        <w:rPr>
          <w:rFonts w:ascii="Arial MT"/>
        </w:rPr>
        <w:t xml:space="preserve"> </w:t>
      </w:r>
      <w:r w:rsidR="00961BE2">
        <w:rPr>
          <w:rFonts w:ascii="Arial MT"/>
        </w:rPr>
        <w:t>клавіш</w:t>
      </w:r>
      <w:r w:rsidR="00961BE2">
        <w:rPr>
          <w:rFonts w:ascii="Arial MT"/>
        </w:rPr>
        <w:t xml:space="preserve"> </w:t>
      </w:r>
      <w:r w:rsidR="00961BE2">
        <w:rPr>
          <w:rFonts w:ascii="Arial MT"/>
        </w:rPr>
        <w:t>швидкого</w:t>
      </w:r>
      <w:r w:rsidR="00961BE2">
        <w:rPr>
          <w:rFonts w:ascii="Arial MT"/>
        </w:rPr>
        <w:t xml:space="preserve"> </w:t>
      </w:r>
      <w:r w:rsidR="00961BE2">
        <w:rPr>
          <w:rFonts w:ascii="Arial MT"/>
        </w:rPr>
        <w:t>доступу</w:t>
      </w:r>
      <w:r w:rsidR="00961BE2">
        <w:rPr>
          <w:rFonts w:ascii="Arial MT"/>
        </w:rPr>
        <w:t xml:space="preserve"> </w:t>
      </w:r>
      <w:r w:rsidR="00961BE2">
        <w:rPr>
          <w:rFonts w:ascii="Arial MT"/>
        </w:rPr>
        <w:t>в</w:t>
      </w:r>
      <w:r w:rsidR="00961BE2">
        <w:rPr>
          <w:rFonts w:ascii="Arial MT"/>
        </w:rPr>
        <w:t xml:space="preserve"> </w:t>
      </w:r>
      <w:r w:rsidR="00961BE2">
        <w:rPr>
          <w:rFonts w:ascii="Arial MT"/>
        </w:rPr>
        <w:t>головному</w:t>
      </w:r>
      <w:r w:rsidR="00961BE2">
        <w:rPr>
          <w:rFonts w:ascii="Arial MT"/>
        </w:rPr>
        <w:t xml:space="preserve"> </w:t>
      </w:r>
      <w:r w:rsidR="00961BE2">
        <w:rPr>
          <w:rFonts w:ascii="Arial MT"/>
        </w:rPr>
        <w:t>інтерфейсі</w:t>
      </w:r>
      <w:r w:rsidR="00961BE2">
        <w:rPr>
          <w:rFonts w:ascii="Arial MT"/>
        </w:rPr>
        <w:t>;</w:t>
      </w:r>
    </w:p>
    <w:p w:rsidR="006D25D3" w:rsidRDefault="00961BE2" w:rsidP="000E6CB3">
      <w:pPr>
        <w:pStyle w:val="a4"/>
        <w:numPr>
          <w:ilvl w:val="0"/>
          <w:numId w:val="10"/>
        </w:numPr>
        <w:tabs>
          <w:tab w:val="left" w:pos="465"/>
        </w:tabs>
        <w:spacing w:before="146" w:line="369" w:lineRule="auto"/>
        <w:ind w:right="145" w:firstLine="0"/>
        <w:jc w:val="both"/>
        <w:rPr>
          <w:rFonts w:ascii="SimSun" w:hAnsi="SimSun"/>
          <w:sz w:val="21"/>
        </w:rPr>
      </w:pPr>
      <w:r>
        <w:rPr>
          <w:sz w:val="21"/>
        </w:rPr>
        <w:t>Натисніть кнопку «Технічне обслуговування СКБ», щоб переглянути інформацію про функціонування СКБ, і до цього розділу також можна отримати доступ безпосередньо за допомогою клавіш швидкого доступу в головному інтерфейсі;</w:t>
      </w:r>
    </w:p>
    <w:p w:rsidR="006D25D3" w:rsidRDefault="00961BE2" w:rsidP="000E6CB3">
      <w:pPr>
        <w:pStyle w:val="a4"/>
        <w:numPr>
          <w:ilvl w:val="0"/>
          <w:numId w:val="10"/>
        </w:numPr>
        <w:tabs>
          <w:tab w:val="left" w:pos="465"/>
        </w:tabs>
        <w:spacing w:before="14" w:line="388" w:lineRule="auto"/>
        <w:ind w:right="145" w:firstLine="0"/>
        <w:jc w:val="both"/>
        <w:rPr>
          <w:rFonts w:ascii="SimSun" w:hAnsi="SimSun"/>
          <w:sz w:val="21"/>
        </w:rPr>
      </w:pPr>
      <w:r>
        <w:rPr>
          <w:sz w:val="21"/>
        </w:rPr>
        <w:t>Натисніть кнопку «Історія несправностей», щоб переглянути всю інформацію про несправності, що виникли. Усі коди несправностей записані тут. Відповідно до кодів помилок поверніться до головного інтерфейсу та натисніть кнопку помилки, щоб переглянути відповідну інформацію про помилку. Історія несправностей зберігається до 10 років, якщо її не очистити вручну.</w:t>
      </w:r>
    </w:p>
    <w:p w:rsidR="006D25D3" w:rsidRDefault="00776FB5">
      <w:pPr>
        <w:pStyle w:val="a3"/>
        <w:ind w:left="977"/>
        <w:rPr>
          <w:rFonts w:ascii="Arial MT"/>
          <w:sz w:val="20"/>
        </w:rPr>
      </w:pPr>
      <w:bookmarkStart w:id="4" w:name="_GoBack"/>
      <w:bookmarkEnd w:id="4"/>
      <w:r>
        <w:rPr>
          <w:rFonts w:ascii="Arial MT"/>
          <w:noProof/>
          <w:sz w:val="20"/>
          <w:lang w:val="ru-RU" w:eastAsia="ru-RU"/>
        </w:rPr>
        <mc:AlternateContent>
          <mc:Choice Requires="wps">
            <w:drawing>
              <wp:anchor distT="0" distB="0" distL="114300" distR="114300" simplePos="0" relativeHeight="487625216" behindDoc="0" locked="0" layoutInCell="1" allowOverlap="1" wp14:anchorId="56F9A1AF" wp14:editId="41BC94AF">
                <wp:simplePos x="0" y="0"/>
                <wp:positionH relativeFrom="column">
                  <wp:posOffset>808990</wp:posOffset>
                </wp:positionH>
                <wp:positionV relativeFrom="paragraph">
                  <wp:posOffset>1311275</wp:posOffset>
                </wp:positionV>
                <wp:extent cx="374015" cy="215900"/>
                <wp:effectExtent l="0" t="0" r="6985" b="0"/>
                <wp:wrapNone/>
                <wp:docPr id="12" name="Поле 12"/>
                <wp:cNvGraphicFramePr/>
                <a:graphic xmlns:a="http://schemas.openxmlformats.org/drawingml/2006/main">
                  <a:graphicData uri="http://schemas.microsoft.com/office/word/2010/wordprocessingShape">
                    <wps:wsp>
                      <wps:cNvSpPr txBox="1"/>
                      <wps:spPr>
                        <a:xfrm>
                          <a:off x="0" y="0"/>
                          <a:ext cx="374015" cy="21590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FB5" w:rsidRPr="00776FB5" w:rsidRDefault="00776FB5" w:rsidP="00776FB5">
                            <w:pPr>
                              <w:spacing w:before="60"/>
                              <w:jc w:val="center"/>
                              <w:rPr>
                                <w:rFonts w:ascii="Arial" w:hAnsi="Arial" w:cs="Arial"/>
                                <w:color w:val="FFFFFF" w:themeColor="background1"/>
                                <w:sz w:val="18"/>
                                <w:szCs w:val="18"/>
                              </w:rPr>
                            </w:pPr>
                            <w:r w:rsidRPr="00776FB5">
                              <w:rPr>
                                <w:rFonts w:ascii="Arial" w:hAnsi="Arial" w:cs="Arial"/>
                                <w:color w:val="FFFFFF" w:themeColor="background1"/>
                                <w:sz w:val="18"/>
                                <w:szCs w:val="18"/>
                              </w:rPr>
                              <w:t>Дані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6" type="#_x0000_t202" style="position:absolute;left:0;text-align:left;margin-left:63.7pt;margin-top:103.25pt;width:29.45pt;height:17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LOowIAAKsFAAAOAAAAZHJzL2Uyb0RvYy54bWysVM1uEzEQviPxDpbvdDcpKRB1U4VWRUil&#10;rWhRz47Xbixsj7Gd7IaX4Sk4IfEMeSTG3t2kKgipiBw24/E3f59n5vikNZqshQ8KbEVHByUlwnKo&#10;lb2v6Kfb8xevKQmR2ZppsKKiGxHoyez5s+PGTcUYlqBr4Qk6sWHauIouY3TTogh8KQwLB+CExUsJ&#10;3rCIR39f1J416N3oYlyWR0UDvnYeuAgBtWfdJZ1l/1IKHq+kDCISXVHMLeavz99F+hazYza998wt&#10;Fe/TYP+QhWHKYtCdqzMWGVl59Zsro7iHADIecDAFSKm4yDVgNaPyUTU3S+ZErgXJCW5HU/h/bvnl&#10;+toTVePbjSmxzOAbbb9tf25/bL8TVCE/jQtThN04BMb2LbSIHfQBlansVnqT/rEggvfI9GbHrmgj&#10;4ag8fPWyHE0o4Xg1Hk3elJn9Ym/sfIjvBBiShIp6fLzMKVtfhIiJIHSApFgBtKrPldb5kBpGnGpP&#10;1gyfmnEubBxlc70yH6Du9JMSfyl59JV7LJl0p4fetCVNRY8OJ2X2YCGF6ay0TeFEbq0+rURQR0SW&#10;4kaLhNH2o5BIbebjLzkOfhGdUBJDPcWwx++zeopxV8cQGWzcGRtlwefqdzx1FNaf8+sjgbLDI30P&#10;6k5ibBdt7qnDzHVSLaDeYP946CYwOH6u8JUvWIjXzOPIYcvgGolX+JEakH3oJUqW4L/+SZ/wOAl4&#10;S0mDI1zR8GXFvKBEv7c4I2neB8EPwmIQ7MqcArbKCBeU41lEAx/1IEoP5g63yzxFwStmOcaqaBzE&#10;09gtEtxOXMznGYRT7Vi8sDeOJ9fpVVLP3rZ3zLu+sSNOxCUMw82mj/q7wyZLC/NVBKly8+9Z7AnH&#10;jZA7t99eaeU8PGfUfsfOfgEAAP//AwBQSwMEFAAGAAgAAAAhAOcrvozfAAAACwEAAA8AAABkcnMv&#10;ZG93bnJldi54bWxMj8FOwzAMhu9IvENkJG4soV3L1DWdEAKEkDgwduCYNl5baJyqybby9ngnOP72&#10;p9+fy83sBnHEKfSeNNwuFAikxtueWg27j6ebFYgQDVkzeEINPxhgU11elKaw/kTveNzGVnAJhcJo&#10;6GIcCylD06EzYeFHJN7t/eRM5Di10k7mxOVukIlSuXSmJ77QmREfOmy+twenIbU7Iv+SfL0+2qx9&#10;+6zTIX8mra+v5vs1iIhz/IPhrM/qULFT7Q9kgxg4J3dLRjUkKs9AnIlVnoKoebJUGciqlP9/qH4B&#10;AAD//wMAUEsBAi0AFAAGAAgAAAAhALaDOJL+AAAA4QEAABMAAAAAAAAAAAAAAAAAAAAAAFtDb250&#10;ZW50X1R5cGVzXS54bWxQSwECLQAUAAYACAAAACEAOP0h/9YAAACUAQAACwAAAAAAAAAAAAAAAAAv&#10;AQAAX3JlbHMvLnJlbHNQSwECLQAUAAYACAAAACEAxeySzqMCAACrBQAADgAAAAAAAAAAAAAAAAAu&#10;AgAAZHJzL2Uyb0RvYy54bWxQSwECLQAUAAYACAAAACEA5yu+jN8AAAALAQAADwAAAAAAAAAAAAAA&#10;AAD9BAAAZHJzL2Rvd25yZXYueG1sUEsFBgAAAAAEAAQA8wAAAAkGAAAAAA==&#10;" fillcolor="#243f60 [1604]" stroked="f" strokeweight=".5pt">
                <v:textbox inset="0,0,0,0">
                  <w:txbxContent>
                    <w:p w:rsidR="00776FB5" w:rsidRPr="00776FB5" w:rsidRDefault="00776FB5" w:rsidP="00776FB5">
                      <w:pPr>
                        <w:spacing w:before="60"/>
                        <w:jc w:val="center"/>
                        <w:rPr>
                          <w:rFonts w:ascii="Arial" w:hAnsi="Arial" w:cs="Arial"/>
                          <w:color w:val="FFFFFF" w:themeColor="background1"/>
                          <w:sz w:val="18"/>
                          <w:szCs w:val="18"/>
                        </w:rPr>
                      </w:pPr>
                      <w:r w:rsidRPr="00776FB5">
                        <w:rPr>
                          <w:rFonts w:ascii="Arial" w:hAnsi="Arial" w:cs="Arial"/>
                          <w:color w:val="FFFFFF" w:themeColor="background1"/>
                          <w:sz w:val="18"/>
                          <w:szCs w:val="18"/>
                        </w:rPr>
                        <w:t>Дані</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23168" behindDoc="0" locked="0" layoutInCell="1" allowOverlap="1" wp14:anchorId="61DE0396" wp14:editId="1D3C6B1C">
                <wp:simplePos x="0" y="0"/>
                <wp:positionH relativeFrom="column">
                  <wp:posOffset>898294</wp:posOffset>
                </wp:positionH>
                <wp:positionV relativeFrom="paragraph">
                  <wp:posOffset>128847</wp:posOffset>
                </wp:positionV>
                <wp:extent cx="374073" cy="215900"/>
                <wp:effectExtent l="0" t="0" r="6985" b="0"/>
                <wp:wrapNone/>
                <wp:docPr id="10" name="Поле 10"/>
                <wp:cNvGraphicFramePr/>
                <a:graphic xmlns:a="http://schemas.openxmlformats.org/drawingml/2006/main">
                  <a:graphicData uri="http://schemas.microsoft.com/office/word/2010/wordprocessingShape">
                    <wps:wsp>
                      <wps:cNvSpPr txBox="1"/>
                      <wps:spPr>
                        <a:xfrm>
                          <a:off x="0" y="0"/>
                          <a:ext cx="374073"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FB5" w:rsidRPr="00776FB5" w:rsidRDefault="00776FB5" w:rsidP="00776FB5">
                            <w:pPr>
                              <w:spacing w:before="60"/>
                              <w:rPr>
                                <w:rFonts w:ascii="Arial" w:hAnsi="Arial" w:cs="Arial"/>
                                <w:sz w:val="18"/>
                                <w:szCs w:val="18"/>
                              </w:rPr>
                            </w:pPr>
                            <w:r w:rsidRPr="00776FB5">
                              <w:rPr>
                                <w:rFonts w:ascii="Arial" w:hAnsi="Arial" w:cs="Arial"/>
                                <w:sz w:val="18"/>
                                <w:szCs w:val="18"/>
                              </w:rPr>
                              <w:t>Назад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7" type="#_x0000_t202" style="position:absolute;left:0;text-align:left;margin-left:70.75pt;margin-top:10.15pt;width:29.45pt;height:17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mQkQIAAIMFAAAOAAAAZHJzL2Uyb0RvYy54bWysVMFOGzEQvVfqP1i+l92QAm3EBqUgqkoI&#10;UKHi7HhtYtX2uLaT3fRn+IqeKvUb8kkde3cTSrlQ9eKdtd/MeJ7fzPFJazRZCR8U2IqO9kpKhOVQ&#10;K3tf0S+352/eURIiszXTYEVF1yLQk+nrV8eNm4h9WICuhScYxIZJ4yq6iNFNiiLwhTAs7IETFg8l&#10;eMMi/vr7ovaswehGF/tleVg04GvngYsQcPesO6TTHF9KweOVlEFEoiuKd4t59Xmdp7WYHrPJvWdu&#10;oXh/DfYPtzBMWUy6DXXGIiNLr/4KZRT3EEDGPQ6mACkVF7kGrGZUPqnmZsGcyLUgOcFtaQr/Lyy/&#10;XF17omp8O6THMoNvtHnY/Nr83PwguIX8NC5MEHbjEBjbD9AidtgPuJnKbqU36YsFETzHUOstu6KN&#10;hOPm+OhteTSmhOPR/ujgfZmjFztn50P8KMCQZFTU4+NlTtnqIkS8CEIHSMoVQKv6XGmdf5JgxKn2&#10;ZMXwqXXMV0SPP1Dakqaih+ODMge2kNy7yNqmMCJLpk+XCu8KzFZca5Ew2n4WEinLdT6Tm3Eu7DZ/&#10;RieUxFQvcezxu1u9xLmrAz1yZrBx62yUBZ+rzz22o6z+OlAmOzwS/qjuZMZ23matjLcCmEO9Rl14&#10;6DorOH6u8PUuWIjXzGMroRRwPMQrXKQGZB96i5IF+O/P7Sc8KhxPKWmwNSsavi2ZF5ToTxa1n/p4&#10;MPxgzAfDLs0poARGOHgczyY6+KgHU3owdzg1ZikLHjHLMVdF42Cexm5A4NThYjbLIOxWx+KFvXE8&#10;hU60Ji3etnfMu16wEZV+CUPTsskT3XbY5GlhtowgVRZ1IrZjsSccOz1rvZ9KaZQ8/s+o3eyc/gYA&#10;AP//AwBQSwMEFAAGAAgAAAAhADXLV+/gAAAACQEAAA8AAABkcnMvZG93bnJldi54bWxMj8FOwzAQ&#10;RO9I/IO1SFwQddqmpQpxKkDigESFKKhnN17iUHsdYrdN+XqWExxH+zTztlwO3okD9rENpGA8ykAg&#10;1cG01Ch4f3u8XoCISZPRLhAqOGGEZXV+VurChCO94mGdGsElFAutwKbUFVLG2qLXcRQ6JL59hN7r&#10;xLFvpOn1kcu9k5Msm0uvW+IFqzt8sFjv1nuvYHHKV1eb+c3m07083dvv5oued1qpy4vh7hZEwiH9&#10;wfCrz+pQsdM27MlE4Tjn4xmjCibZFAQDPJeD2CqY5VOQVSn/f1D9AAAA//8DAFBLAQItABQABgAI&#10;AAAAIQC2gziS/gAAAOEBAAATAAAAAAAAAAAAAAAAAAAAAABbQ29udGVudF9UeXBlc10ueG1sUEsB&#10;Ai0AFAAGAAgAAAAhADj9If/WAAAAlAEAAAsAAAAAAAAAAAAAAAAALwEAAF9yZWxzLy5yZWxzUEsB&#10;Ai0AFAAGAAgAAAAhADs86ZCRAgAAgwUAAA4AAAAAAAAAAAAAAAAALgIAAGRycy9lMm9Eb2MueG1s&#10;UEsBAi0AFAAGAAgAAAAhADXLV+/gAAAACQEAAA8AAAAAAAAAAAAAAAAA6wQAAGRycy9kb3ducmV2&#10;LnhtbFBLBQYAAAAABAAEAPMAAAD4BQAAAAA=&#10;" fillcolor="white [3201]" stroked="f" strokeweight=".5pt">
                <v:textbox inset="0,0,0,0">
                  <w:txbxContent>
                    <w:p w:rsidR="00776FB5" w:rsidRPr="00776FB5" w:rsidRDefault="00776FB5" w:rsidP="00776FB5">
                      <w:pPr>
                        <w:spacing w:before="60"/>
                        <w:rPr>
                          <w:rFonts w:ascii="Arial" w:hAnsi="Arial" w:cs="Arial"/>
                          <w:sz w:val="18"/>
                          <w:szCs w:val="18"/>
                        </w:rPr>
                      </w:pPr>
                      <w:r w:rsidRPr="00776FB5">
                        <w:rPr>
                          <w:rFonts w:ascii="Arial" w:hAnsi="Arial" w:cs="Arial"/>
                          <w:sz w:val="18"/>
                          <w:szCs w:val="18"/>
                        </w:rPr>
                        <w:t>Назад</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21120" behindDoc="0" locked="0" layoutInCell="1" allowOverlap="1" wp14:anchorId="31E5CDF1" wp14:editId="581A55F0">
                <wp:simplePos x="0" y="0"/>
                <wp:positionH relativeFrom="column">
                  <wp:posOffset>2531688</wp:posOffset>
                </wp:positionH>
                <wp:positionV relativeFrom="paragraph">
                  <wp:posOffset>1737880</wp:posOffset>
                </wp:positionV>
                <wp:extent cx="1404620" cy="215900"/>
                <wp:effectExtent l="0" t="0" r="5080" b="0"/>
                <wp:wrapNone/>
                <wp:docPr id="8" name="Поле 8"/>
                <wp:cNvGraphicFramePr/>
                <a:graphic xmlns:a="http://schemas.openxmlformats.org/drawingml/2006/main">
                  <a:graphicData uri="http://schemas.microsoft.com/office/word/2010/wordprocessingShape">
                    <wps:wsp>
                      <wps:cNvSpPr txBox="1"/>
                      <wps:spPr>
                        <a:xfrm>
                          <a:off x="0" y="0"/>
                          <a:ext cx="140462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FB5" w:rsidRPr="00776FB5" w:rsidRDefault="00776FB5" w:rsidP="00776FB5">
                            <w:pPr>
                              <w:rPr>
                                <w:rFonts w:ascii="Arial" w:hAnsi="Arial" w:cs="Arial"/>
                              </w:rPr>
                            </w:pPr>
                            <w:r>
                              <w:rPr>
                                <w:rFonts w:ascii="Arial" w:hAnsi="Arial" w:cs="Arial"/>
                              </w:rPr>
                              <w:t>Історія помилок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199.35pt;margin-top:136.85pt;width:110.6pt;height:17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RMkQIAAIIFAAAOAAAAZHJzL2Uyb0RvYy54bWysVM1OGzEQvlfqO1i+l92EH9GIDUpBVJUQ&#10;oELF2fHaxKrtcW0nu+nL9Ck4Veoz5JE69u4mlHKh6sU76/nzfPPNnJy2RpOV8EGBrehor6REWA61&#10;sg8V/XJ38e6YkhCZrZkGKyq6FoGeTt++OWncRIxhAboWnmAQGyaNq+giRjcpisAXwrCwB05YVErw&#10;hkX89Q9F7VmD0Y0uxmV5VDTga+eBixDw9rxT0mmOL6Xg8VrKICLRFcW3xXz6fM7TWUxP2OTBM7dQ&#10;vH8G+4dXGKYsJt2GOmeRkaVXf4UyinsIIOMeB1OAlIqLXANWMyqfVXO7YE7kWhCc4LYwhf8Xll+t&#10;bjxRdUWxUZYZbNHmx+bX5ufmkRwndBoXJmh069Asth+gxS4P9wEvU9Gt9CZ9sRyCesR5vcVWtJHw&#10;5HRQHhyNUcVRNx4dvi8z+MXO2/kQPwowJAkV9di7DClbXYaIL0HTwSQlC6BVfaG0zj+JL+JMe7Ji&#10;2Gkd8xvR4w8rbUlT0aP9wzIHtpDcu8japjAiM6ZPlyrvKsxSXGuRbLT9LCQilgt9ITfjXNht/myd&#10;rCSmeo1jb7971WucuzrQI2cGG7fORlnwufo8YjvI6q8DZLKzR8Cf1J3E2M7bTJX98cCAOdRrJIaH&#10;brCC4xcKu3fJQrxhHicJG47bIV7jITUg+tBLlCzAf3/pPtkjwVFLSYOTWdHwbcm8oER/skj9NMaD&#10;4AdhPgh2ac4AKTDCveN4FtHBRz2I0oO5x6UxS1lQxSzHXBWNg3gWu/2AS4eL2Swb4bA6Fi/treMp&#10;dII1cfGuvWfe9YSNSPUrGGaWTZ7xtrNNnhZmywhSZVInYDsUe8Bx0DPX+6WUNsnT/2y1W53T3wAA&#10;AP//AwBQSwMEFAAGAAgAAAAhAJAqxT/jAAAACwEAAA8AAABkcnMvZG93bnJldi54bWxMj8FOwzAM&#10;hu9IvENkJC5oS7ehpi1NJ0DigMSE2NDOWROassYpTbZ1PD3mBDdb/6ffn8vl6Dp2NENoPUqYTRNg&#10;BmuvW2wkvG+eJhmwEBVq1Xk0Es4mwLK6vChVof0J38xxHRtGJRgKJcHG2Bech9oap8LU9wYp+/CD&#10;U5HWoeF6UCcqdx2fJ0nKnWqRLljVm0dr6v364CRk59vVzTYV28/u9fnBfjdf+LJXUl5fjfd3wKIZ&#10;4x8Mv/qkDhU57fwBdWCdhEWeCUIlzMWCBiLSWZ4D21GUCAG8Kvn/H6ofAAAA//8DAFBLAQItABQA&#10;BgAIAAAAIQC2gziS/gAAAOEBAAATAAAAAAAAAAAAAAAAAAAAAABbQ29udGVudF9UeXBlc10ueG1s&#10;UEsBAi0AFAAGAAgAAAAhADj9If/WAAAAlAEAAAsAAAAAAAAAAAAAAAAALwEAAF9yZWxzLy5yZWxz&#10;UEsBAi0AFAAGAAgAAAAhAJVNZEyRAgAAggUAAA4AAAAAAAAAAAAAAAAALgIAAGRycy9lMm9Eb2Mu&#10;eG1sUEsBAi0AFAAGAAgAAAAhAJAqxT/jAAAACwEAAA8AAAAAAAAAAAAAAAAA6wQAAGRycy9kb3du&#10;cmV2LnhtbFBLBQYAAAAABAAEAPMAAAD7BQAAAAA=&#10;" fillcolor="white [3201]" stroked="f" strokeweight=".5pt">
                <v:textbox inset="0,0,0,0">
                  <w:txbxContent>
                    <w:p w:rsidR="00776FB5" w:rsidRPr="00776FB5" w:rsidRDefault="00776FB5" w:rsidP="00776FB5">
                      <w:pPr>
                        <w:rPr>
                          <w:rFonts w:ascii="Arial" w:hAnsi="Arial" w:cs="Arial"/>
                        </w:rPr>
                      </w:pPr>
                      <w:r>
                        <w:rPr>
                          <w:rFonts w:ascii="Arial" w:hAnsi="Arial" w:cs="Arial"/>
                        </w:rPr>
                        <w:t>Історія помилок</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19072" behindDoc="0" locked="0" layoutInCell="1" allowOverlap="1" wp14:anchorId="055FCBA8" wp14:editId="47149BFC">
                <wp:simplePos x="0" y="0"/>
                <wp:positionH relativeFrom="column">
                  <wp:posOffset>2529552</wp:posOffset>
                </wp:positionH>
                <wp:positionV relativeFrom="paragraph">
                  <wp:posOffset>1328363</wp:posOffset>
                </wp:positionV>
                <wp:extent cx="1404620" cy="215900"/>
                <wp:effectExtent l="0" t="0" r="5080" b="0"/>
                <wp:wrapNone/>
                <wp:docPr id="6" name="Поле 6"/>
                <wp:cNvGraphicFramePr/>
                <a:graphic xmlns:a="http://schemas.openxmlformats.org/drawingml/2006/main">
                  <a:graphicData uri="http://schemas.microsoft.com/office/word/2010/wordprocessingShape">
                    <wps:wsp>
                      <wps:cNvSpPr txBox="1"/>
                      <wps:spPr>
                        <a:xfrm>
                          <a:off x="0" y="0"/>
                          <a:ext cx="140462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FB5" w:rsidRPr="00776FB5" w:rsidRDefault="00776FB5" w:rsidP="00776FB5">
                            <w:pPr>
                              <w:rPr>
                                <w:rFonts w:ascii="Arial" w:hAnsi="Arial" w:cs="Arial"/>
                              </w:rPr>
                            </w:pPr>
                            <w:r>
                              <w:rPr>
                                <w:rFonts w:ascii="Arial" w:hAnsi="Arial" w:cs="Arial"/>
                              </w:rPr>
                              <w:t>Обслуговування СКБ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199.2pt;margin-top:104.6pt;width:110.6pt;height:17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DakQIAAIIFAAAOAAAAZHJzL2Uyb0RvYy54bWysVMFuEzEQvSPxD5bvdDdpG0HUTRVaFSFV&#10;bUWLena8dmNhe4ztZDf8DF/BCYlvyCcx9u4mpfRSxMU7a7+Z8Ty/mZPT1miyFj4osBUdHZSUCMuh&#10;Vvahop/vLt68pSREZmumwYqKbkSgp7PXr04aNxVjWIKuhScYxIZp4yq6jNFNiyLwpTAsHIATFg8l&#10;eMMi/vqHovaswehGF+OynBQN+Np54CIE3D3vDuksx5dS8HgtZRCR6Iri3WJefV4XaS1mJ2z64Jlb&#10;Kt5fg/3DLQxTFpPuQp2zyMjKq79CGcU9BJDxgIMpQErFRa4BqxmVT6q5XTInci1ITnA7msL/C8uv&#10;1jeeqLqiE0osM/hE2+/bX9uf2x9kkthpXJgi6NYhLLbvocVXHvYDbqaiW+lN+mI5BM+R582OW9FG&#10;wpPTUXk0GeMRx7Px6Phdmckv9t7Oh/hBgCHJqKjHt8uUsvVliHgThA6QlCyAVvWF0jr/JL2IM+3J&#10;muFL65jviB5/oLQlDRZ6eFzmwBaSexdZ2xRGZMX06VLlXYXZihstEkbbT0IiY7nQZ3IzzoXd5c/o&#10;hJKY6iWOPX5/q5c4d3WgR84MNu6cjbLgc/W5xfaU1V8GymSHR8If1Z3M2C7aLJXDw0EBC6g3KAwP&#10;XWMFxy8Uvt4lC/GGeewkfHCcDvEaF6kB2YfeomQJ/ttz+wmPAsdTShrszIqGryvmBSX6o0XppzYe&#10;DD8Yi8GwK3MGKIERzh3Hs4kOPurBlB7MPQ6NecqCR8xyzFXROJhnsZsPOHS4mM8zCJvVsXhpbx1P&#10;oROtSYt37T3zrhdsRKlfwdCzbPpEtx02eVqYryJIlUWdiO1Y7AnHRs9a74dSmiSP/zNqPzpnvwEA&#10;AP//AwBQSwMEFAAGAAgAAAAhAKvp42jjAAAACwEAAA8AAABkcnMvZG93bnJldi54bWxMj8FOwzAM&#10;hu9IvENkJC6Ipeuq0pamEyBxQGJCDLRz1pimLHFKk20dT084wdH2p9/fXy8na9gBR987EjCfJcCQ&#10;Wqd66gS8vz1eF8B8kKSkcYQCTuhh2Zyf1bJS7kiveFiHjsUQ8pUUoEMYKs59q9FKP3MDUrx9uNHK&#10;EMex42qUxxhuDU+TJOdW9hQ/aDngg8Z2t95bAcUpW11t8pvNp3l5utff3Rc976QQlxfT3S2wgFP4&#10;g+FXP6pDE522bk/KMyNgURZZRAWkSZkCi0Q+L3Ng27jJFinwpub/OzQ/AAAA//8DAFBLAQItABQA&#10;BgAIAAAAIQC2gziS/gAAAOEBAAATAAAAAAAAAAAAAAAAAAAAAABbQ29udGVudF9UeXBlc10ueG1s&#10;UEsBAi0AFAAGAAgAAAAhADj9If/WAAAAlAEAAAsAAAAAAAAAAAAAAAAALwEAAF9yZWxzLy5yZWxz&#10;UEsBAi0AFAAGAAgAAAAhAIi5QNqRAgAAggUAAA4AAAAAAAAAAAAAAAAALgIAAGRycy9lMm9Eb2Mu&#10;eG1sUEsBAi0AFAAGAAgAAAAhAKvp42jjAAAACwEAAA8AAAAAAAAAAAAAAAAA6wQAAGRycy9kb3du&#10;cmV2LnhtbFBLBQYAAAAABAAEAPMAAAD7BQAAAAA=&#10;" fillcolor="white [3201]" stroked="f" strokeweight=".5pt">
                <v:textbox inset="0,0,0,0">
                  <w:txbxContent>
                    <w:p w:rsidR="00776FB5" w:rsidRPr="00776FB5" w:rsidRDefault="00776FB5" w:rsidP="00776FB5">
                      <w:pPr>
                        <w:rPr>
                          <w:rFonts w:ascii="Arial" w:hAnsi="Arial" w:cs="Arial"/>
                        </w:rPr>
                      </w:pPr>
                      <w:r>
                        <w:rPr>
                          <w:rFonts w:ascii="Arial" w:hAnsi="Arial" w:cs="Arial"/>
                        </w:rPr>
                        <w:t>Обслуговування СКБ</w:t>
                      </w:r>
                    </w:p>
                  </w:txbxContent>
                </v:textbox>
              </v:shape>
            </w:pict>
          </mc:Fallback>
        </mc:AlternateContent>
      </w:r>
      <w:r>
        <w:rPr>
          <w:rFonts w:ascii="Arial MT"/>
          <w:noProof/>
          <w:sz w:val="20"/>
          <w:lang w:val="ru-RU" w:eastAsia="ru-RU"/>
        </w:rPr>
        <mc:AlternateContent>
          <mc:Choice Requires="wps">
            <w:drawing>
              <wp:anchor distT="0" distB="0" distL="114300" distR="114300" simplePos="0" relativeHeight="487617024" behindDoc="0" locked="0" layoutInCell="1" allowOverlap="1" wp14:anchorId="7CB0F5F9" wp14:editId="2BD95316">
                <wp:simplePos x="0" y="0"/>
                <wp:positionH relativeFrom="column">
                  <wp:posOffset>2527589</wp:posOffset>
                </wp:positionH>
                <wp:positionV relativeFrom="paragraph">
                  <wp:posOffset>835429</wp:posOffset>
                </wp:positionV>
                <wp:extent cx="1637607" cy="290946"/>
                <wp:effectExtent l="0" t="0" r="1270" b="0"/>
                <wp:wrapNone/>
                <wp:docPr id="4" name="Поле 4"/>
                <wp:cNvGraphicFramePr/>
                <a:graphic xmlns:a="http://schemas.openxmlformats.org/drawingml/2006/main">
                  <a:graphicData uri="http://schemas.microsoft.com/office/word/2010/wordprocessingShape">
                    <wps:wsp>
                      <wps:cNvSpPr txBox="1"/>
                      <wps:spPr>
                        <a:xfrm>
                          <a:off x="0" y="0"/>
                          <a:ext cx="1637607" cy="290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FB5" w:rsidRPr="00776FB5" w:rsidRDefault="00776FB5" w:rsidP="00776FB5">
                            <w:pPr>
                              <w:rPr>
                                <w:rFonts w:ascii="Arial" w:hAnsi="Arial" w:cs="Arial"/>
                                <w:sz w:val="20"/>
                                <w:szCs w:val="20"/>
                              </w:rPr>
                            </w:pPr>
                            <w:proofErr w:type="spellStart"/>
                            <w:r w:rsidRPr="00776FB5">
                              <w:rPr>
                                <w:rFonts w:ascii="Arial" w:hAnsi="Arial" w:cs="Arial"/>
                                <w:sz w:val="20"/>
                                <w:szCs w:val="20"/>
                              </w:rPr>
                              <w:t>Інфо</w:t>
                            </w:r>
                            <w:proofErr w:type="spellEnd"/>
                            <w:r w:rsidRPr="00776FB5">
                              <w:rPr>
                                <w:rFonts w:ascii="Arial" w:hAnsi="Arial" w:cs="Arial"/>
                                <w:sz w:val="20"/>
                                <w:szCs w:val="20"/>
                              </w:rPr>
                              <w:t xml:space="preserve"> про </w:t>
                            </w:r>
                            <w:r w:rsidRPr="00776FB5">
                              <w:rPr>
                                <w:rFonts w:ascii="Arial" w:hAnsi="Arial" w:cs="Arial"/>
                                <w:sz w:val="20"/>
                                <w:szCs w:val="20"/>
                              </w:rPr>
                              <w:t>інвертор про заряд</w:t>
                            </w:r>
                            <w:r>
                              <w:rPr>
                                <w:rFonts w:ascii="Arial" w:hAnsi="Arial" w:cs="Arial"/>
                                <w:sz w:val="20"/>
                                <w:szCs w:val="20"/>
                              </w:rPr>
                              <w:t xml:space="preserve">ний </w:t>
                            </w:r>
                            <w:r w:rsidRPr="00776FB5">
                              <w:rPr>
                                <w:rFonts w:ascii="Arial" w:hAnsi="Arial" w:cs="Arial"/>
                                <w:sz w:val="20"/>
                                <w:szCs w:val="20"/>
                              </w:rPr>
                              <w:t>пристрій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0" type="#_x0000_t202" style="position:absolute;left:0;text-align:left;margin-left:199pt;margin-top:65.8pt;width:128.95pt;height:22.9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nkgIAAIIFAAAOAAAAZHJzL2Uyb0RvYy54bWysVM1uEzEQviPxDpbvdLc/pDTKpgqtipCq&#10;tqJFPTteu7GwPcZ2shtehqfghMQz5JEYe3eTUnop4uKdtb+Z8Xz+ZianrdFkJXxQYCu6v1dSIiyH&#10;WtmHin6+u3jzjpIQma2ZBisquhaBnk5fv5o0biwOYAG6Fp5gEBvGjavoIkY3LorAF8KwsAdOWDyU&#10;4A2L+OsfitqzBqMbXRyU5ahowNfOAxch4O55d0inOb6UgsdrKYOIRFcU7xbz6vM6T2sxnbDxg2du&#10;oXh/DfYPtzBMWUy6DXXOIiNLr/4KZRT3EEDGPQ6mACkVF7kGrGa/fFLN7YI5kWtBcoLb0hT+X1h+&#10;tbrxRNUVPaLEMoNPtPm++bX5uflBjhI7jQtjBN06hMX2PbT4ysN+wM1UdCu9SV8sh+A58rzeciva&#10;SHhyGh0ej8pjSjieHZyUJ0ejFKbYeTsf4gcBhiSjoh7fLlPKVpchdtABkpIF0Kq+UFrnn6QXcaY9&#10;WTF8aR3zHTH4HyhtSVPR0eHbMge2kNy7yNqmMCIrpk+XKu8qzFZca5Ew2n4SEhnLhT6Tm3Eu7DZ/&#10;RieUxFQvcezxu1u9xLmrAz1yZrBx62yUBZ+rzy22o6z+MlAmOzy+zaO6kxnbeZulcrhVxhzqNQrD&#10;Q9dYwfELha93yUK8YR47CbWA0yFe4yI1IPvQW5QswH97bj/hUeB4SkmDnVnR8HXJvKBEf7Qo/dTG&#10;g+EHYz4YdmnOACWwj3PH8Wyig496MKUHc49DY5ay4BGzHHNVNA7mWezmAw4dLmazDMJmdSxe2lvH&#10;U+hEa9LiXXvPvOsFG1HqVzD0LBs/0W2HTZ4WZssIUmVRJ2I7FnvCsdFzW/RDKU2Sx/8ZtRud098A&#10;AAD//wMAUEsDBBQABgAIAAAAIQD9fmH84wAAAAsBAAAPAAAAZHJzL2Rvd25yZXYueG1sTI/BTsMw&#10;EETvSPyDtUhcUOuUtkka4lSAxAGpCLWgnt3YxKH2OsRum/L1LCc47sxo9k25HJxlR92H1qOAyTgB&#10;prH2qsVGwPvb0ygHFqJEJa1HLeCsAyyry4tSFsqfcK2Pm9gwKsFQSAEmxq7gPNRGOxnGvtNI3ofv&#10;nYx09g1XvTxRubP8NklS7mSL9MHITj8aXe83BycgP89ebrZptv20r88P5rv5wtVeCnF9NdzfAYt6&#10;iH9h+MUndKiIaecPqAKzAqaLnLZEMqaTFBgl0vl8AWxHSpbNgFcl/7+h+gEAAP//AwBQSwECLQAU&#10;AAYACAAAACEAtoM4kv4AAADhAQAAEwAAAAAAAAAAAAAAAAAAAAAAW0NvbnRlbnRfVHlwZXNdLnht&#10;bFBLAQItABQABgAIAAAAIQA4/SH/1gAAAJQBAAALAAAAAAAAAAAAAAAAAC8BAABfcmVscy8ucmVs&#10;c1BLAQItABQABgAIAAAAIQDEQzKnkgIAAIIFAAAOAAAAAAAAAAAAAAAAAC4CAABkcnMvZTJvRG9j&#10;LnhtbFBLAQItABQABgAIAAAAIQD9fmH84wAAAAsBAAAPAAAAAAAAAAAAAAAAAOwEAABkcnMvZG93&#10;bnJldi54bWxQSwUGAAAAAAQABADzAAAA/AUAAAAA&#10;" fillcolor="white [3201]" stroked="f" strokeweight=".5pt">
                <v:textbox inset="0,0,0,0">
                  <w:txbxContent>
                    <w:p w:rsidR="00776FB5" w:rsidRPr="00776FB5" w:rsidRDefault="00776FB5" w:rsidP="00776FB5">
                      <w:pPr>
                        <w:rPr>
                          <w:rFonts w:ascii="Arial" w:hAnsi="Arial" w:cs="Arial"/>
                          <w:sz w:val="20"/>
                          <w:szCs w:val="20"/>
                        </w:rPr>
                      </w:pPr>
                      <w:proofErr w:type="spellStart"/>
                      <w:r w:rsidRPr="00776FB5">
                        <w:rPr>
                          <w:rFonts w:ascii="Arial" w:hAnsi="Arial" w:cs="Arial"/>
                          <w:sz w:val="20"/>
                          <w:szCs w:val="20"/>
                        </w:rPr>
                        <w:t>Інфо</w:t>
                      </w:r>
                      <w:proofErr w:type="spellEnd"/>
                      <w:r w:rsidRPr="00776FB5">
                        <w:rPr>
                          <w:rFonts w:ascii="Arial" w:hAnsi="Arial" w:cs="Arial"/>
                          <w:sz w:val="20"/>
                          <w:szCs w:val="20"/>
                        </w:rPr>
                        <w:t xml:space="preserve"> про </w:t>
                      </w:r>
                      <w:r w:rsidRPr="00776FB5">
                        <w:rPr>
                          <w:rFonts w:ascii="Arial" w:hAnsi="Arial" w:cs="Arial"/>
                          <w:sz w:val="20"/>
                          <w:szCs w:val="20"/>
                        </w:rPr>
                        <w:t>інвертор про заряд</w:t>
                      </w:r>
                      <w:r>
                        <w:rPr>
                          <w:rFonts w:ascii="Arial" w:hAnsi="Arial" w:cs="Arial"/>
                          <w:sz w:val="20"/>
                          <w:szCs w:val="20"/>
                        </w:rPr>
                        <w:t xml:space="preserve">ний </w:t>
                      </w:r>
                      <w:r w:rsidRPr="00776FB5">
                        <w:rPr>
                          <w:rFonts w:ascii="Arial" w:hAnsi="Arial" w:cs="Arial"/>
                          <w:sz w:val="20"/>
                          <w:szCs w:val="20"/>
                        </w:rPr>
                        <w:t>пристрій</w:t>
                      </w:r>
                    </w:p>
                  </w:txbxContent>
                </v:textbox>
              </v:shape>
            </w:pict>
          </mc:Fallback>
        </mc:AlternateContent>
      </w:r>
      <w:r w:rsidR="00780933">
        <w:rPr>
          <w:rFonts w:ascii="Arial MT"/>
          <w:noProof/>
          <w:sz w:val="20"/>
          <w:lang w:val="ru-RU" w:eastAsia="ru-RU"/>
        </w:rPr>
        <mc:AlternateContent>
          <mc:Choice Requires="wps">
            <w:drawing>
              <wp:anchor distT="0" distB="0" distL="114300" distR="114300" simplePos="0" relativeHeight="487614976" behindDoc="0" locked="0" layoutInCell="1" allowOverlap="1" wp14:anchorId="4B552F9C" wp14:editId="1E104B7D">
                <wp:simplePos x="0" y="0"/>
                <wp:positionH relativeFrom="column">
                  <wp:posOffset>2527589</wp:posOffset>
                </wp:positionH>
                <wp:positionV relativeFrom="paragraph">
                  <wp:posOffset>444731</wp:posOffset>
                </wp:positionV>
                <wp:extent cx="1404851" cy="216131"/>
                <wp:effectExtent l="0" t="0" r="5080" b="0"/>
                <wp:wrapNone/>
                <wp:docPr id="2" name="Поле 2"/>
                <wp:cNvGraphicFramePr/>
                <a:graphic xmlns:a="http://schemas.openxmlformats.org/drawingml/2006/main">
                  <a:graphicData uri="http://schemas.microsoft.com/office/word/2010/wordprocessingShape">
                    <wps:wsp>
                      <wps:cNvSpPr txBox="1"/>
                      <wps:spPr>
                        <a:xfrm>
                          <a:off x="0" y="0"/>
                          <a:ext cx="1404851" cy="216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933" w:rsidRPr="00776FB5" w:rsidRDefault="00776FB5">
                            <w:pPr>
                              <w:rPr>
                                <w:rFonts w:ascii="Arial" w:hAnsi="Arial" w:cs="Arial"/>
                              </w:rPr>
                            </w:pPr>
                            <w:proofErr w:type="spellStart"/>
                            <w:r w:rsidRPr="00776FB5">
                              <w:rPr>
                                <w:rFonts w:ascii="Arial" w:hAnsi="Arial" w:cs="Arial"/>
                              </w:rPr>
                              <w:t>Інфо</w:t>
                            </w:r>
                            <w:proofErr w:type="spellEnd"/>
                            <w:r w:rsidRPr="00776FB5">
                              <w:rPr>
                                <w:rFonts w:ascii="Arial" w:hAnsi="Arial" w:cs="Arial"/>
                              </w:rPr>
                              <w:t xml:space="preserve"> про виріб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1" type="#_x0000_t202" style="position:absolute;left:0;text-align:left;margin-left:199pt;margin-top:35pt;width:110.6pt;height:17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2wkAIAAIIFAAAOAAAAZHJzL2Uyb0RvYy54bWysVM1uGyEQvlfqOyDuzfoniSIr68h1lKpS&#10;lER1qpwxCzEqMBSwd92X6VP0VKnP4EfqwO7aaZpLql7YWfhmhvn4Zs4vGqPJRvigwJZ0eDSgRFgO&#10;lbKPJf18f/XujJIQma2YBitKuhWBXkzfvjmv3USMYAW6Ep5gEBsmtSvpKkY3KYrAV8KwcAROWDyU&#10;4A2L+Osfi8qzGqMbXYwGg9OiBl85D1yEgLuX7SGd5vhSCh5vpQwiEl1SvFvMq8/rMq3F9JxNHj1z&#10;K8W7a7B/uIVhymLSfahLFhlZe/VXKKO4hwAyHnEwBUipuMg1YDXDwbNqFivmRK4FyQluT1P4f2H5&#10;zebOE1WVdESJZQafaPd992v3c/eDjBI7tQsTBC0cwmLzHhp85X4/4GYqupHepC+WQ/Aced7uuRVN&#10;JDw5HQ+Oz06GlHA8Gw1Ph+Mcpjh4Ox/iBwGGJKOkHt8uU8o21yHiTRDaQ1KyAFpVV0rr/JP0Iuba&#10;kw3Dl9axD/4HSltSl/R0fDLIgS0k9zaytimMyIrp0qXK2wqzFbdaJIy2n4RExnKhL+RmnAu7z5/R&#10;CSUx1WscO/zhVq9xbutAj5wZbNw7G2XB5+pzix0oq770lMkWj4Q/qTuZsVk2WSrjk14BS6i2KAwP&#10;bWMFx68Uvt41C/GOeewk1AJOh3iLi9SA7ENnUbIC/+2l/YRHgeMpJTV2ZknD1zXzghL90aL0Uxv3&#10;hu+NZW/YtZkDSgCVhrfJJjr4qHtTejAPODRmKQseMcsxV0ljb85jOx9w6HAxm2UQNqtj8douHE+h&#10;E61Ji/fNA/OuE2xEqd9A37Ns8ky3LTZ5WpitI0iVRZ2IbVnsCMdGz1rvhlKaJE//M+owOqe/AQAA&#10;//8DAFBLAwQUAAYACAAAACEAfnilPeIAAAAKAQAADwAAAGRycy9kb3ducmV2LnhtbEyPwU7DMAyG&#10;70i8Q2QkLmhLNqauK00nQOKAxITY0M5ZE5qyxClNtnU8PeYEJ8vyp9/fXy4H79jR9LENKGEyFsAM&#10;1kG32Eh43zyNcmAxKdTKBTQSzibCsrq8KFWhwwnfzHGdGkYhGAslwabUFZzH2hqv4jh0Bun2EXqv&#10;Eq19w3WvThTuHZ8KkXGvWqQPVnXm0Zp6vz54Cfl5trrZZvPtp3t9frDfzRe+7JWU11fD/R2wZIb0&#10;B8OvPqlDRU67cEAdmZNwu8ipS5IwFzQJyCaLKbAdkWImgFcl/1+h+gEAAP//AwBQSwECLQAUAAYA&#10;CAAAACEAtoM4kv4AAADhAQAAEwAAAAAAAAAAAAAAAAAAAAAAW0NvbnRlbnRfVHlwZXNdLnhtbFBL&#10;AQItABQABgAIAAAAIQA4/SH/1gAAAJQBAAALAAAAAAAAAAAAAAAAAC8BAABfcmVscy8ucmVsc1BL&#10;AQItABQABgAIAAAAIQDeA72wkAIAAIIFAAAOAAAAAAAAAAAAAAAAAC4CAABkcnMvZTJvRG9jLnht&#10;bFBLAQItABQABgAIAAAAIQB+eKU94gAAAAoBAAAPAAAAAAAAAAAAAAAAAOoEAABkcnMvZG93bnJl&#10;di54bWxQSwUGAAAAAAQABADzAAAA+QUAAAAA&#10;" fillcolor="white [3201]" stroked="f" strokeweight=".5pt">
                <v:textbox inset="0,0,0,0">
                  <w:txbxContent>
                    <w:p w:rsidR="00780933" w:rsidRPr="00776FB5" w:rsidRDefault="00776FB5">
                      <w:pPr>
                        <w:rPr>
                          <w:rFonts w:ascii="Arial" w:hAnsi="Arial" w:cs="Arial"/>
                        </w:rPr>
                      </w:pPr>
                      <w:proofErr w:type="spellStart"/>
                      <w:r w:rsidRPr="00776FB5">
                        <w:rPr>
                          <w:rFonts w:ascii="Arial" w:hAnsi="Arial" w:cs="Arial"/>
                        </w:rPr>
                        <w:t>Інфо</w:t>
                      </w:r>
                      <w:proofErr w:type="spellEnd"/>
                      <w:r w:rsidRPr="00776FB5">
                        <w:rPr>
                          <w:rFonts w:ascii="Arial" w:hAnsi="Arial" w:cs="Arial"/>
                        </w:rPr>
                        <w:t xml:space="preserve"> про виріб</w:t>
                      </w:r>
                    </w:p>
                  </w:txbxContent>
                </v:textbox>
              </v:shape>
            </w:pict>
          </mc:Fallback>
        </mc:AlternateContent>
      </w:r>
      <w:r w:rsidR="00961BE2">
        <w:rPr>
          <w:rFonts w:ascii="Arial MT"/>
          <w:noProof/>
          <w:sz w:val="20"/>
          <w:lang w:val="ru-RU" w:eastAsia="ru-RU"/>
        </w:rPr>
        <w:drawing>
          <wp:inline distT="0" distB="0" distL="0" distR="0" wp14:anchorId="722CCFC0" wp14:editId="3C2AF4AF">
            <wp:extent cx="4358094" cy="2473452"/>
            <wp:effectExtent l="0" t="0" r="0" b="0"/>
            <wp:docPr id="75"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1.jpeg"/>
                    <pic:cNvPicPr/>
                  </pic:nvPicPr>
                  <pic:blipFill>
                    <a:blip r:embed="rId26" cstate="print"/>
                    <a:stretch>
                      <a:fillRect/>
                    </a:stretch>
                  </pic:blipFill>
                  <pic:spPr>
                    <a:xfrm>
                      <a:off x="0" y="0"/>
                      <a:ext cx="4358094" cy="2473452"/>
                    </a:xfrm>
                    <a:prstGeom prst="rect">
                      <a:avLst/>
                    </a:prstGeom>
                  </pic:spPr>
                </pic:pic>
              </a:graphicData>
            </a:graphic>
          </wp:inline>
        </w:drawing>
      </w:r>
    </w:p>
    <w:p w:rsidR="006D25D3" w:rsidRDefault="006D25D3">
      <w:pPr>
        <w:pStyle w:val="a3"/>
        <w:spacing w:before="4"/>
        <w:rPr>
          <w:rFonts w:ascii="Arial MT"/>
        </w:rPr>
      </w:pPr>
    </w:p>
    <w:p w:rsidR="006D25D3" w:rsidRDefault="00961BE2">
      <w:pPr>
        <w:pStyle w:val="a3"/>
        <w:ind w:left="3802" w:right="3948"/>
        <w:jc w:val="center"/>
        <w:rPr>
          <w:rFonts w:ascii="Calibri"/>
        </w:rPr>
      </w:pPr>
      <w:r>
        <w:rPr>
          <w:rFonts w:ascii="Calibri"/>
        </w:rPr>
        <w:t>(</w:t>
      </w:r>
      <w:r>
        <w:rPr>
          <w:rFonts w:ascii="Calibri"/>
        </w:rPr>
        <w:t>Рисунок</w:t>
      </w:r>
      <w:r>
        <w:rPr>
          <w:rFonts w:ascii="Calibri"/>
        </w:rPr>
        <w:t xml:space="preserve"> 4)</w:t>
      </w:r>
    </w:p>
    <w:p w:rsidR="006D25D3" w:rsidRDefault="006D25D3">
      <w:pPr>
        <w:pStyle w:val="a3"/>
        <w:spacing w:before="6"/>
        <w:rPr>
          <w:rFonts w:ascii="Calibri"/>
          <w:sz w:val="15"/>
        </w:rPr>
      </w:pPr>
    </w:p>
    <w:p w:rsidR="006D25D3" w:rsidRDefault="00961BE2" w:rsidP="000E6CB3">
      <w:pPr>
        <w:pStyle w:val="a4"/>
        <w:numPr>
          <w:ilvl w:val="0"/>
          <w:numId w:val="11"/>
        </w:numPr>
        <w:tabs>
          <w:tab w:val="left" w:pos="541"/>
        </w:tabs>
        <w:spacing w:before="98" w:line="398" w:lineRule="auto"/>
        <w:ind w:left="220" w:right="145" w:firstLine="0"/>
        <w:jc w:val="both"/>
        <w:rPr>
          <w:sz w:val="21"/>
        </w:rPr>
      </w:pPr>
      <w:r>
        <w:rPr>
          <w:sz w:val="21"/>
        </w:rPr>
        <w:t>Поверніться до головного інтерфейсу та натисніть кнопку несправності (рисунок 1), щоб переглянути поточну інформацію про несправність: кнопка несправності відображатиметься помаранчевим кольором, якщо є несправність, натисніть, щоб ввести відповідну інформацію про несправність, тоді сірий індикатор зміниться на помаранчевий.</w:t>
      </w:r>
    </w:p>
    <w:p w:rsidR="006D25D3" w:rsidRDefault="006D25D3">
      <w:pPr>
        <w:pStyle w:val="a3"/>
        <w:spacing w:before="5"/>
        <w:rPr>
          <w:rFonts w:ascii="Arial MT"/>
          <w:sz w:val="25"/>
        </w:rPr>
      </w:pPr>
    </w:p>
    <w:p w:rsidR="006D25D3" w:rsidRDefault="00961BE2">
      <w:pPr>
        <w:pStyle w:val="2"/>
        <w:numPr>
          <w:ilvl w:val="0"/>
          <w:numId w:val="15"/>
        </w:numPr>
        <w:tabs>
          <w:tab w:val="left" w:pos="557"/>
        </w:tabs>
        <w:spacing w:before="1"/>
        <w:jc w:val="both"/>
      </w:pPr>
      <w:bookmarkStart w:id="5" w:name="_TOC_250008"/>
      <w:r>
        <w:t xml:space="preserve">Зарядка </w:t>
      </w:r>
      <w:bookmarkEnd w:id="5"/>
      <w:r>
        <w:t>виробу</w:t>
      </w:r>
    </w:p>
    <w:p w:rsidR="006D25D3" w:rsidRDefault="00961BE2">
      <w:pPr>
        <w:pStyle w:val="3"/>
        <w:spacing w:before="287"/>
        <w:ind w:left="220" w:firstLine="0"/>
      </w:pPr>
      <w:r>
        <w:t>Є п'ять способів зарядки:</w:t>
      </w:r>
    </w:p>
    <w:p w:rsidR="006D25D3" w:rsidRDefault="00961BE2">
      <w:pPr>
        <w:pStyle w:val="a4"/>
        <w:numPr>
          <w:ilvl w:val="0"/>
          <w:numId w:val="9"/>
        </w:numPr>
        <w:tabs>
          <w:tab w:val="left" w:pos="541"/>
        </w:tabs>
        <w:spacing w:before="167"/>
        <w:ind w:hanging="321"/>
        <w:jc w:val="both"/>
        <w:rPr>
          <w:sz w:val="21"/>
        </w:rPr>
      </w:pPr>
      <w:r>
        <w:rPr>
          <w:sz w:val="21"/>
        </w:rPr>
        <w:t>Режим зарядки 1: Від розетки змінного струму</w:t>
      </w:r>
    </w:p>
    <w:p w:rsidR="006D25D3" w:rsidRDefault="00961BE2" w:rsidP="000E6CB3">
      <w:pPr>
        <w:pStyle w:val="a4"/>
        <w:numPr>
          <w:ilvl w:val="0"/>
          <w:numId w:val="10"/>
        </w:numPr>
        <w:tabs>
          <w:tab w:val="left" w:pos="465"/>
        </w:tabs>
        <w:spacing w:before="145" w:line="369" w:lineRule="auto"/>
        <w:ind w:right="145" w:firstLine="0"/>
        <w:rPr>
          <w:rFonts w:ascii="SimSun" w:hAnsi="SimSun"/>
          <w:sz w:val="21"/>
        </w:rPr>
      </w:pPr>
      <w:r>
        <w:rPr>
          <w:sz w:val="21"/>
        </w:rPr>
        <w:t>Натисніть головну кнопку увімкнення, щоб розпочати зарядку після підключення виробу до розетки змінного струму, зарядка автоматично припиниться, коли досягне 100%.</w:t>
      </w:r>
    </w:p>
    <w:p w:rsidR="006D25D3" w:rsidRDefault="00961BE2">
      <w:pPr>
        <w:pStyle w:val="a3"/>
        <w:spacing w:before="2"/>
        <w:rPr>
          <w:rFonts w:ascii="Arial MT"/>
        </w:rPr>
      </w:pPr>
      <w:r>
        <w:pict>
          <v:group id="_x0000_s1074" style="position:absolute;margin-left:151.6pt;margin-top:14.1pt;width:300.75pt;height:86.4pt;z-index:-15706112;mso-wrap-distance-left:0;mso-wrap-distance-right:0;mso-position-horizontal-relative:page" coordorigin="3032,282" coordsize="6015,1728">
            <v:shape id="_x0000_s1079" type="#_x0000_t75" style="position:absolute;left:3032;top:282;width:6015;height:1728">
              <v:imagedata r:id="rId27" o:title=""/>
            </v:shape>
            <v:rect id="_x0000_s1078" style="position:absolute;left:8327;top:492;width:502;height:406" stroked="f"/>
            <v:shape id="_x0000_s1077" type="#_x0000_t75" style="position:absolute;left:8314;top:511;width:258;height:259">
              <v:imagedata r:id="rId13" o:title=""/>
            </v:shape>
            <v:shape id="_x0000_s1076" type="#_x0000_t75" style="position:absolute;left:8584;top:511;width:258;height:259">
              <v:imagedata r:id="rId13" o:title=""/>
            </v:shape>
            <v:rect id="_x0000_s1075" style="position:absolute;left:7376;top:856;width:59;height:18" stroked="f"/>
            <w10:wrap type="topAndBottom" anchorx="page"/>
          </v:group>
        </w:pict>
      </w:r>
    </w:p>
    <w:p w:rsidR="006D25D3" w:rsidRDefault="006D25D3">
      <w:pPr>
        <w:rPr>
          <w:rFonts w:ascii="Arial MT"/>
        </w:rPr>
        <w:sectPr w:rsidR="006D25D3" w:rsidSect="00AC519A">
          <w:pgSz w:w="11910" w:h="16840"/>
          <w:pgMar w:top="1134" w:right="850" w:bottom="1134" w:left="1701" w:header="0" w:footer="1184" w:gutter="0"/>
          <w:cols w:space="720"/>
          <w:docGrid w:linePitch="299"/>
        </w:sectPr>
      </w:pPr>
    </w:p>
    <w:p w:rsidR="006D25D3" w:rsidRDefault="00961BE2">
      <w:pPr>
        <w:pStyle w:val="a4"/>
        <w:numPr>
          <w:ilvl w:val="0"/>
          <w:numId w:val="9"/>
        </w:numPr>
        <w:tabs>
          <w:tab w:val="left" w:pos="541"/>
        </w:tabs>
        <w:spacing w:before="79"/>
        <w:ind w:hanging="321"/>
        <w:rPr>
          <w:sz w:val="21"/>
        </w:rPr>
      </w:pPr>
      <w:r>
        <w:rPr>
          <w:color w:val="0D0D0D"/>
          <w:sz w:val="21"/>
        </w:rPr>
        <w:lastRenderedPageBreak/>
        <w:t>Режим зарядки 2: Від сонячних панелей</w:t>
      </w:r>
    </w:p>
    <w:p w:rsidR="006D25D3" w:rsidRDefault="00961BE2" w:rsidP="00CB152F">
      <w:pPr>
        <w:pStyle w:val="a4"/>
        <w:numPr>
          <w:ilvl w:val="0"/>
          <w:numId w:val="10"/>
        </w:numPr>
        <w:tabs>
          <w:tab w:val="left" w:pos="465"/>
        </w:tabs>
        <w:spacing w:before="178"/>
        <w:ind w:left="464" w:right="145" w:hanging="245"/>
        <w:jc w:val="both"/>
        <w:rPr>
          <w:rFonts w:ascii="SimSun" w:hAnsi="SimSun"/>
          <w:color w:val="0D0D0D"/>
          <w:sz w:val="21"/>
        </w:rPr>
      </w:pPr>
      <w:r>
        <w:rPr>
          <w:color w:val="0D0D0D"/>
          <w:sz w:val="21"/>
        </w:rPr>
        <w:t>Виберіть сонячну панель з робочою напругою 35В-150В постійного струму.</w:t>
      </w:r>
    </w:p>
    <w:p w:rsidR="006D25D3" w:rsidRDefault="00961BE2" w:rsidP="00CB152F">
      <w:pPr>
        <w:pStyle w:val="a4"/>
        <w:numPr>
          <w:ilvl w:val="0"/>
          <w:numId w:val="10"/>
        </w:numPr>
        <w:tabs>
          <w:tab w:val="left" w:pos="465"/>
        </w:tabs>
        <w:spacing w:before="131"/>
        <w:ind w:left="464" w:right="145" w:hanging="245"/>
        <w:jc w:val="both"/>
        <w:rPr>
          <w:rFonts w:ascii="SimSun" w:hAnsi="SimSun"/>
          <w:color w:val="0D0D0D"/>
          <w:sz w:val="21"/>
        </w:rPr>
      </w:pPr>
      <w:r>
        <w:rPr>
          <w:color w:val="0D0D0D"/>
          <w:sz w:val="21"/>
        </w:rPr>
        <w:t>Підключіть сонячну панель до виробу за допомогою кабелю зарядки від сонячних батарей.</w:t>
      </w:r>
    </w:p>
    <w:p w:rsidR="006D25D3" w:rsidRDefault="00961BE2" w:rsidP="00CB152F">
      <w:pPr>
        <w:pStyle w:val="a4"/>
        <w:numPr>
          <w:ilvl w:val="0"/>
          <w:numId w:val="10"/>
        </w:numPr>
        <w:tabs>
          <w:tab w:val="left" w:pos="465"/>
        </w:tabs>
        <w:spacing w:before="131" w:line="369" w:lineRule="auto"/>
        <w:ind w:right="145" w:firstLine="0"/>
        <w:jc w:val="both"/>
        <w:rPr>
          <w:rFonts w:ascii="SimSun" w:hAnsi="SimSun"/>
          <w:color w:val="0D0D0D"/>
          <w:sz w:val="21"/>
        </w:rPr>
      </w:pPr>
      <w:r>
        <w:rPr>
          <w:color w:val="0D0D0D"/>
          <w:sz w:val="21"/>
        </w:rPr>
        <w:t>Зарядка за принципом «підключи та заряджай»: він почне заряджатися автоматично після підключення сонячної панелі до виробу, навіть якщо він вимкнений.</w:t>
      </w:r>
    </w:p>
    <w:p w:rsidR="006D25D3" w:rsidRDefault="00961BE2" w:rsidP="00CB152F">
      <w:pPr>
        <w:pStyle w:val="a4"/>
        <w:numPr>
          <w:ilvl w:val="0"/>
          <w:numId w:val="10"/>
        </w:numPr>
        <w:tabs>
          <w:tab w:val="left" w:pos="480"/>
        </w:tabs>
        <w:spacing w:before="14"/>
        <w:ind w:left="479" w:right="145" w:hanging="260"/>
        <w:jc w:val="both"/>
        <w:rPr>
          <w:rFonts w:ascii="SimSun" w:hAnsi="SimSun"/>
          <w:color w:val="0D0D0D"/>
          <w:sz w:val="21"/>
        </w:rPr>
      </w:pPr>
      <w:r>
        <w:rPr>
          <w:color w:val="0D0D0D"/>
          <w:sz w:val="21"/>
        </w:rPr>
        <w:t>Максимальний струм сонячної панелі становить 12А.</w:t>
      </w:r>
    </w:p>
    <w:p w:rsidR="006D25D3" w:rsidRDefault="00961BE2">
      <w:pPr>
        <w:pStyle w:val="a3"/>
        <w:spacing w:before="4"/>
        <w:rPr>
          <w:rFonts w:ascii="Arial MT"/>
          <w:sz w:val="17"/>
        </w:rPr>
      </w:pPr>
      <w:r>
        <w:pict>
          <v:group id="_x0000_s1068" style="position:absolute;margin-left:164.45pt;margin-top:11.95pt;width:308.15pt;height:93.5pt;z-index:-15705600;mso-wrap-distance-left:0;mso-wrap-distance-right:0;mso-position-horizontal-relative:page" coordorigin="3289,239" coordsize="6163,1870">
            <v:shape id="_x0000_s1073" type="#_x0000_t75" style="position:absolute;left:3288;top:238;width:6163;height:1870">
              <v:imagedata r:id="rId28" o:title=""/>
            </v:shape>
            <v:rect id="_x0000_s1072" style="position:absolute;left:8699;top:480;width:545;height:441" stroked="f"/>
            <v:shape id="_x0000_s1071" type="#_x0000_t75" style="position:absolute;left:8685;top:500;width:280;height:281">
              <v:imagedata r:id="rId13" o:title=""/>
            </v:shape>
            <v:shape id="_x0000_s1070" type="#_x0000_t75" style="position:absolute;left:8978;top:500;width:280;height:281">
              <v:imagedata r:id="rId13" o:title=""/>
            </v:shape>
            <v:rect id="_x0000_s1069" style="position:absolute;left:7664;top:860;width:64;height:28" stroked="f"/>
            <w10:wrap type="topAndBottom" anchorx="page"/>
          </v:group>
        </w:pict>
      </w:r>
    </w:p>
    <w:p w:rsidR="006D25D3" w:rsidRDefault="00961BE2" w:rsidP="00CB152F">
      <w:pPr>
        <w:pStyle w:val="a4"/>
        <w:numPr>
          <w:ilvl w:val="0"/>
          <w:numId w:val="9"/>
        </w:numPr>
        <w:tabs>
          <w:tab w:val="left" w:pos="541"/>
        </w:tabs>
        <w:spacing w:before="192"/>
        <w:ind w:right="145" w:hanging="321"/>
        <w:jc w:val="both"/>
        <w:rPr>
          <w:sz w:val="21"/>
        </w:rPr>
      </w:pPr>
      <w:r>
        <w:rPr>
          <w:color w:val="0D0D0D"/>
          <w:sz w:val="21"/>
        </w:rPr>
        <w:t xml:space="preserve">Режим зарядки 3: Від порту </w:t>
      </w:r>
      <w:proofErr w:type="spellStart"/>
      <w:r>
        <w:rPr>
          <w:color w:val="0D0D0D"/>
          <w:sz w:val="21"/>
        </w:rPr>
        <w:t>прикурювача</w:t>
      </w:r>
      <w:proofErr w:type="spellEnd"/>
      <w:r>
        <w:rPr>
          <w:color w:val="0D0D0D"/>
          <w:sz w:val="21"/>
        </w:rPr>
        <w:t xml:space="preserve"> автомобіля</w:t>
      </w:r>
    </w:p>
    <w:p w:rsidR="006D25D3" w:rsidRDefault="00961BE2" w:rsidP="00CB152F">
      <w:pPr>
        <w:pStyle w:val="a4"/>
        <w:numPr>
          <w:ilvl w:val="0"/>
          <w:numId w:val="10"/>
        </w:numPr>
        <w:tabs>
          <w:tab w:val="left" w:pos="465"/>
        </w:tabs>
        <w:spacing w:before="146" w:line="369" w:lineRule="auto"/>
        <w:ind w:right="145" w:firstLine="0"/>
        <w:jc w:val="both"/>
        <w:rPr>
          <w:rFonts w:ascii="SimSun" w:hAnsi="SimSun"/>
          <w:color w:val="0D0D0D"/>
          <w:sz w:val="21"/>
        </w:rPr>
      </w:pPr>
      <w:r>
        <w:rPr>
          <w:color w:val="0D0D0D"/>
          <w:sz w:val="21"/>
        </w:rPr>
        <w:t xml:space="preserve">Натисніть кнопку увімкнення та підключіть його до порту </w:t>
      </w:r>
      <w:proofErr w:type="spellStart"/>
      <w:r>
        <w:rPr>
          <w:color w:val="0D0D0D"/>
          <w:sz w:val="21"/>
        </w:rPr>
        <w:t>прикурювача</w:t>
      </w:r>
      <w:proofErr w:type="spellEnd"/>
      <w:r>
        <w:rPr>
          <w:color w:val="0D0D0D"/>
          <w:sz w:val="21"/>
        </w:rPr>
        <w:t xml:space="preserve"> через автомобільний зарядний кабель.</w:t>
      </w:r>
    </w:p>
    <w:p w:rsidR="006D25D3" w:rsidRDefault="00961BE2" w:rsidP="00CB152F">
      <w:pPr>
        <w:pStyle w:val="a4"/>
        <w:numPr>
          <w:ilvl w:val="0"/>
          <w:numId w:val="10"/>
        </w:numPr>
        <w:tabs>
          <w:tab w:val="left" w:pos="465"/>
        </w:tabs>
        <w:spacing w:before="14" w:line="369" w:lineRule="auto"/>
        <w:ind w:right="145" w:firstLine="0"/>
        <w:jc w:val="both"/>
        <w:rPr>
          <w:rFonts w:ascii="SimSun" w:hAnsi="SimSun"/>
          <w:color w:val="0D0D0D"/>
          <w:sz w:val="21"/>
        </w:rPr>
      </w:pPr>
      <w:r>
        <w:rPr>
          <w:color w:val="0D0D0D"/>
          <w:sz w:val="21"/>
        </w:rPr>
        <w:t>Увійдіть в інтерфейс налаштувань, як показано на (рисунок 2), через екран дисплея, щоб встановити джерело вхідного сигналу постійного струму в автомобільний режим; Виріб можна заряджати максимальним струмом 8,2 А.</w:t>
      </w:r>
    </w:p>
    <w:p w:rsidR="006D25D3" w:rsidRDefault="00961BE2">
      <w:pPr>
        <w:pStyle w:val="a3"/>
        <w:spacing w:before="1"/>
        <w:rPr>
          <w:rFonts w:ascii="Arial MT"/>
          <w:sz w:val="16"/>
        </w:rPr>
      </w:pPr>
      <w:r>
        <w:pict>
          <v:group id="_x0000_s1062" style="position:absolute;margin-left:126.35pt;margin-top:11.2pt;width:337.25pt;height:92.25pt;z-index:-15705088;mso-wrap-distance-left:0;mso-wrap-distance-right:0;mso-position-horizontal-relative:page" coordorigin="2527,224" coordsize="6745,1845">
            <v:shape id="_x0000_s1067" type="#_x0000_t75" style="position:absolute;left:2527;top:224;width:6745;height:1845">
              <v:imagedata r:id="rId29" o:title=""/>
            </v:shape>
            <v:rect id="_x0000_s1066" style="position:absolute;left:8494;top:461;width:545;height:441" stroked="f"/>
            <v:shape id="_x0000_s1065" type="#_x0000_t75" style="position:absolute;left:8480;top:480;width:280;height:281">
              <v:imagedata r:id="rId13" o:title=""/>
            </v:shape>
            <v:shape id="_x0000_s1064" type="#_x0000_t75" style="position:absolute;left:8773;top:480;width:280;height:281">
              <v:imagedata r:id="rId13" o:title=""/>
            </v:shape>
            <v:rect id="_x0000_s1063" style="position:absolute;left:7527;top:829;width:59;height:22" stroked="f"/>
            <w10:wrap type="topAndBottom" anchorx="page"/>
          </v:group>
        </w:pict>
      </w:r>
    </w:p>
    <w:p w:rsidR="006D25D3" w:rsidRDefault="006D25D3">
      <w:pPr>
        <w:pStyle w:val="a3"/>
        <w:rPr>
          <w:rFonts w:ascii="Arial MT"/>
          <w:sz w:val="24"/>
        </w:rPr>
      </w:pPr>
    </w:p>
    <w:p w:rsidR="006D25D3" w:rsidRDefault="00961BE2" w:rsidP="00CB152F">
      <w:pPr>
        <w:pStyle w:val="a4"/>
        <w:numPr>
          <w:ilvl w:val="0"/>
          <w:numId w:val="9"/>
        </w:numPr>
        <w:tabs>
          <w:tab w:val="left" w:pos="541"/>
        </w:tabs>
        <w:spacing w:before="150"/>
        <w:ind w:right="145" w:hanging="321"/>
        <w:jc w:val="both"/>
        <w:rPr>
          <w:sz w:val="21"/>
        </w:rPr>
      </w:pPr>
      <w:r>
        <w:rPr>
          <w:sz w:val="21"/>
        </w:rPr>
        <w:t>Режим зарядки 4: Від генератора (бензинового, пропанового або дизельного)</w:t>
      </w:r>
    </w:p>
    <w:p w:rsidR="006D25D3" w:rsidRDefault="00961BE2" w:rsidP="00CB152F">
      <w:pPr>
        <w:pStyle w:val="a4"/>
        <w:numPr>
          <w:ilvl w:val="0"/>
          <w:numId w:val="10"/>
        </w:numPr>
        <w:tabs>
          <w:tab w:val="left" w:pos="480"/>
        </w:tabs>
        <w:spacing w:before="145" w:line="369" w:lineRule="auto"/>
        <w:ind w:right="145" w:firstLine="0"/>
        <w:jc w:val="both"/>
        <w:rPr>
          <w:rFonts w:ascii="SimSun" w:hAnsi="SimSun"/>
          <w:color w:val="0D0D0D"/>
          <w:sz w:val="21"/>
        </w:rPr>
      </w:pPr>
      <w:r>
        <w:rPr>
          <w:sz w:val="21"/>
        </w:rPr>
        <w:t xml:space="preserve">Підключіть вхідний штекер перехідника змінного струму до генератора, а вихідний штекер </w:t>
      </w:r>
      <w:proofErr w:type="spellStart"/>
      <w:r>
        <w:rPr>
          <w:sz w:val="21"/>
        </w:rPr>
        <w:t>під’єднайте</w:t>
      </w:r>
      <w:proofErr w:type="spellEnd"/>
      <w:r>
        <w:rPr>
          <w:sz w:val="21"/>
        </w:rPr>
        <w:t xml:space="preserve"> до зарядного порту змінного струму пристрою.</w:t>
      </w:r>
    </w:p>
    <w:p w:rsidR="006D25D3" w:rsidRDefault="00961BE2" w:rsidP="00CB152F">
      <w:pPr>
        <w:pStyle w:val="a4"/>
        <w:numPr>
          <w:ilvl w:val="0"/>
          <w:numId w:val="10"/>
        </w:numPr>
        <w:tabs>
          <w:tab w:val="left" w:pos="471"/>
        </w:tabs>
        <w:spacing w:before="14" w:line="369" w:lineRule="auto"/>
        <w:ind w:right="145" w:firstLine="0"/>
        <w:jc w:val="both"/>
        <w:rPr>
          <w:rFonts w:ascii="SimSun" w:hAnsi="SimSun"/>
          <w:color w:val="0D0D0D"/>
          <w:sz w:val="21"/>
        </w:rPr>
      </w:pPr>
      <w:r>
        <w:rPr>
          <w:sz w:val="21"/>
        </w:rPr>
        <w:t xml:space="preserve">Натисніть кнопку увімкнення, виріб буде </w:t>
      </w:r>
      <w:proofErr w:type="spellStart"/>
      <w:r>
        <w:rPr>
          <w:sz w:val="21"/>
        </w:rPr>
        <w:t>заряджено</w:t>
      </w:r>
      <w:proofErr w:type="spellEnd"/>
      <w:r>
        <w:rPr>
          <w:sz w:val="21"/>
        </w:rPr>
        <w:t>, зарядка автоматично припиниться, коли досягне 100%.</w:t>
      </w:r>
    </w:p>
    <w:p w:rsidR="006D25D3" w:rsidRDefault="00961BE2">
      <w:pPr>
        <w:pStyle w:val="a3"/>
        <w:rPr>
          <w:rFonts w:ascii="Arial MT"/>
          <w:sz w:val="25"/>
        </w:rPr>
      </w:pPr>
      <w:r>
        <w:pict>
          <v:group id="_x0000_s1056" style="position:absolute;margin-left:151.25pt;margin-top:16.3pt;width:316.7pt;height:95.2pt;z-index:-15704576;mso-wrap-distance-left:0;mso-wrap-distance-right:0;mso-position-horizontal-relative:page" coordorigin="3025,326" coordsize="6334,1904">
            <v:shape id="_x0000_s1061" type="#_x0000_t75" style="position:absolute;left:3025;top:326;width:6334;height:1904">
              <v:imagedata r:id="rId30" o:title=""/>
            </v:shape>
            <v:rect id="_x0000_s1060" style="position:absolute;left:8595;top:588;width:545;height:441" stroked="f"/>
            <v:shape id="_x0000_s1059" type="#_x0000_t75" style="position:absolute;left:8581;top:608;width:280;height:281">
              <v:imagedata r:id="rId13" o:title=""/>
            </v:shape>
            <v:shape id="_x0000_s1058" type="#_x0000_t75" style="position:absolute;left:8874;top:608;width:280;height:281">
              <v:imagedata r:id="rId13" o:title=""/>
            </v:shape>
            <v:rect id="_x0000_s1057" style="position:absolute;left:7612;top:960;width:53;height:20" stroked="f"/>
            <w10:wrap type="topAndBottom" anchorx="page"/>
          </v:group>
        </w:pict>
      </w:r>
    </w:p>
    <w:p w:rsidR="006D25D3" w:rsidRDefault="006D25D3">
      <w:pPr>
        <w:rPr>
          <w:rFonts w:ascii="Arial MT"/>
          <w:sz w:val="25"/>
        </w:rPr>
        <w:sectPr w:rsidR="006D25D3" w:rsidSect="00AC519A">
          <w:pgSz w:w="11910" w:h="16840"/>
          <w:pgMar w:top="1134" w:right="850" w:bottom="1134" w:left="1701" w:header="0" w:footer="1184" w:gutter="0"/>
          <w:cols w:space="720"/>
          <w:docGrid w:linePitch="299"/>
        </w:sectPr>
      </w:pPr>
    </w:p>
    <w:p w:rsidR="006D25D3" w:rsidRDefault="00961BE2" w:rsidP="00CB152F">
      <w:pPr>
        <w:pStyle w:val="a4"/>
        <w:numPr>
          <w:ilvl w:val="0"/>
          <w:numId w:val="9"/>
        </w:numPr>
        <w:tabs>
          <w:tab w:val="left" w:pos="541"/>
        </w:tabs>
        <w:spacing w:before="79"/>
        <w:ind w:right="145" w:hanging="321"/>
        <w:jc w:val="both"/>
        <w:rPr>
          <w:sz w:val="21"/>
        </w:rPr>
      </w:pPr>
      <w:r>
        <w:rPr>
          <w:color w:val="0D0D0D"/>
          <w:sz w:val="21"/>
        </w:rPr>
        <w:lastRenderedPageBreak/>
        <w:t>Режим зарядки 5: від свинцево-кислотної батареї</w:t>
      </w:r>
    </w:p>
    <w:p w:rsidR="006D25D3" w:rsidRDefault="00961BE2" w:rsidP="00CB152F">
      <w:pPr>
        <w:pStyle w:val="a4"/>
        <w:numPr>
          <w:ilvl w:val="0"/>
          <w:numId w:val="10"/>
        </w:numPr>
        <w:tabs>
          <w:tab w:val="left" w:pos="479"/>
        </w:tabs>
        <w:spacing w:before="146" w:line="384" w:lineRule="auto"/>
        <w:ind w:right="145" w:firstLine="0"/>
        <w:jc w:val="both"/>
        <w:rPr>
          <w:rFonts w:ascii="SimSun" w:hAnsi="SimSun"/>
          <w:color w:val="0D0D0D"/>
          <w:sz w:val="21"/>
        </w:rPr>
      </w:pPr>
      <w:proofErr w:type="spellStart"/>
      <w:r>
        <w:rPr>
          <w:sz w:val="21"/>
        </w:rPr>
        <w:t>Під’єднайте</w:t>
      </w:r>
      <w:proofErr w:type="spellEnd"/>
      <w:r>
        <w:rPr>
          <w:sz w:val="21"/>
        </w:rPr>
        <w:t xml:space="preserve"> до позитивного та негативного полюсів батареї за допомогою кабелю від сонячних батарей, що входить до комплекту (розрізняйте позитивні та негативні полюси батареї, червона головка - це позитивний полюс, а чорна головка - негативний полюс).</w:t>
      </w:r>
    </w:p>
    <w:p w:rsidR="006D25D3" w:rsidRPr="00CB152F" w:rsidRDefault="00961BE2" w:rsidP="00CB152F">
      <w:pPr>
        <w:pStyle w:val="a4"/>
        <w:numPr>
          <w:ilvl w:val="0"/>
          <w:numId w:val="10"/>
        </w:numPr>
        <w:tabs>
          <w:tab w:val="left" w:pos="479"/>
        </w:tabs>
        <w:spacing w:before="7" w:line="384" w:lineRule="auto"/>
        <w:ind w:right="145" w:firstLine="0"/>
        <w:jc w:val="both"/>
        <w:rPr>
          <w:sz w:val="21"/>
          <w:szCs w:val="21"/>
        </w:rPr>
      </w:pPr>
      <w:r>
        <w:rPr>
          <w:sz w:val="21"/>
        </w:rPr>
        <w:t xml:space="preserve">Увійдіть в інтерфейс налаштувань, як показано на (рисунок 2), через екран дисплея, щоб встановити джерело вхідного сигналу постійного струму на «автомобільний режим». Виріб можна використовувати в режимі зарядки від автомобіля з максимальним струмом 8,2 А. Виріб має функцію захисту від надмірного розряду для </w:t>
      </w:r>
      <w:r w:rsidRPr="00CB152F">
        <w:rPr>
          <w:sz w:val="21"/>
          <w:szCs w:val="21"/>
        </w:rPr>
        <w:t>свинцево-кислотних батарей.</w:t>
      </w:r>
    </w:p>
    <w:p w:rsidR="006D25D3" w:rsidRDefault="00961BE2">
      <w:pPr>
        <w:pStyle w:val="a3"/>
        <w:rPr>
          <w:rFonts w:ascii="Arial MT"/>
          <w:sz w:val="24"/>
        </w:rPr>
      </w:pPr>
      <w:r>
        <w:pict>
          <v:group id="_x0000_s1050" style="position:absolute;margin-left:139.65pt;margin-top:15.75pt;width:350.05pt;height:103.05pt;z-index:-15704064;mso-wrap-distance-left:0;mso-wrap-distance-right:0;mso-position-horizontal-relative:page" coordorigin="2793,315" coordsize="7001,2061">
            <v:shape id="_x0000_s1055" type="#_x0000_t75" style="position:absolute;left:2793;top:315;width:7001;height:2061">
              <v:imagedata r:id="rId31" o:title=""/>
            </v:shape>
            <v:rect id="_x0000_s1054" style="position:absolute;left:8976;top:573;width:586;height:474" stroked="f"/>
            <v:shape id="_x0000_s1053" type="#_x0000_t75" style="position:absolute;left:8961;top:594;width:301;height:302">
              <v:imagedata r:id="rId13" o:title=""/>
            </v:shape>
            <v:shape id="_x0000_s1052" type="#_x0000_t75" style="position:absolute;left:9276;top:594;width:301;height:302">
              <v:imagedata r:id="rId13" o:title=""/>
            </v:shape>
            <v:rect id="_x0000_s1051" style="position:absolute;left:7827;top:999;width:71;height:22" stroked="f"/>
            <w10:wrap type="topAndBottom" anchorx="page"/>
          </v:group>
        </w:pict>
      </w:r>
    </w:p>
    <w:p w:rsidR="006D25D3" w:rsidRDefault="006D25D3">
      <w:pPr>
        <w:pStyle w:val="a3"/>
        <w:rPr>
          <w:rFonts w:ascii="Arial MT"/>
          <w:sz w:val="24"/>
        </w:rPr>
      </w:pPr>
    </w:p>
    <w:p w:rsidR="006D25D3" w:rsidRDefault="006D25D3">
      <w:pPr>
        <w:pStyle w:val="a3"/>
        <w:spacing w:before="5"/>
        <w:rPr>
          <w:rFonts w:ascii="Arial MT"/>
          <w:sz w:val="23"/>
        </w:rPr>
      </w:pPr>
    </w:p>
    <w:p w:rsidR="006D25D3" w:rsidRDefault="00961BE2">
      <w:pPr>
        <w:pStyle w:val="2"/>
        <w:numPr>
          <w:ilvl w:val="0"/>
          <w:numId w:val="15"/>
        </w:numPr>
        <w:tabs>
          <w:tab w:val="left" w:pos="557"/>
        </w:tabs>
      </w:pPr>
      <w:bookmarkStart w:id="6" w:name="_TOC_250007"/>
      <w:bookmarkEnd w:id="6"/>
      <w:r>
        <w:t>Розрядка</w:t>
      </w:r>
    </w:p>
    <w:p w:rsidR="006D25D3" w:rsidRDefault="00961BE2" w:rsidP="00CB152F">
      <w:pPr>
        <w:pStyle w:val="a4"/>
        <w:numPr>
          <w:ilvl w:val="0"/>
          <w:numId w:val="8"/>
        </w:numPr>
        <w:tabs>
          <w:tab w:val="left" w:pos="532"/>
        </w:tabs>
        <w:spacing w:before="296" w:line="398" w:lineRule="auto"/>
        <w:ind w:right="145" w:firstLine="0"/>
        <w:jc w:val="both"/>
        <w:rPr>
          <w:sz w:val="21"/>
        </w:rPr>
      </w:pPr>
      <w:r>
        <w:rPr>
          <w:sz w:val="21"/>
        </w:rPr>
        <w:t xml:space="preserve">Увімкніть 12 В/ 25 А, 12 В/ 3 А, порт </w:t>
      </w:r>
      <w:proofErr w:type="spellStart"/>
      <w:r>
        <w:rPr>
          <w:sz w:val="21"/>
        </w:rPr>
        <w:t>прикурювача</w:t>
      </w:r>
      <w:proofErr w:type="spellEnd"/>
      <w:r>
        <w:rPr>
          <w:sz w:val="21"/>
        </w:rPr>
        <w:t>, USB і вихід типу C: спочатку натисніть кнопку увімкнення, потім увійдіть в головний інтерфейс через сенсорний екран, натисніть кнопку DC ON/OFF (</w:t>
      </w:r>
      <w:proofErr w:type="spellStart"/>
      <w:r>
        <w:rPr>
          <w:sz w:val="21"/>
        </w:rPr>
        <w:t>увімкн</w:t>
      </w:r>
      <w:proofErr w:type="spellEnd"/>
      <w:r>
        <w:rPr>
          <w:sz w:val="21"/>
        </w:rPr>
        <w:t xml:space="preserve">./ </w:t>
      </w:r>
      <w:proofErr w:type="spellStart"/>
      <w:r>
        <w:rPr>
          <w:sz w:val="21"/>
        </w:rPr>
        <w:t>вимкн</w:t>
      </w:r>
      <w:proofErr w:type="spellEnd"/>
      <w:r>
        <w:rPr>
          <w:sz w:val="21"/>
        </w:rPr>
        <w:t xml:space="preserve">. ПС) і підтвердьте, Вимкніть цей вихід, а також натисніть кнопку увімкнення/ вимкнення постійного струму та </w:t>
      </w:r>
      <w:proofErr w:type="spellStart"/>
      <w:r>
        <w:rPr>
          <w:sz w:val="21"/>
        </w:rPr>
        <w:t>підтвердіть</w:t>
      </w:r>
      <w:proofErr w:type="spellEnd"/>
      <w:r>
        <w:rPr>
          <w:sz w:val="21"/>
        </w:rPr>
        <w:t>.</w:t>
      </w:r>
    </w:p>
    <w:p w:rsidR="006D25D3" w:rsidRDefault="00961BE2" w:rsidP="00CB152F">
      <w:pPr>
        <w:pStyle w:val="a4"/>
        <w:numPr>
          <w:ilvl w:val="0"/>
          <w:numId w:val="8"/>
        </w:numPr>
        <w:tabs>
          <w:tab w:val="left" w:pos="532"/>
        </w:tabs>
        <w:spacing w:line="398" w:lineRule="auto"/>
        <w:ind w:right="145" w:firstLine="0"/>
        <w:jc w:val="both"/>
        <w:rPr>
          <w:sz w:val="21"/>
        </w:rPr>
      </w:pPr>
      <w:r>
        <w:rPr>
          <w:sz w:val="21"/>
        </w:rPr>
        <w:t>Увімкніть вихід змінного струму: спочатку натисніть кнопку увімкнення, потім увійдіть до головного інтерфейсу через сенсорний екран, натисніть кнопку AC ON/OFF (</w:t>
      </w:r>
      <w:proofErr w:type="spellStart"/>
      <w:r>
        <w:rPr>
          <w:sz w:val="21"/>
        </w:rPr>
        <w:t>увімкн</w:t>
      </w:r>
      <w:proofErr w:type="spellEnd"/>
      <w:r>
        <w:rPr>
          <w:sz w:val="21"/>
        </w:rPr>
        <w:t xml:space="preserve">./ </w:t>
      </w:r>
      <w:proofErr w:type="spellStart"/>
      <w:r>
        <w:rPr>
          <w:sz w:val="21"/>
        </w:rPr>
        <w:t>вимкн</w:t>
      </w:r>
      <w:proofErr w:type="spellEnd"/>
      <w:r>
        <w:rPr>
          <w:sz w:val="21"/>
        </w:rPr>
        <w:t>. ЗС) і підтвердьте. Вимкніть ці вихідні порти змінного струму, а також натисніть кнопку AC ON/OFF (</w:t>
      </w:r>
      <w:proofErr w:type="spellStart"/>
      <w:r>
        <w:rPr>
          <w:sz w:val="21"/>
        </w:rPr>
        <w:t>увімкн</w:t>
      </w:r>
      <w:proofErr w:type="spellEnd"/>
      <w:r>
        <w:rPr>
          <w:sz w:val="21"/>
        </w:rPr>
        <w:t xml:space="preserve">./ </w:t>
      </w:r>
      <w:proofErr w:type="spellStart"/>
      <w:r>
        <w:rPr>
          <w:sz w:val="21"/>
        </w:rPr>
        <w:t>вимкн</w:t>
      </w:r>
      <w:proofErr w:type="spellEnd"/>
      <w:r>
        <w:rPr>
          <w:sz w:val="21"/>
        </w:rPr>
        <w:t>. ЗС) і підтвердьте.</w:t>
      </w:r>
    </w:p>
    <w:p w:rsidR="006D25D3" w:rsidRDefault="006D25D3">
      <w:pPr>
        <w:pStyle w:val="a3"/>
        <w:spacing w:before="2"/>
        <w:rPr>
          <w:rFonts w:ascii="Arial MT"/>
          <w:sz w:val="25"/>
        </w:rPr>
      </w:pPr>
    </w:p>
    <w:p w:rsidR="006D25D3" w:rsidRDefault="00961BE2">
      <w:pPr>
        <w:pStyle w:val="2"/>
        <w:numPr>
          <w:ilvl w:val="0"/>
          <w:numId w:val="15"/>
        </w:numPr>
        <w:tabs>
          <w:tab w:val="left" w:pos="545"/>
        </w:tabs>
        <w:ind w:left="544" w:hanging="325"/>
      </w:pPr>
      <w:bookmarkStart w:id="7" w:name="_TOC_250006"/>
      <w:r>
        <w:t xml:space="preserve">Сценарій </w:t>
      </w:r>
      <w:bookmarkEnd w:id="7"/>
      <w:r>
        <w:t>застосування</w:t>
      </w:r>
    </w:p>
    <w:p w:rsidR="006D25D3" w:rsidRDefault="00961BE2" w:rsidP="00CB152F">
      <w:pPr>
        <w:pStyle w:val="a4"/>
        <w:numPr>
          <w:ilvl w:val="0"/>
          <w:numId w:val="7"/>
        </w:numPr>
        <w:tabs>
          <w:tab w:val="left" w:pos="541"/>
        </w:tabs>
        <w:spacing w:before="292" w:line="400" w:lineRule="auto"/>
        <w:ind w:right="145" w:firstLine="0"/>
        <w:jc w:val="both"/>
        <w:rPr>
          <w:sz w:val="21"/>
        </w:rPr>
      </w:pPr>
      <w:r>
        <w:rPr>
          <w:rFonts w:ascii="Arial"/>
          <w:b/>
          <w:sz w:val="21"/>
        </w:rPr>
        <w:t>Поза</w:t>
      </w:r>
      <w:r>
        <w:rPr>
          <w:rFonts w:ascii="Arial"/>
          <w:b/>
          <w:sz w:val="21"/>
        </w:rPr>
        <w:t xml:space="preserve"> </w:t>
      </w:r>
      <w:r>
        <w:rPr>
          <w:rFonts w:ascii="Arial"/>
          <w:b/>
          <w:sz w:val="21"/>
        </w:rPr>
        <w:t>приміщенням</w:t>
      </w:r>
      <w:r>
        <w:rPr>
          <w:rFonts w:ascii="Arial"/>
          <w:b/>
          <w:sz w:val="21"/>
        </w:rPr>
        <w:t xml:space="preserve">: </w:t>
      </w:r>
      <w:proofErr w:type="spellStart"/>
      <w:r>
        <w:rPr>
          <w:sz w:val="21"/>
        </w:rPr>
        <w:t>Автотехніка</w:t>
      </w:r>
      <w:proofErr w:type="spellEnd"/>
      <w:r>
        <w:rPr>
          <w:sz w:val="21"/>
        </w:rPr>
        <w:t xml:space="preserve">: </w:t>
      </w:r>
      <w:proofErr w:type="spellStart"/>
      <w:r>
        <w:rPr>
          <w:sz w:val="21"/>
        </w:rPr>
        <w:t>автохолодильник</w:t>
      </w:r>
      <w:proofErr w:type="spellEnd"/>
      <w:r>
        <w:rPr>
          <w:sz w:val="21"/>
        </w:rPr>
        <w:t xml:space="preserve">, </w:t>
      </w:r>
      <w:proofErr w:type="spellStart"/>
      <w:r>
        <w:rPr>
          <w:sz w:val="21"/>
        </w:rPr>
        <w:t>автопилосос</w:t>
      </w:r>
      <w:proofErr w:type="spellEnd"/>
      <w:r>
        <w:rPr>
          <w:sz w:val="21"/>
        </w:rPr>
        <w:t xml:space="preserve"> та інше </w:t>
      </w:r>
      <w:proofErr w:type="spellStart"/>
      <w:r>
        <w:rPr>
          <w:sz w:val="21"/>
        </w:rPr>
        <w:t>автообладнання</w:t>
      </w:r>
      <w:proofErr w:type="spellEnd"/>
      <w:r>
        <w:rPr>
          <w:sz w:val="21"/>
        </w:rPr>
        <w:t>; Кемпінговий інвентар: садові електроінструменти (</w:t>
      </w:r>
      <w:proofErr w:type="spellStart"/>
      <w:r>
        <w:rPr>
          <w:sz w:val="21"/>
        </w:rPr>
        <w:t>електроінструменти</w:t>
      </w:r>
      <w:proofErr w:type="spellEnd"/>
      <w:r>
        <w:rPr>
          <w:sz w:val="21"/>
        </w:rPr>
        <w:t xml:space="preserve">, такі як повітродувки, газонокосарки, електродрилі, електропили), грилі для </w:t>
      </w:r>
      <w:proofErr w:type="spellStart"/>
      <w:r>
        <w:rPr>
          <w:sz w:val="21"/>
        </w:rPr>
        <w:t>барбекю</w:t>
      </w:r>
      <w:proofErr w:type="spellEnd"/>
      <w:r>
        <w:rPr>
          <w:sz w:val="21"/>
        </w:rPr>
        <w:t xml:space="preserve">, </w:t>
      </w:r>
      <w:proofErr w:type="spellStart"/>
      <w:r>
        <w:rPr>
          <w:sz w:val="21"/>
        </w:rPr>
        <w:t>світлодіодні</w:t>
      </w:r>
      <w:proofErr w:type="spellEnd"/>
      <w:r>
        <w:rPr>
          <w:sz w:val="21"/>
        </w:rPr>
        <w:t xml:space="preserve"> ліхтарі тощо.</w:t>
      </w:r>
    </w:p>
    <w:p w:rsidR="006D25D3" w:rsidRDefault="00961BE2" w:rsidP="00CB152F">
      <w:pPr>
        <w:pStyle w:val="a4"/>
        <w:numPr>
          <w:ilvl w:val="0"/>
          <w:numId w:val="7"/>
        </w:numPr>
        <w:tabs>
          <w:tab w:val="left" w:pos="537"/>
        </w:tabs>
        <w:spacing w:line="400" w:lineRule="auto"/>
        <w:ind w:right="145" w:firstLine="0"/>
        <w:jc w:val="both"/>
        <w:rPr>
          <w:sz w:val="21"/>
        </w:rPr>
      </w:pPr>
      <w:r>
        <w:rPr>
          <w:rFonts w:ascii="Arial"/>
          <w:b/>
          <w:sz w:val="21"/>
        </w:rPr>
        <w:t>Всередині</w:t>
      </w:r>
      <w:r>
        <w:rPr>
          <w:rFonts w:ascii="Arial"/>
          <w:b/>
          <w:sz w:val="21"/>
        </w:rPr>
        <w:t xml:space="preserve"> </w:t>
      </w:r>
      <w:r>
        <w:rPr>
          <w:rFonts w:ascii="Arial"/>
          <w:b/>
          <w:sz w:val="21"/>
        </w:rPr>
        <w:t>приміщень</w:t>
      </w:r>
      <w:r>
        <w:rPr>
          <w:rFonts w:ascii="Arial"/>
          <w:b/>
          <w:sz w:val="21"/>
        </w:rPr>
        <w:t xml:space="preserve">: </w:t>
      </w:r>
      <w:r>
        <w:rPr>
          <w:sz w:val="21"/>
        </w:rPr>
        <w:t xml:space="preserve">Холодильник, кухонне обладнання, таке як чайник, тостер, </w:t>
      </w:r>
      <w:proofErr w:type="spellStart"/>
      <w:r>
        <w:rPr>
          <w:sz w:val="21"/>
        </w:rPr>
        <w:t>блендер</w:t>
      </w:r>
      <w:proofErr w:type="spellEnd"/>
      <w:r>
        <w:rPr>
          <w:sz w:val="21"/>
        </w:rPr>
        <w:t xml:space="preserve">, кавоварка, </w:t>
      </w:r>
      <w:proofErr w:type="spellStart"/>
      <w:r>
        <w:rPr>
          <w:sz w:val="21"/>
        </w:rPr>
        <w:t>рисоварка</w:t>
      </w:r>
      <w:proofErr w:type="spellEnd"/>
      <w:r>
        <w:rPr>
          <w:sz w:val="21"/>
        </w:rPr>
        <w:t>, ноутбуки, телефони, освітлення тощо.</w:t>
      </w:r>
    </w:p>
    <w:p w:rsidR="006D25D3" w:rsidRDefault="006D25D3">
      <w:pPr>
        <w:spacing w:line="400" w:lineRule="auto"/>
        <w:rPr>
          <w:sz w:val="21"/>
        </w:rPr>
        <w:sectPr w:rsidR="006D25D3" w:rsidSect="00AC519A">
          <w:pgSz w:w="11910" w:h="16840"/>
          <w:pgMar w:top="1134" w:right="850" w:bottom="1134" w:left="1701" w:header="0" w:footer="1184" w:gutter="0"/>
          <w:cols w:space="720"/>
          <w:docGrid w:linePitch="299"/>
        </w:sectPr>
      </w:pPr>
    </w:p>
    <w:p w:rsidR="006D25D3" w:rsidRDefault="00961BE2">
      <w:pPr>
        <w:pStyle w:val="2"/>
        <w:numPr>
          <w:ilvl w:val="0"/>
          <w:numId w:val="15"/>
        </w:numPr>
        <w:tabs>
          <w:tab w:val="left" w:pos="557"/>
        </w:tabs>
        <w:spacing w:before="63"/>
        <w:jc w:val="both"/>
      </w:pPr>
      <w:bookmarkStart w:id="8" w:name="_TOC_250005"/>
      <w:r>
        <w:lastRenderedPageBreak/>
        <w:t xml:space="preserve">Приклади </w:t>
      </w:r>
      <w:bookmarkEnd w:id="8"/>
      <w:r>
        <w:t>навантажень</w:t>
      </w:r>
    </w:p>
    <w:p w:rsidR="006D25D3" w:rsidRDefault="00961BE2" w:rsidP="00CB152F">
      <w:pPr>
        <w:pStyle w:val="a4"/>
        <w:numPr>
          <w:ilvl w:val="0"/>
          <w:numId w:val="6"/>
        </w:numPr>
        <w:tabs>
          <w:tab w:val="left" w:pos="540"/>
          <w:tab w:val="left" w:pos="8647"/>
        </w:tabs>
        <w:spacing w:before="239" w:line="343" w:lineRule="auto"/>
        <w:ind w:right="145" w:firstLine="0"/>
        <w:jc w:val="both"/>
        <w:rPr>
          <w:rFonts w:ascii="Microsoft Sans Serif"/>
          <w:sz w:val="21"/>
        </w:rPr>
      </w:pPr>
      <w:r>
        <w:rPr>
          <w:rFonts w:ascii="Microsoft Sans Serif"/>
          <w:sz w:val="21"/>
        </w:rPr>
        <w:t xml:space="preserve">12 </w:t>
      </w:r>
      <w:r>
        <w:rPr>
          <w:rFonts w:ascii="Microsoft Sans Serif"/>
          <w:sz w:val="21"/>
        </w:rPr>
        <w:t>В</w:t>
      </w:r>
      <w:r>
        <w:rPr>
          <w:rFonts w:ascii="Microsoft Sans Serif"/>
          <w:sz w:val="21"/>
        </w:rPr>
        <w:t xml:space="preserve">/ 25 </w:t>
      </w:r>
      <w:r>
        <w:rPr>
          <w:rFonts w:ascii="Microsoft Sans Serif"/>
          <w:sz w:val="21"/>
        </w:rPr>
        <w:t>А</w:t>
      </w:r>
      <w:r>
        <w:rPr>
          <w:rFonts w:ascii="Microsoft Sans Serif"/>
          <w:sz w:val="21"/>
        </w:rPr>
        <w:t xml:space="preserve">, 12 </w:t>
      </w:r>
      <w:r>
        <w:rPr>
          <w:rFonts w:ascii="Microsoft Sans Serif"/>
          <w:sz w:val="21"/>
        </w:rPr>
        <w:t>В</w:t>
      </w:r>
      <w:r>
        <w:rPr>
          <w:rFonts w:ascii="Microsoft Sans Serif"/>
          <w:sz w:val="21"/>
        </w:rPr>
        <w:t xml:space="preserve">/ 3 </w:t>
      </w:r>
      <w:r>
        <w:rPr>
          <w:rFonts w:ascii="Microsoft Sans Serif"/>
          <w:sz w:val="21"/>
        </w:rPr>
        <w:t>А</w:t>
      </w:r>
      <w:r>
        <w:rPr>
          <w:rFonts w:ascii="Microsoft Sans Serif"/>
          <w:sz w:val="21"/>
        </w:rPr>
        <w:t xml:space="preserve">, </w:t>
      </w:r>
      <w:r>
        <w:rPr>
          <w:rFonts w:ascii="Microsoft Sans Serif"/>
          <w:sz w:val="21"/>
        </w:rPr>
        <w:t>порт</w:t>
      </w:r>
      <w:r>
        <w:rPr>
          <w:rFonts w:ascii="Microsoft Sans Serif"/>
          <w:sz w:val="21"/>
        </w:rPr>
        <w:t xml:space="preserve"> </w:t>
      </w:r>
      <w:proofErr w:type="spellStart"/>
      <w:r>
        <w:rPr>
          <w:rFonts w:ascii="Microsoft Sans Serif"/>
          <w:sz w:val="21"/>
        </w:rPr>
        <w:t>прикурювача</w:t>
      </w:r>
      <w:proofErr w:type="spellEnd"/>
      <w:r>
        <w:rPr>
          <w:rFonts w:ascii="Microsoft Sans Serif"/>
          <w:sz w:val="21"/>
        </w:rPr>
        <w:t xml:space="preserve">, USB </w:t>
      </w:r>
      <w:r>
        <w:rPr>
          <w:rFonts w:ascii="Microsoft Sans Serif"/>
          <w:sz w:val="21"/>
        </w:rPr>
        <w:t>і</w:t>
      </w:r>
      <w:r>
        <w:rPr>
          <w:rFonts w:ascii="Microsoft Sans Serif"/>
          <w:sz w:val="21"/>
        </w:rPr>
        <w:t xml:space="preserve"> </w:t>
      </w:r>
      <w:r>
        <w:rPr>
          <w:rFonts w:ascii="Microsoft Sans Serif"/>
          <w:sz w:val="21"/>
        </w:rPr>
        <w:t>вихідний</w:t>
      </w:r>
      <w:r>
        <w:rPr>
          <w:rFonts w:ascii="Microsoft Sans Serif"/>
          <w:sz w:val="21"/>
        </w:rPr>
        <w:t xml:space="preserve"> </w:t>
      </w:r>
      <w:r>
        <w:rPr>
          <w:rFonts w:ascii="Microsoft Sans Serif"/>
          <w:sz w:val="21"/>
        </w:rPr>
        <w:t>порт</w:t>
      </w:r>
      <w:r>
        <w:rPr>
          <w:rFonts w:ascii="Microsoft Sans Serif"/>
          <w:sz w:val="21"/>
        </w:rPr>
        <w:t xml:space="preserve"> </w:t>
      </w:r>
      <w:r>
        <w:rPr>
          <w:rFonts w:ascii="Microsoft Sans Serif"/>
          <w:sz w:val="21"/>
        </w:rPr>
        <w:t>типу</w:t>
      </w:r>
      <w:r>
        <w:rPr>
          <w:rFonts w:ascii="Microsoft Sans Serif"/>
          <w:sz w:val="21"/>
        </w:rPr>
        <w:t xml:space="preserve"> C </w:t>
      </w:r>
      <w:r>
        <w:rPr>
          <w:rFonts w:ascii="Microsoft Sans Serif"/>
          <w:sz w:val="21"/>
        </w:rPr>
        <w:t>підходять</w:t>
      </w:r>
      <w:r>
        <w:rPr>
          <w:rFonts w:ascii="Microsoft Sans Serif"/>
          <w:sz w:val="21"/>
        </w:rPr>
        <w:t xml:space="preserve"> </w:t>
      </w:r>
      <w:r>
        <w:rPr>
          <w:rFonts w:ascii="Microsoft Sans Serif"/>
          <w:sz w:val="21"/>
        </w:rPr>
        <w:t>для</w:t>
      </w:r>
      <w:r>
        <w:rPr>
          <w:rFonts w:ascii="Microsoft Sans Serif"/>
          <w:sz w:val="21"/>
        </w:rPr>
        <w:t xml:space="preserve"> </w:t>
      </w:r>
      <w:r>
        <w:rPr>
          <w:rFonts w:ascii="Microsoft Sans Serif"/>
          <w:sz w:val="21"/>
        </w:rPr>
        <w:t>більшості</w:t>
      </w:r>
      <w:r>
        <w:rPr>
          <w:rFonts w:ascii="Microsoft Sans Serif"/>
          <w:sz w:val="21"/>
        </w:rPr>
        <w:t xml:space="preserve"> </w:t>
      </w:r>
      <w:r>
        <w:rPr>
          <w:rFonts w:ascii="Microsoft Sans Serif"/>
          <w:sz w:val="21"/>
        </w:rPr>
        <w:t>виробів</w:t>
      </w:r>
      <w:r>
        <w:rPr>
          <w:rFonts w:ascii="Microsoft Sans Serif"/>
          <w:sz w:val="21"/>
        </w:rPr>
        <w:t xml:space="preserve"> </w:t>
      </w:r>
      <w:r>
        <w:rPr>
          <w:rFonts w:ascii="Microsoft Sans Serif"/>
          <w:sz w:val="21"/>
        </w:rPr>
        <w:t>на</w:t>
      </w:r>
      <w:r>
        <w:rPr>
          <w:rFonts w:ascii="Microsoft Sans Serif"/>
          <w:sz w:val="21"/>
        </w:rPr>
        <w:t xml:space="preserve"> </w:t>
      </w:r>
      <w:r>
        <w:rPr>
          <w:rFonts w:ascii="Microsoft Sans Serif"/>
          <w:sz w:val="21"/>
        </w:rPr>
        <w:t>ринку</w:t>
      </w:r>
      <w:r>
        <w:rPr>
          <w:rFonts w:ascii="Microsoft Sans Serif"/>
          <w:sz w:val="21"/>
        </w:rPr>
        <w:t xml:space="preserve">, </w:t>
      </w:r>
      <w:r>
        <w:rPr>
          <w:rFonts w:ascii="Microsoft Sans Serif"/>
          <w:sz w:val="21"/>
        </w:rPr>
        <w:t>але</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деяких</w:t>
      </w:r>
      <w:r>
        <w:rPr>
          <w:rFonts w:ascii="Microsoft Sans Serif"/>
          <w:sz w:val="21"/>
        </w:rPr>
        <w:t xml:space="preserve"> </w:t>
      </w:r>
      <w:r>
        <w:rPr>
          <w:rFonts w:ascii="Microsoft Sans Serif"/>
          <w:sz w:val="21"/>
        </w:rPr>
        <w:t>виробах</w:t>
      </w:r>
      <w:r>
        <w:rPr>
          <w:rFonts w:ascii="Microsoft Sans Serif"/>
          <w:sz w:val="21"/>
        </w:rPr>
        <w:t xml:space="preserve"> </w:t>
      </w:r>
      <w:r>
        <w:rPr>
          <w:rFonts w:ascii="Microsoft Sans Serif"/>
          <w:sz w:val="21"/>
        </w:rPr>
        <w:t>може</w:t>
      </w:r>
      <w:r>
        <w:rPr>
          <w:rFonts w:ascii="Microsoft Sans Serif"/>
          <w:sz w:val="21"/>
        </w:rPr>
        <w:t xml:space="preserve"> </w:t>
      </w:r>
      <w:r>
        <w:rPr>
          <w:rFonts w:ascii="Microsoft Sans Serif"/>
          <w:sz w:val="21"/>
        </w:rPr>
        <w:t>активуватися</w:t>
      </w:r>
      <w:r>
        <w:rPr>
          <w:rFonts w:ascii="Microsoft Sans Serif"/>
          <w:sz w:val="21"/>
        </w:rPr>
        <w:t xml:space="preserve"> </w:t>
      </w:r>
      <w:r>
        <w:rPr>
          <w:rFonts w:ascii="Microsoft Sans Serif"/>
          <w:sz w:val="21"/>
        </w:rPr>
        <w:t>захист</w:t>
      </w:r>
      <w:r>
        <w:rPr>
          <w:rFonts w:ascii="Microsoft Sans Serif"/>
          <w:sz w:val="21"/>
        </w:rPr>
        <w:t xml:space="preserve"> </w:t>
      </w:r>
      <w:r>
        <w:rPr>
          <w:rFonts w:ascii="Microsoft Sans Serif"/>
          <w:sz w:val="21"/>
        </w:rPr>
        <w:t>від</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по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якщо</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момент</w:t>
      </w:r>
      <w:r>
        <w:rPr>
          <w:rFonts w:ascii="Microsoft Sans Serif"/>
          <w:sz w:val="21"/>
        </w:rPr>
        <w:t xml:space="preserve"> </w:t>
      </w:r>
      <w:r>
        <w:rPr>
          <w:rFonts w:ascii="Microsoft Sans Serif"/>
          <w:sz w:val="21"/>
        </w:rPr>
        <w:t>запуску</w:t>
      </w:r>
      <w:r>
        <w:rPr>
          <w:rFonts w:ascii="Microsoft Sans Serif"/>
          <w:sz w:val="21"/>
        </w:rPr>
        <w:t xml:space="preserve"> </w:t>
      </w:r>
      <w:r>
        <w:rPr>
          <w:rFonts w:ascii="Microsoft Sans Serif"/>
          <w:sz w:val="21"/>
        </w:rPr>
        <w:t>виникає</w:t>
      </w:r>
      <w:r>
        <w:rPr>
          <w:rFonts w:ascii="Microsoft Sans Serif"/>
          <w:sz w:val="21"/>
        </w:rPr>
        <w:t xml:space="preserve"> </w:t>
      </w:r>
      <w:r>
        <w:rPr>
          <w:rFonts w:ascii="Microsoft Sans Serif"/>
          <w:sz w:val="21"/>
        </w:rPr>
        <w:t>сильний</w:t>
      </w:r>
      <w:r>
        <w:rPr>
          <w:rFonts w:ascii="Microsoft Sans Serif"/>
          <w:sz w:val="21"/>
        </w:rPr>
        <w:t xml:space="preserve"> </w:t>
      </w:r>
      <w:r>
        <w:rPr>
          <w:rFonts w:ascii="Microsoft Sans Serif"/>
          <w:sz w:val="21"/>
        </w:rPr>
        <w:t>вплив</w:t>
      </w:r>
      <w:r>
        <w:rPr>
          <w:rFonts w:ascii="Microsoft Sans Serif"/>
          <w:sz w:val="21"/>
        </w:rPr>
        <w:t xml:space="preserve"> </w:t>
      </w:r>
      <w:r>
        <w:rPr>
          <w:rFonts w:ascii="Microsoft Sans Serif"/>
          <w:sz w:val="21"/>
        </w:rPr>
        <w:t>струму</w:t>
      </w:r>
      <w:r>
        <w:rPr>
          <w:rFonts w:ascii="Microsoft Sans Serif"/>
          <w:sz w:val="21"/>
        </w:rPr>
        <w:t>.</w:t>
      </w:r>
    </w:p>
    <w:p w:rsidR="006D25D3" w:rsidRDefault="00961BE2" w:rsidP="00CB152F">
      <w:pPr>
        <w:pStyle w:val="a4"/>
        <w:numPr>
          <w:ilvl w:val="0"/>
          <w:numId w:val="6"/>
        </w:numPr>
        <w:tabs>
          <w:tab w:val="left" w:pos="533"/>
          <w:tab w:val="left" w:pos="8647"/>
        </w:tabs>
        <w:spacing w:line="343" w:lineRule="auto"/>
        <w:ind w:right="145" w:firstLine="0"/>
        <w:jc w:val="both"/>
        <w:rPr>
          <w:rFonts w:ascii="Microsoft Sans Serif"/>
          <w:sz w:val="21"/>
        </w:rPr>
      </w:pPr>
      <w:r>
        <w:rPr>
          <w:rFonts w:ascii="Microsoft Sans Serif"/>
          <w:sz w:val="21"/>
        </w:rPr>
        <w:t>Потужність</w:t>
      </w:r>
      <w:r>
        <w:rPr>
          <w:rFonts w:ascii="Microsoft Sans Serif"/>
          <w:sz w:val="21"/>
        </w:rPr>
        <w:t xml:space="preserve"> </w:t>
      </w:r>
      <w:r>
        <w:rPr>
          <w:rFonts w:ascii="Microsoft Sans Serif"/>
          <w:sz w:val="21"/>
        </w:rPr>
        <w:t>електричних</w:t>
      </w:r>
      <w:r>
        <w:rPr>
          <w:rFonts w:ascii="Microsoft Sans Serif"/>
          <w:sz w:val="21"/>
        </w:rPr>
        <w:t xml:space="preserve"> </w:t>
      </w:r>
      <w:r>
        <w:rPr>
          <w:rFonts w:ascii="Microsoft Sans Serif"/>
          <w:sz w:val="21"/>
        </w:rPr>
        <w:t>виробів</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використовуються</w:t>
      </w:r>
      <w:r>
        <w:rPr>
          <w:rFonts w:ascii="Microsoft Sans Serif"/>
          <w:sz w:val="21"/>
        </w:rPr>
        <w:t xml:space="preserve"> </w:t>
      </w:r>
      <w:r>
        <w:rPr>
          <w:rFonts w:ascii="Microsoft Sans Serif"/>
          <w:sz w:val="21"/>
        </w:rPr>
        <w:t>для</w:t>
      </w:r>
      <w:r>
        <w:rPr>
          <w:rFonts w:ascii="Microsoft Sans Serif"/>
          <w:sz w:val="21"/>
        </w:rPr>
        <w:t xml:space="preserve"> </w:t>
      </w:r>
      <w:r>
        <w:rPr>
          <w:rFonts w:ascii="Microsoft Sans Serif"/>
          <w:sz w:val="21"/>
        </w:rPr>
        <w:t>виходу</w:t>
      </w:r>
      <w:r>
        <w:rPr>
          <w:rFonts w:ascii="Microsoft Sans Serif"/>
          <w:sz w:val="21"/>
        </w:rPr>
        <w:t xml:space="preserve"> </w:t>
      </w:r>
      <w:r>
        <w:rPr>
          <w:rFonts w:ascii="Microsoft Sans Serif"/>
          <w:sz w:val="21"/>
        </w:rPr>
        <w:t>змінного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повинна</w:t>
      </w:r>
      <w:r>
        <w:rPr>
          <w:rFonts w:ascii="Microsoft Sans Serif"/>
          <w:sz w:val="21"/>
        </w:rPr>
        <w:t xml:space="preserve"> </w:t>
      </w:r>
      <w:r>
        <w:rPr>
          <w:rFonts w:ascii="Microsoft Sans Serif"/>
          <w:sz w:val="21"/>
        </w:rPr>
        <w:t>бути</w:t>
      </w:r>
      <w:r>
        <w:rPr>
          <w:rFonts w:ascii="Microsoft Sans Serif"/>
          <w:sz w:val="21"/>
        </w:rPr>
        <w:t xml:space="preserve"> </w:t>
      </w:r>
      <w:r>
        <w:rPr>
          <w:rFonts w:ascii="Microsoft Sans Serif"/>
          <w:sz w:val="21"/>
        </w:rPr>
        <w:t>менше</w:t>
      </w:r>
      <w:r>
        <w:rPr>
          <w:rFonts w:ascii="Microsoft Sans Serif"/>
          <w:sz w:val="21"/>
        </w:rPr>
        <w:t xml:space="preserve"> 2000 </w:t>
      </w:r>
      <w:r>
        <w:rPr>
          <w:rFonts w:ascii="Microsoft Sans Serif"/>
          <w:sz w:val="21"/>
        </w:rPr>
        <w:t>Вт</w:t>
      </w:r>
      <w:r>
        <w:rPr>
          <w:rFonts w:ascii="Microsoft Sans Serif"/>
          <w:sz w:val="21"/>
        </w:rPr>
        <w:t xml:space="preserve">. </w:t>
      </w:r>
      <w:r>
        <w:rPr>
          <w:rFonts w:ascii="Microsoft Sans Serif"/>
          <w:sz w:val="21"/>
        </w:rPr>
        <w:t>Відповідно</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різних</w:t>
      </w:r>
      <w:r>
        <w:rPr>
          <w:rFonts w:ascii="Microsoft Sans Serif"/>
          <w:sz w:val="21"/>
        </w:rPr>
        <w:t xml:space="preserve"> </w:t>
      </w:r>
      <w:r>
        <w:rPr>
          <w:rFonts w:ascii="Microsoft Sans Serif"/>
          <w:sz w:val="21"/>
        </w:rPr>
        <w:t>електричних</w:t>
      </w:r>
      <w:r>
        <w:rPr>
          <w:rFonts w:ascii="Microsoft Sans Serif"/>
          <w:sz w:val="21"/>
        </w:rPr>
        <w:t xml:space="preserve"> </w:t>
      </w:r>
      <w:r>
        <w:rPr>
          <w:rFonts w:ascii="Microsoft Sans Serif"/>
          <w:sz w:val="21"/>
        </w:rPr>
        <w:t>виробів</w:t>
      </w:r>
      <w:r>
        <w:rPr>
          <w:rFonts w:ascii="Microsoft Sans Serif"/>
          <w:sz w:val="21"/>
        </w:rPr>
        <w:t xml:space="preserve">, </w:t>
      </w:r>
      <w:r>
        <w:rPr>
          <w:rFonts w:ascii="Microsoft Sans Serif"/>
          <w:sz w:val="21"/>
        </w:rPr>
        <w:t>коли</w:t>
      </w:r>
      <w:r>
        <w:rPr>
          <w:rFonts w:ascii="Microsoft Sans Serif"/>
          <w:sz w:val="21"/>
        </w:rPr>
        <w:t xml:space="preserve"> </w:t>
      </w:r>
      <w:r>
        <w:rPr>
          <w:rFonts w:ascii="Microsoft Sans Serif"/>
          <w:sz w:val="21"/>
        </w:rPr>
        <w:t>номінальна</w:t>
      </w:r>
      <w:r>
        <w:rPr>
          <w:rFonts w:ascii="Microsoft Sans Serif"/>
          <w:sz w:val="21"/>
        </w:rPr>
        <w:t xml:space="preserve"> </w:t>
      </w:r>
      <w:r>
        <w:rPr>
          <w:rFonts w:ascii="Microsoft Sans Serif"/>
          <w:sz w:val="21"/>
        </w:rPr>
        <w:t>потужність</w:t>
      </w:r>
      <w:r>
        <w:rPr>
          <w:rFonts w:ascii="Microsoft Sans Serif"/>
          <w:sz w:val="21"/>
        </w:rPr>
        <w:t xml:space="preserve"> </w:t>
      </w:r>
      <w:r>
        <w:rPr>
          <w:rFonts w:ascii="Microsoft Sans Serif"/>
          <w:sz w:val="21"/>
        </w:rPr>
        <w:t>менше</w:t>
      </w:r>
      <w:r>
        <w:rPr>
          <w:rFonts w:ascii="Microsoft Sans Serif"/>
          <w:sz w:val="21"/>
        </w:rPr>
        <w:t xml:space="preserve"> 2000 </w:t>
      </w:r>
      <w:r>
        <w:rPr>
          <w:rFonts w:ascii="Microsoft Sans Serif"/>
          <w:sz w:val="21"/>
        </w:rPr>
        <w:t>Вт</w:t>
      </w:r>
      <w:r>
        <w:rPr>
          <w:rFonts w:ascii="Microsoft Sans Serif"/>
          <w:sz w:val="21"/>
        </w:rPr>
        <w:t xml:space="preserve">, </w:t>
      </w:r>
      <w:r>
        <w:rPr>
          <w:rFonts w:ascii="Microsoft Sans Serif"/>
          <w:sz w:val="21"/>
        </w:rPr>
        <w:t>деякі</w:t>
      </w:r>
      <w:r>
        <w:rPr>
          <w:rFonts w:ascii="Microsoft Sans Serif"/>
          <w:sz w:val="21"/>
        </w:rPr>
        <w:t xml:space="preserve"> </w:t>
      </w:r>
      <w:r>
        <w:rPr>
          <w:rFonts w:ascii="Microsoft Sans Serif"/>
          <w:sz w:val="21"/>
        </w:rPr>
        <w:t>кондиціонери</w:t>
      </w:r>
      <w:r>
        <w:rPr>
          <w:rFonts w:ascii="Microsoft Sans Serif"/>
          <w:sz w:val="21"/>
        </w:rPr>
        <w:t xml:space="preserve"> </w:t>
      </w:r>
      <w:r>
        <w:rPr>
          <w:rFonts w:ascii="Microsoft Sans Serif"/>
          <w:sz w:val="21"/>
        </w:rPr>
        <w:t>повітря</w:t>
      </w:r>
      <w:r>
        <w:rPr>
          <w:rFonts w:ascii="Microsoft Sans Serif"/>
          <w:sz w:val="21"/>
        </w:rPr>
        <w:t xml:space="preserve">, </w:t>
      </w:r>
      <w:r>
        <w:rPr>
          <w:rFonts w:ascii="Microsoft Sans Serif"/>
          <w:sz w:val="21"/>
        </w:rPr>
        <w:t>двигуни</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інші</w:t>
      </w:r>
      <w:r>
        <w:rPr>
          <w:rFonts w:ascii="Microsoft Sans Serif"/>
          <w:sz w:val="21"/>
        </w:rPr>
        <w:t xml:space="preserve"> </w:t>
      </w:r>
      <w:r>
        <w:rPr>
          <w:rFonts w:ascii="Microsoft Sans Serif"/>
          <w:sz w:val="21"/>
        </w:rPr>
        <w:t>пристрої</w:t>
      </w:r>
      <w:r>
        <w:rPr>
          <w:rFonts w:ascii="Microsoft Sans Serif"/>
          <w:sz w:val="21"/>
        </w:rPr>
        <w:t xml:space="preserve">, </w:t>
      </w:r>
      <w:r>
        <w:rPr>
          <w:rFonts w:ascii="Microsoft Sans Serif"/>
          <w:sz w:val="21"/>
        </w:rPr>
        <w:t>які</w:t>
      </w:r>
      <w:r>
        <w:rPr>
          <w:rFonts w:ascii="Microsoft Sans Serif"/>
          <w:sz w:val="21"/>
        </w:rPr>
        <w:t xml:space="preserve"> </w:t>
      </w:r>
      <w:r>
        <w:rPr>
          <w:rFonts w:ascii="Microsoft Sans Serif"/>
          <w:sz w:val="21"/>
        </w:rPr>
        <w:t>потребують</w:t>
      </w:r>
      <w:r>
        <w:rPr>
          <w:rFonts w:ascii="Microsoft Sans Serif"/>
          <w:sz w:val="21"/>
        </w:rPr>
        <w:t xml:space="preserve"> </w:t>
      </w:r>
      <w:r>
        <w:rPr>
          <w:rFonts w:ascii="Microsoft Sans Serif"/>
          <w:sz w:val="21"/>
        </w:rPr>
        <w:t>миттєвого</w:t>
      </w:r>
      <w:r>
        <w:rPr>
          <w:rFonts w:ascii="Microsoft Sans Serif"/>
          <w:sz w:val="21"/>
        </w:rPr>
        <w:t xml:space="preserve"> </w:t>
      </w:r>
      <w:r>
        <w:rPr>
          <w:rFonts w:ascii="Microsoft Sans Serif"/>
          <w:sz w:val="21"/>
        </w:rPr>
        <w:t>високого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запуску</w:t>
      </w:r>
      <w:r>
        <w:rPr>
          <w:rFonts w:ascii="Microsoft Sans Serif"/>
          <w:sz w:val="21"/>
        </w:rPr>
        <w:t xml:space="preserve">, </w:t>
      </w:r>
      <w:r>
        <w:rPr>
          <w:rFonts w:ascii="Microsoft Sans Serif"/>
          <w:sz w:val="21"/>
        </w:rPr>
        <w:t>можуть</w:t>
      </w:r>
      <w:r>
        <w:rPr>
          <w:rFonts w:ascii="Microsoft Sans Serif"/>
          <w:sz w:val="21"/>
        </w:rPr>
        <w:t xml:space="preserve"> </w:t>
      </w:r>
      <w:r>
        <w:rPr>
          <w:rFonts w:ascii="Microsoft Sans Serif"/>
          <w:sz w:val="21"/>
        </w:rPr>
        <w:t>викликати</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по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коли</w:t>
      </w:r>
      <w:r>
        <w:rPr>
          <w:rFonts w:ascii="Microsoft Sans Serif"/>
          <w:sz w:val="21"/>
        </w:rPr>
        <w:t xml:space="preserve"> </w:t>
      </w:r>
      <w:r>
        <w:rPr>
          <w:rFonts w:ascii="Microsoft Sans Serif"/>
          <w:sz w:val="21"/>
        </w:rPr>
        <w:t>співвідношення</w:t>
      </w:r>
      <w:r>
        <w:rPr>
          <w:rFonts w:ascii="Microsoft Sans Serif"/>
          <w:sz w:val="21"/>
        </w:rPr>
        <w:t xml:space="preserve"> </w:t>
      </w:r>
      <w:r>
        <w:rPr>
          <w:rFonts w:ascii="Microsoft Sans Serif"/>
          <w:sz w:val="21"/>
        </w:rPr>
        <w:t>пікового</w:t>
      </w:r>
      <w:r>
        <w:rPr>
          <w:rFonts w:ascii="Microsoft Sans Serif"/>
          <w:sz w:val="21"/>
        </w:rPr>
        <w:t xml:space="preserve"> </w:t>
      </w:r>
      <w:r>
        <w:rPr>
          <w:rFonts w:ascii="Microsoft Sans Serif"/>
          <w:sz w:val="21"/>
        </w:rPr>
        <w:t>значення</w:t>
      </w:r>
      <w:r>
        <w:rPr>
          <w:rFonts w:ascii="Microsoft Sans Serif"/>
          <w:sz w:val="21"/>
        </w:rPr>
        <w:t xml:space="preserve"> </w:t>
      </w:r>
      <w:r>
        <w:rPr>
          <w:rFonts w:ascii="Microsoft Sans Serif"/>
          <w:sz w:val="21"/>
        </w:rPr>
        <w:t>номінального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перевищує</w:t>
      </w:r>
      <w:r>
        <w:rPr>
          <w:rFonts w:ascii="Microsoft Sans Serif"/>
          <w:sz w:val="21"/>
        </w:rPr>
        <w:t xml:space="preserve"> 3:1. </w:t>
      </w:r>
      <w:r>
        <w:rPr>
          <w:rFonts w:ascii="Microsoft Sans Serif"/>
          <w:sz w:val="21"/>
        </w:rPr>
        <w:t>У</w:t>
      </w:r>
      <w:r>
        <w:rPr>
          <w:rFonts w:ascii="Microsoft Sans Serif"/>
          <w:sz w:val="21"/>
        </w:rPr>
        <w:t xml:space="preserve"> </w:t>
      </w:r>
      <w:r>
        <w:rPr>
          <w:rFonts w:ascii="Microsoft Sans Serif"/>
          <w:sz w:val="21"/>
        </w:rPr>
        <w:t>цей</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ми</w:t>
      </w:r>
      <w:r>
        <w:rPr>
          <w:rFonts w:ascii="Microsoft Sans Serif"/>
          <w:sz w:val="21"/>
        </w:rPr>
        <w:t xml:space="preserve"> </w:t>
      </w:r>
      <w:r>
        <w:rPr>
          <w:rFonts w:ascii="Microsoft Sans Serif"/>
          <w:sz w:val="21"/>
        </w:rPr>
        <w:t>рекомендуємо</w:t>
      </w:r>
      <w:r>
        <w:rPr>
          <w:rFonts w:ascii="Microsoft Sans Serif"/>
          <w:sz w:val="21"/>
        </w:rPr>
        <w:t xml:space="preserve"> </w:t>
      </w:r>
      <w:r>
        <w:rPr>
          <w:rFonts w:ascii="Microsoft Sans Serif"/>
          <w:sz w:val="21"/>
        </w:rPr>
        <w:t>вам</w:t>
      </w:r>
      <w:r>
        <w:rPr>
          <w:rFonts w:ascii="Microsoft Sans Serif"/>
          <w:sz w:val="21"/>
        </w:rPr>
        <w:t xml:space="preserve"> </w:t>
      </w:r>
      <w:r>
        <w:rPr>
          <w:rFonts w:ascii="Microsoft Sans Serif"/>
          <w:sz w:val="21"/>
        </w:rPr>
        <w:t>вибирати</w:t>
      </w:r>
      <w:r>
        <w:rPr>
          <w:rFonts w:ascii="Microsoft Sans Serif"/>
          <w:sz w:val="21"/>
        </w:rPr>
        <w:t xml:space="preserve"> </w:t>
      </w:r>
      <w:r>
        <w:rPr>
          <w:rFonts w:ascii="Microsoft Sans Serif"/>
          <w:sz w:val="21"/>
        </w:rPr>
        <w:t>електроприлади</w:t>
      </w:r>
      <w:r>
        <w:rPr>
          <w:rFonts w:ascii="Microsoft Sans Serif"/>
          <w:sz w:val="21"/>
        </w:rPr>
        <w:t xml:space="preserve"> </w:t>
      </w:r>
      <w:r>
        <w:rPr>
          <w:rFonts w:ascii="Microsoft Sans Serif"/>
          <w:sz w:val="21"/>
        </w:rPr>
        <w:t>з</w:t>
      </w:r>
      <w:r>
        <w:rPr>
          <w:rFonts w:ascii="Microsoft Sans Serif"/>
          <w:sz w:val="21"/>
        </w:rPr>
        <w:t xml:space="preserve"> </w:t>
      </w:r>
      <w:r>
        <w:rPr>
          <w:rFonts w:ascii="Microsoft Sans Serif"/>
          <w:sz w:val="21"/>
        </w:rPr>
        <w:t>меншою</w:t>
      </w:r>
      <w:r>
        <w:rPr>
          <w:rFonts w:ascii="Microsoft Sans Serif"/>
          <w:sz w:val="21"/>
        </w:rPr>
        <w:t xml:space="preserve"> </w:t>
      </w:r>
      <w:r>
        <w:rPr>
          <w:rFonts w:ascii="Microsoft Sans Serif"/>
          <w:sz w:val="21"/>
        </w:rPr>
        <w:t>потужністю</w:t>
      </w:r>
      <w:r>
        <w:rPr>
          <w:rFonts w:ascii="Microsoft Sans Serif"/>
          <w:sz w:val="21"/>
        </w:rPr>
        <w:t>.</w:t>
      </w:r>
    </w:p>
    <w:p w:rsidR="006D25D3" w:rsidRDefault="00961BE2" w:rsidP="00CB152F">
      <w:pPr>
        <w:pStyle w:val="a4"/>
        <w:numPr>
          <w:ilvl w:val="0"/>
          <w:numId w:val="6"/>
        </w:numPr>
        <w:tabs>
          <w:tab w:val="left" w:pos="533"/>
          <w:tab w:val="left" w:pos="8647"/>
        </w:tabs>
        <w:spacing w:before="1" w:line="343" w:lineRule="auto"/>
        <w:ind w:right="145" w:firstLine="0"/>
        <w:jc w:val="both"/>
        <w:rPr>
          <w:rFonts w:ascii="Microsoft Sans Serif"/>
          <w:sz w:val="21"/>
        </w:rPr>
      </w:pPr>
      <w:r>
        <w:rPr>
          <w:rFonts w:ascii="Microsoft Sans Serif"/>
          <w:sz w:val="21"/>
        </w:rPr>
        <w:t>Коли</w:t>
      </w:r>
      <w:r>
        <w:rPr>
          <w:rFonts w:ascii="Microsoft Sans Serif"/>
          <w:sz w:val="21"/>
        </w:rPr>
        <w:t xml:space="preserve"> </w:t>
      </w:r>
      <w:r>
        <w:rPr>
          <w:rFonts w:ascii="Microsoft Sans Serif"/>
          <w:sz w:val="21"/>
        </w:rPr>
        <w:t>на</w:t>
      </w:r>
      <w:r>
        <w:rPr>
          <w:rFonts w:ascii="Microsoft Sans Serif"/>
          <w:sz w:val="21"/>
        </w:rPr>
        <w:t xml:space="preserve"> </w:t>
      </w:r>
      <w:r>
        <w:rPr>
          <w:rFonts w:ascii="Microsoft Sans Serif"/>
          <w:sz w:val="21"/>
        </w:rPr>
        <w:t>виході</w:t>
      </w:r>
      <w:r>
        <w:rPr>
          <w:rFonts w:ascii="Microsoft Sans Serif"/>
          <w:sz w:val="21"/>
        </w:rPr>
        <w:t xml:space="preserve"> </w:t>
      </w:r>
      <w:r>
        <w:rPr>
          <w:rFonts w:ascii="Microsoft Sans Serif"/>
          <w:sz w:val="21"/>
        </w:rPr>
        <w:t>є</w:t>
      </w:r>
      <w:r>
        <w:rPr>
          <w:rFonts w:ascii="Microsoft Sans Serif"/>
          <w:sz w:val="21"/>
        </w:rPr>
        <w:t xml:space="preserve"> </w:t>
      </w:r>
      <w:r>
        <w:rPr>
          <w:rFonts w:ascii="Microsoft Sans Serif"/>
          <w:sz w:val="21"/>
        </w:rPr>
        <w:t>перевищення</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коротке</w:t>
      </w:r>
      <w:r>
        <w:rPr>
          <w:rFonts w:ascii="Microsoft Sans Serif"/>
          <w:sz w:val="21"/>
        </w:rPr>
        <w:t xml:space="preserve"> </w:t>
      </w:r>
      <w:r>
        <w:rPr>
          <w:rFonts w:ascii="Microsoft Sans Serif"/>
          <w:sz w:val="21"/>
        </w:rPr>
        <w:t>замикання</w:t>
      </w:r>
      <w:r>
        <w:rPr>
          <w:rFonts w:ascii="Microsoft Sans Serif"/>
          <w:sz w:val="21"/>
        </w:rPr>
        <w:t xml:space="preserve">, </w:t>
      </w:r>
      <w:r>
        <w:rPr>
          <w:rFonts w:ascii="Microsoft Sans Serif"/>
          <w:sz w:val="21"/>
        </w:rPr>
        <w:t>виріб</w:t>
      </w:r>
      <w:r>
        <w:rPr>
          <w:rFonts w:ascii="Microsoft Sans Serif"/>
          <w:sz w:val="21"/>
        </w:rPr>
        <w:t xml:space="preserve"> </w:t>
      </w:r>
      <w:r>
        <w:rPr>
          <w:rFonts w:ascii="Microsoft Sans Serif"/>
          <w:sz w:val="21"/>
        </w:rPr>
        <w:t>вимкне</w:t>
      </w:r>
      <w:r>
        <w:rPr>
          <w:rFonts w:ascii="Microsoft Sans Serif"/>
          <w:sz w:val="21"/>
        </w:rPr>
        <w:t xml:space="preserve"> </w:t>
      </w:r>
      <w:r>
        <w:rPr>
          <w:rFonts w:ascii="Microsoft Sans Serif"/>
          <w:sz w:val="21"/>
        </w:rPr>
        <w:t>відповідний</w:t>
      </w:r>
      <w:r>
        <w:rPr>
          <w:rFonts w:ascii="Microsoft Sans Serif"/>
          <w:sz w:val="21"/>
        </w:rPr>
        <w:t xml:space="preserve"> </w:t>
      </w:r>
      <w:r>
        <w:rPr>
          <w:rFonts w:ascii="Microsoft Sans Serif"/>
          <w:sz w:val="21"/>
        </w:rPr>
        <w:t>вихід</w:t>
      </w:r>
      <w:r>
        <w:rPr>
          <w:rFonts w:ascii="Microsoft Sans Serif"/>
          <w:sz w:val="21"/>
        </w:rPr>
        <w:t xml:space="preserve">, </w:t>
      </w:r>
      <w:r>
        <w:rPr>
          <w:rFonts w:ascii="Microsoft Sans Serif"/>
          <w:sz w:val="21"/>
        </w:rPr>
        <w:t>а</w:t>
      </w:r>
      <w:r>
        <w:rPr>
          <w:rFonts w:ascii="Microsoft Sans Serif"/>
          <w:sz w:val="21"/>
        </w:rPr>
        <w:t xml:space="preserve"> </w:t>
      </w:r>
      <w:r>
        <w:rPr>
          <w:rFonts w:ascii="Microsoft Sans Serif"/>
          <w:sz w:val="21"/>
        </w:rPr>
        <w:t>потім</w:t>
      </w:r>
      <w:r>
        <w:rPr>
          <w:rFonts w:ascii="Microsoft Sans Serif"/>
          <w:sz w:val="21"/>
        </w:rPr>
        <w:t xml:space="preserve"> </w:t>
      </w:r>
      <w:r>
        <w:rPr>
          <w:rFonts w:ascii="Microsoft Sans Serif"/>
          <w:sz w:val="21"/>
        </w:rPr>
        <w:t>автоматично</w:t>
      </w:r>
      <w:r>
        <w:rPr>
          <w:rFonts w:ascii="Microsoft Sans Serif"/>
          <w:sz w:val="21"/>
        </w:rPr>
        <w:t xml:space="preserve"> </w:t>
      </w:r>
      <w:r>
        <w:rPr>
          <w:rFonts w:ascii="Microsoft Sans Serif"/>
          <w:sz w:val="21"/>
        </w:rPr>
        <w:t>запуститься</w:t>
      </w:r>
      <w:r>
        <w:rPr>
          <w:rFonts w:ascii="Microsoft Sans Serif"/>
          <w:sz w:val="21"/>
        </w:rPr>
        <w:t xml:space="preserve"> </w:t>
      </w:r>
      <w:r>
        <w:rPr>
          <w:rFonts w:ascii="Microsoft Sans Serif"/>
          <w:sz w:val="21"/>
        </w:rPr>
        <w:t>двічі</w:t>
      </w:r>
      <w:r>
        <w:rPr>
          <w:rFonts w:ascii="Microsoft Sans Serif"/>
          <w:sz w:val="21"/>
        </w:rPr>
        <w:t xml:space="preserve"> (</w:t>
      </w:r>
      <w:r>
        <w:rPr>
          <w:rFonts w:ascii="Microsoft Sans Serif"/>
          <w:sz w:val="21"/>
        </w:rPr>
        <w:t>з</w:t>
      </w:r>
      <w:r>
        <w:rPr>
          <w:rFonts w:ascii="Microsoft Sans Serif"/>
          <w:sz w:val="21"/>
        </w:rPr>
        <w:t xml:space="preserve"> </w:t>
      </w:r>
      <w:r>
        <w:rPr>
          <w:rFonts w:ascii="Microsoft Sans Serif"/>
          <w:sz w:val="21"/>
        </w:rPr>
        <w:t>інтервалом</w:t>
      </w:r>
      <w:r>
        <w:rPr>
          <w:rFonts w:ascii="Microsoft Sans Serif"/>
          <w:sz w:val="21"/>
        </w:rPr>
        <w:t xml:space="preserve"> 20 </w:t>
      </w:r>
      <w:r>
        <w:rPr>
          <w:rFonts w:ascii="Microsoft Sans Serif"/>
          <w:sz w:val="21"/>
        </w:rPr>
        <w:t>секунд</w:t>
      </w:r>
      <w:r>
        <w:rPr>
          <w:rFonts w:ascii="Microsoft Sans Serif"/>
          <w:sz w:val="21"/>
        </w:rPr>
        <w:t xml:space="preserve">). </w:t>
      </w:r>
      <w:r>
        <w:rPr>
          <w:rFonts w:ascii="Microsoft Sans Serif"/>
          <w:sz w:val="21"/>
        </w:rPr>
        <w:t>Якщо</w:t>
      </w:r>
      <w:r>
        <w:rPr>
          <w:rFonts w:ascii="Microsoft Sans Serif"/>
          <w:sz w:val="21"/>
        </w:rPr>
        <w:t xml:space="preserve"> </w:t>
      </w:r>
      <w:r>
        <w:rPr>
          <w:rFonts w:ascii="Microsoft Sans Serif"/>
          <w:sz w:val="21"/>
        </w:rPr>
        <w:t>тривога</w:t>
      </w:r>
      <w:r>
        <w:rPr>
          <w:rFonts w:ascii="Microsoft Sans Serif"/>
          <w:sz w:val="21"/>
        </w:rPr>
        <w:t xml:space="preserve"> </w:t>
      </w:r>
      <w:r>
        <w:rPr>
          <w:rFonts w:ascii="Microsoft Sans Serif"/>
          <w:sz w:val="21"/>
        </w:rPr>
        <w:t>перевищення</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перевантаження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короткого</w:t>
      </w:r>
      <w:r>
        <w:rPr>
          <w:rFonts w:ascii="Microsoft Sans Serif"/>
          <w:sz w:val="21"/>
        </w:rPr>
        <w:t xml:space="preserve"> </w:t>
      </w:r>
      <w:r>
        <w:rPr>
          <w:rFonts w:ascii="Microsoft Sans Serif"/>
          <w:sz w:val="21"/>
        </w:rPr>
        <w:t>замикання</w:t>
      </w:r>
      <w:r>
        <w:rPr>
          <w:rFonts w:ascii="Microsoft Sans Serif"/>
          <w:sz w:val="21"/>
        </w:rPr>
        <w:t xml:space="preserve"> </w:t>
      </w:r>
      <w:r>
        <w:rPr>
          <w:rFonts w:ascii="Microsoft Sans Serif"/>
          <w:sz w:val="21"/>
        </w:rPr>
        <w:t>все</w:t>
      </w:r>
      <w:r>
        <w:rPr>
          <w:rFonts w:ascii="Microsoft Sans Serif"/>
          <w:sz w:val="21"/>
        </w:rPr>
        <w:t xml:space="preserve"> </w:t>
      </w:r>
      <w:r>
        <w:rPr>
          <w:rFonts w:ascii="Microsoft Sans Serif"/>
          <w:sz w:val="21"/>
        </w:rPr>
        <w:t>ще</w:t>
      </w:r>
      <w:r>
        <w:rPr>
          <w:rFonts w:ascii="Microsoft Sans Serif"/>
          <w:sz w:val="21"/>
        </w:rPr>
        <w:t xml:space="preserve"> </w:t>
      </w:r>
      <w:r>
        <w:rPr>
          <w:rFonts w:ascii="Microsoft Sans Serif"/>
          <w:sz w:val="21"/>
        </w:rPr>
        <w:t>є</w:t>
      </w:r>
      <w:r>
        <w:rPr>
          <w:rFonts w:ascii="Microsoft Sans Serif"/>
          <w:sz w:val="21"/>
        </w:rPr>
        <w:t xml:space="preserve">, </w:t>
      </w:r>
      <w:r>
        <w:rPr>
          <w:rFonts w:ascii="Microsoft Sans Serif"/>
          <w:sz w:val="21"/>
        </w:rPr>
        <w:t>то</w:t>
      </w:r>
      <w:r>
        <w:rPr>
          <w:rFonts w:ascii="Microsoft Sans Serif"/>
          <w:sz w:val="21"/>
        </w:rPr>
        <w:t xml:space="preserve"> </w:t>
      </w:r>
      <w:r>
        <w:rPr>
          <w:rFonts w:ascii="Microsoft Sans Serif"/>
          <w:sz w:val="21"/>
        </w:rPr>
        <w:t>вихід</w:t>
      </w:r>
      <w:r>
        <w:rPr>
          <w:rFonts w:ascii="Microsoft Sans Serif"/>
          <w:sz w:val="21"/>
        </w:rPr>
        <w:t xml:space="preserve"> </w:t>
      </w:r>
      <w:r>
        <w:rPr>
          <w:rFonts w:ascii="Microsoft Sans Serif"/>
          <w:sz w:val="21"/>
        </w:rPr>
        <w:t>буде</w:t>
      </w:r>
      <w:r>
        <w:rPr>
          <w:rFonts w:ascii="Microsoft Sans Serif"/>
          <w:sz w:val="21"/>
        </w:rPr>
        <w:t xml:space="preserve"> </w:t>
      </w:r>
      <w:r>
        <w:rPr>
          <w:rFonts w:ascii="Microsoft Sans Serif"/>
          <w:sz w:val="21"/>
        </w:rPr>
        <w:t>заблоковано</w:t>
      </w:r>
      <w:r>
        <w:rPr>
          <w:rFonts w:ascii="Microsoft Sans Serif"/>
          <w:sz w:val="21"/>
        </w:rPr>
        <w:t xml:space="preserve">, </w:t>
      </w:r>
      <w:r>
        <w:rPr>
          <w:rFonts w:ascii="Microsoft Sans Serif"/>
          <w:sz w:val="21"/>
        </w:rPr>
        <w:t>і</w:t>
      </w:r>
      <w:r>
        <w:rPr>
          <w:rFonts w:ascii="Microsoft Sans Serif"/>
          <w:sz w:val="21"/>
        </w:rPr>
        <w:t xml:space="preserve"> </w:t>
      </w:r>
      <w:r>
        <w:rPr>
          <w:rFonts w:ascii="Microsoft Sans Serif"/>
          <w:sz w:val="21"/>
        </w:rPr>
        <w:t>його</w:t>
      </w:r>
      <w:r>
        <w:rPr>
          <w:rFonts w:ascii="Microsoft Sans Serif"/>
          <w:sz w:val="21"/>
        </w:rPr>
        <w:t xml:space="preserve"> </w:t>
      </w:r>
      <w:r>
        <w:rPr>
          <w:rFonts w:ascii="Microsoft Sans Serif"/>
          <w:sz w:val="21"/>
        </w:rPr>
        <w:t>потрібно</w:t>
      </w:r>
      <w:r>
        <w:rPr>
          <w:rFonts w:ascii="Microsoft Sans Serif"/>
          <w:sz w:val="21"/>
        </w:rPr>
        <w:t xml:space="preserve"> </w:t>
      </w:r>
      <w:r>
        <w:rPr>
          <w:rFonts w:ascii="Microsoft Sans Serif"/>
          <w:sz w:val="21"/>
        </w:rPr>
        <w:t>буде</w:t>
      </w:r>
      <w:r>
        <w:rPr>
          <w:rFonts w:ascii="Microsoft Sans Serif"/>
          <w:sz w:val="21"/>
        </w:rPr>
        <w:t xml:space="preserve"> </w:t>
      </w:r>
      <w:r>
        <w:rPr>
          <w:rFonts w:ascii="Microsoft Sans Serif"/>
          <w:sz w:val="21"/>
        </w:rPr>
        <w:t>вручну</w:t>
      </w:r>
      <w:r>
        <w:rPr>
          <w:rFonts w:ascii="Microsoft Sans Serif"/>
          <w:sz w:val="21"/>
        </w:rPr>
        <w:t xml:space="preserve"> </w:t>
      </w:r>
      <w:r>
        <w:rPr>
          <w:rFonts w:ascii="Microsoft Sans Serif"/>
          <w:sz w:val="21"/>
        </w:rPr>
        <w:t>усунути</w:t>
      </w:r>
      <w:r>
        <w:rPr>
          <w:rFonts w:ascii="Microsoft Sans Serif"/>
          <w:sz w:val="21"/>
        </w:rPr>
        <w:t xml:space="preserve">, </w:t>
      </w:r>
      <w:r>
        <w:rPr>
          <w:rFonts w:ascii="Microsoft Sans Serif"/>
          <w:sz w:val="21"/>
        </w:rPr>
        <w:t>а</w:t>
      </w:r>
      <w:r>
        <w:rPr>
          <w:rFonts w:ascii="Microsoft Sans Serif"/>
          <w:sz w:val="21"/>
        </w:rPr>
        <w:t xml:space="preserve"> </w:t>
      </w:r>
      <w:r>
        <w:rPr>
          <w:rFonts w:ascii="Microsoft Sans Serif"/>
          <w:sz w:val="21"/>
        </w:rPr>
        <w:t>потім</w:t>
      </w:r>
      <w:r>
        <w:rPr>
          <w:rFonts w:ascii="Microsoft Sans Serif"/>
          <w:sz w:val="21"/>
        </w:rPr>
        <w:t xml:space="preserve"> </w:t>
      </w:r>
      <w:r>
        <w:rPr>
          <w:rFonts w:ascii="Microsoft Sans Serif"/>
          <w:sz w:val="21"/>
        </w:rPr>
        <w:t>перезапустити</w:t>
      </w:r>
      <w:r>
        <w:rPr>
          <w:rFonts w:ascii="Microsoft Sans Serif"/>
          <w:sz w:val="21"/>
        </w:rPr>
        <w:t xml:space="preserve">. </w:t>
      </w:r>
      <w:r>
        <w:rPr>
          <w:rFonts w:ascii="Microsoft Sans Serif"/>
          <w:sz w:val="21"/>
        </w:rPr>
        <w:t>Якщо</w:t>
      </w:r>
      <w:r>
        <w:rPr>
          <w:rFonts w:ascii="Microsoft Sans Serif"/>
          <w:sz w:val="21"/>
        </w:rPr>
        <w:t xml:space="preserve"> </w:t>
      </w:r>
      <w:r>
        <w:rPr>
          <w:rFonts w:ascii="Microsoft Sans Serif"/>
          <w:sz w:val="21"/>
        </w:rPr>
        <w:t>вихід</w:t>
      </w:r>
      <w:r>
        <w:rPr>
          <w:rFonts w:ascii="Microsoft Sans Serif"/>
          <w:sz w:val="21"/>
        </w:rPr>
        <w:t xml:space="preserve"> </w:t>
      </w:r>
      <w:r>
        <w:rPr>
          <w:rFonts w:ascii="Microsoft Sans Serif"/>
          <w:sz w:val="21"/>
        </w:rPr>
        <w:t>блокується</w:t>
      </w:r>
      <w:r>
        <w:rPr>
          <w:rFonts w:ascii="Microsoft Sans Serif"/>
          <w:sz w:val="21"/>
        </w:rPr>
        <w:t xml:space="preserve"> </w:t>
      </w:r>
      <w:r>
        <w:rPr>
          <w:rFonts w:ascii="Microsoft Sans Serif"/>
          <w:sz w:val="21"/>
        </w:rPr>
        <w:t>кілька</w:t>
      </w:r>
      <w:r>
        <w:rPr>
          <w:rFonts w:ascii="Microsoft Sans Serif"/>
          <w:sz w:val="21"/>
        </w:rPr>
        <w:t xml:space="preserve"> </w:t>
      </w:r>
      <w:r>
        <w:rPr>
          <w:rFonts w:ascii="Microsoft Sans Serif"/>
          <w:sz w:val="21"/>
        </w:rPr>
        <w:t>разів</w:t>
      </w:r>
      <w:r>
        <w:rPr>
          <w:rFonts w:ascii="Microsoft Sans Serif"/>
          <w:sz w:val="21"/>
        </w:rPr>
        <w:t xml:space="preserve"> </w:t>
      </w:r>
      <w:r>
        <w:rPr>
          <w:rFonts w:ascii="Microsoft Sans Serif"/>
          <w:sz w:val="21"/>
        </w:rPr>
        <w:t>після</w:t>
      </w:r>
      <w:r>
        <w:rPr>
          <w:rFonts w:ascii="Microsoft Sans Serif"/>
          <w:sz w:val="21"/>
        </w:rPr>
        <w:t xml:space="preserve"> </w:t>
      </w:r>
      <w:r>
        <w:rPr>
          <w:rFonts w:ascii="Microsoft Sans Serif"/>
          <w:sz w:val="21"/>
        </w:rPr>
        <w:t>перезапуску</w:t>
      </w:r>
      <w:r>
        <w:rPr>
          <w:rFonts w:ascii="Microsoft Sans Serif"/>
          <w:sz w:val="21"/>
        </w:rPr>
        <w:t xml:space="preserve">, </w:t>
      </w:r>
      <w:r>
        <w:rPr>
          <w:rFonts w:ascii="Microsoft Sans Serif"/>
          <w:sz w:val="21"/>
        </w:rPr>
        <w:t>негайно</w:t>
      </w:r>
      <w:r>
        <w:rPr>
          <w:rFonts w:ascii="Microsoft Sans Serif"/>
          <w:sz w:val="21"/>
        </w:rPr>
        <w:t xml:space="preserve"> </w:t>
      </w:r>
      <w:r>
        <w:rPr>
          <w:rFonts w:ascii="Microsoft Sans Serif"/>
          <w:sz w:val="21"/>
        </w:rPr>
        <w:t>припиніть</w:t>
      </w:r>
      <w:r>
        <w:rPr>
          <w:rFonts w:ascii="Microsoft Sans Serif"/>
          <w:sz w:val="21"/>
        </w:rPr>
        <w:t xml:space="preserve"> </w:t>
      </w:r>
      <w:r>
        <w:rPr>
          <w:rFonts w:ascii="Microsoft Sans Serif"/>
          <w:sz w:val="21"/>
        </w:rPr>
        <w:t>використовувати</w:t>
      </w:r>
      <w:r>
        <w:rPr>
          <w:rFonts w:ascii="Microsoft Sans Serif"/>
          <w:sz w:val="21"/>
        </w:rPr>
        <w:t xml:space="preserve"> </w:t>
      </w:r>
      <w:r>
        <w:rPr>
          <w:rFonts w:ascii="Microsoft Sans Serif"/>
          <w:sz w:val="21"/>
        </w:rPr>
        <w:t>його</w:t>
      </w:r>
      <w:r>
        <w:rPr>
          <w:rFonts w:ascii="Microsoft Sans Serif"/>
          <w:sz w:val="21"/>
        </w:rPr>
        <w:t xml:space="preserve"> (</w:t>
      </w:r>
      <w:r>
        <w:rPr>
          <w:rFonts w:ascii="Microsoft Sans Serif"/>
          <w:sz w:val="21"/>
        </w:rPr>
        <w:t>тільки</w:t>
      </w:r>
      <w:r>
        <w:rPr>
          <w:rFonts w:ascii="Microsoft Sans Serif"/>
          <w:sz w:val="21"/>
        </w:rPr>
        <w:t xml:space="preserve"> </w:t>
      </w:r>
      <w:r>
        <w:rPr>
          <w:rFonts w:ascii="Microsoft Sans Serif"/>
          <w:sz w:val="21"/>
        </w:rPr>
        <w:t>після</w:t>
      </w:r>
      <w:r>
        <w:rPr>
          <w:rFonts w:ascii="Microsoft Sans Serif"/>
          <w:sz w:val="21"/>
        </w:rPr>
        <w:t xml:space="preserve"> </w:t>
      </w:r>
      <w:r>
        <w:rPr>
          <w:rFonts w:ascii="Microsoft Sans Serif"/>
          <w:sz w:val="21"/>
        </w:rPr>
        <w:t>усунення</w:t>
      </w:r>
      <w:r>
        <w:rPr>
          <w:rFonts w:ascii="Microsoft Sans Serif"/>
          <w:sz w:val="21"/>
        </w:rPr>
        <w:t xml:space="preserve"> </w:t>
      </w:r>
      <w:r>
        <w:rPr>
          <w:rFonts w:ascii="Microsoft Sans Serif"/>
          <w:sz w:val="21"/>
        </w:rPr>
        <w:t>несправностей</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зверніться</w:t>
      </w:r>
      <w:r>
        <w:rPr>
          <w:rFonts w:ascii="Microsoft Sans Serif"/>
          <w:sz w:val="21"/>
        </w:rPr>
        <w:t xml:space="preserve"> </w:t>
      </w:r>
      <w:r>
        <w:rPr>
          <w:rFonts w:ascii="Microsoft Sans Serif"/>
          <w:sz w:val="21"/>
        </w:rPr>
        <w:t>по</w:t>
      </w:r>
      <w:r>
        <w:rPr>
          <w:rFonts w:ascii="Microsoft Sans Serif"/>
          <w:sz w:val="21"/>
        </w:rPr>
        <w:t xml:space="preserve"> </w:t>
      </w:r>
      <w:r>
        <w:rPr>
          <w:rFonts w:ascii="Microsoft Sans Serif"/>
          <w:sz w:val="21"/>
        </w:rPr>
        <w:t>допомогу</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продавця</w:t>
      </w:r>
      <w:r>
        <w:rPr>
          <w:rFonts w:ascii="Microsoft Sans Serif"/>
          <w:sz w:val="21"/>
        </w:rPr>
        <w:t xml:space="preserve"> </w:t>
      </w:r>
      <w:r>
        <w:rPr>
          <w:rFonts w:ascii="Microsoft Sans Serif"/>
          <w:sz w:val="21"/>
        </w:rPr>
        <w:t>чи</w:t>
      </w:r>
      <w:r>
        <w:rPr>
          <w:rFonts w:ascii="Microsoft Sans Serif"/>
          <w:sz w:val="21"/>
        </w:rPr>
        <w:t xml:space="preserve"> </w:t>
      </w:r>
      <w:r>
        <w:rPr>
          <w:rFonts w:ascii="Microsoft Sans Serif"/>
          <w:sz w:val="21"/>
        </w:rPr>
        <w:t>агента</w:t>
      </w:r>
      <w:r>
        <w:rPr>
          <w:rFonts w:ascii="Microsoft Sans Serif"/>
          <w:sz w:val="21"/>
        </w:rPr>
        <w:t xml:space="preserve"> </w:t>
      </w:r>
      <w:r>
        <w:rPr>
          <w:rFonts w:ascii="Microsoft Sans Serif"/>
          <w:sz w:val="21"/>
        </w:rPr>
        <w:t>з</w:t>
      </w:r>
      <w:r>
        <w:rPr>
          <w:rFonts w:ascii="Microsoft Sans Serif"/>
          <w:sz w:val="21"/>
        </w:rPr>
        <w:t xml:space="preserve"> </w:t>
      </w:r>
      <w:r>
        <w:rPr>
          <w:rFonts w:ascii="Microsoft Sans Serif"/>
          <w:sz w:val="21"/>
        </w:rPr>
        <w:t>обслуговування</w:t>
      </w:r>
      <w:r>
        <w:rPr>
          <w:rFonts w:ascii="Microsoft Sans Serif"/>
          <w:sz w:val="21"/>
        </w:rPr>
        <w:t>.</w:t>
      </w:r>
    </w:p>
    <w:p w:rsidR="006D25D3" w:rsidRDefault="00961BE2" w:rsidP="00CB152F">
      <w:pPr>
        <w:pStyle w:val="a4"/>
        <w:numPr>
          <w:ilvl w:val="0"/>
          <w:numId w:val="6"/>
        </w:numPr>
        <w:tabs>
          <w:tab w:val="left" w:pos="533"/>
          <w:tab w:val="left" w:pos="8647"/>
        </w:tabs>
        <w:spacing w:before="1" w:line="343" w:lineRule="auto"/>
        <w:ind w:right="145" w:firstLine="0"/>
        <w:jc w:val="both"/>
        <w:rPr>
          <w:rFonts w:ascii="Microsoft Sans Serif"/>
          <w:sz w:val="21"/>
        </w:rPr>
      </w:pPr>
      <w:r>
        <w:rPr>
          <w:rFonts w:ascii="Microsoft Sans Serif"/>
          <w:sz w:val="21"/>
        </w:rPr>
        <w:t>Коли</w:t>
      </w:r>
      <w:r>
        <w:rPr>
          <w:rFonts w:ascii="Microsoft Sans Serif"/>
          <w:sz w:val="21"/>
        </w:rPr>
        <w:t xml:space="preserve"> </w:t>
      </w:r>
      <w:r>
        <w:rPr>
          <w:rFonts w:ascii="Microsoft Sans Serif"/>
          <w:sz w:val="21"/>
        </w:rPr>
        <w:t>заряд</w:t>
      </w:r>
      <w:r>
        <w:rPr>
          <w:rFonts w:ascii="Microsoft Sans Serif"/>
          <w:sz w:val="21"/>
        </w:rPr>
        <w:t xml:space="preserve"> </w:t>
      </w:r>
      <w:r>
        <w:rPr>
          <w:rFonts w:ascii="Microsoft Sans Serif"/>
          <w:sz w:val="21"/>
        </w:rPr>
        <w:t>батареї</w:t>
      </w:r>
      <w:r>
        <w:rPr>
          <w:rFonts w:ascii="Microsoft Sans Serif"/>
          <w:sz w:val="21"/>
        </w:rPr>
        <w:t xml:space="preserve"> </w:t>
      </w:r>
      <w:r>
        <w:rPr>
          <w:rFonts w:ascii="Microsoft Sans Serif"/>
          <w:sz w:val="21"/>
        </w:rPr>
        <w:t>розряджається</w:t>
      </w:r>
      <w:r>
        <w:rPr>
          <w:rFonts w:ascii="Microsoft Sans Serif"/>
          <w:sz w:val="21"/>
        </w:rPr>
        <w:t xml:space="preserve"> </w:t>
      </w:r>
      <w:r>
        <w:rPr>
          <w:rFonts w:ascii="Microsoft Sans Serif"/>
          <w:sz w:val="21"/>
        </w:rPr>
        <w:t>до</w:t>
      </w:r>
      <w:r>
        <w:rPr>
          <w:rFonts w:ascii="Microsoft Sans Serif"/>
          <w:sz w:val="21"/>
        </w:rPr>
        <w:t xml:space="preserve"> 0%, </w:t>
      </w:r>
      <w:r>
        <w:rPr>
          <w:rFonts w:ascii="Microsoft Sans Serif"/>
          <w:sz w:val="21"/>
        </w:rPr>
        <w:t>вихід</w:t>
      </w:r>
      <w:r>
        <w:rPr>
          <w:rFonts w:ascii="Microsoft Sans Serif"/>
          <w:sz w:val="21"/>
        </w:rPr>
        <w:t xml:space="preserve"> </w:t>
      </w:r>
      <w:r>
        <w:rPr>
          <w:rFonts w:ascii="Microsoft Sans Serif"/>
          <w:sz w:val="21"/>
        </w:rPr>
        <w:t>постійного</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змінного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автоматично</w:t>
      </w:r>
      <w:r>
        <w:rPr>
          <w:rFonts w:ascii="Microsoft Sans Serif"/>
          <w:sz w:val="21"/>
        </w:rPr>
        <w:t xml:space="preserve"> </w:t>
      </w:r>
      <w:r>
        <w:rPr>
          <w:rFonts w:ascii="Microsoft Sans Serif"/>
          <w:sz w:val="21"/>
        </w:rPr>
        <w:t>вимикається</w:t>
      </w:r>
      <w:r>
        <w:rPr>
          <w:rFonts w:ascii="Microsoft Sans Serif"/>
          <w:sz w:val="21"/>
        </w:rPr>
        <w:t xml:space="preserve">. </w:t>
      </w:r>
      <w:r>
        <w:rPr>
          <w:rFonts w:ascii="Microsoft Sans Serif"/>
          <w:sz w:val="21"/>
        </w:rPr>
        <w:t>Лише</w:t>
      </w:r>
      <w:r>
        <w:rPr>
          <w:rFonts w:ascii="Microsoft Sans Serif"/>
          <w:sz w:val="21"/>
        </w:rPr>
        <w:t xml:space="preserve"> </w:t>
      </w:r>
      <w:r>
        <w:rPr>
          <w:rFonts w:ascii="Microsoft Sans Serif"/>
          <w:sz w:val="21"/>
        </w:rPr>
        <w:t>коли</w:t>
      </w:r>
      <w:r>
        <w:rPr>
          <w:rFonts w:ascii="Microsoft Sans Serif"/>
          <w:sz w:val="21"/>
        </w:rPr>
        <w:t xml:space="preserve"> </w:t>
      </w:r>
      <w:r>
        <w:rPr>
          <w:rFonts w:ascii="Microsoft Sans Serif"/>
          <w:sz w:val="21"/>
        </w:rPr>
        <w:t>рівень</w:t>
      </w:r>
      <w:r>
        <w:rPr>
          <w:rFonts w:ascii="Microsoft Sans Serif"/>
          <w:sz w:val="21"/>
        </w:rPr>
        <w:t xml:space="preserve"> </w:t>
      </w:r>
      <w:r>
        <w:rPr>
          <w:rFonts w:ascii="Microsoft Sans Serif"/>
          <w:sz w:val="21"/>
        </w:rPr>
        <w:t>заряду</w:t>
      </w:r>
      <w:r>
        <w:rPr>
          <w:rFonts w:ascii="Microsoft Sans Serif"/>
          <w:sz w:val="21"/>
        </w:rPr>
        <w:t xml:space="preserve"> </w:t>
      </w:r>
      <w:r>
        <w:rPr>
          <w:rFonts w:ascii="Microsoft Sans Serif"/>
          <w:sz w:val="21"/>
        </w:rPr>
        <w:t>батареї</w:t>
      </w:r>
      <w:r>
        <w:rPr>
          <w:rFonts w:ascii="Microsoft Sans Serif"/>
          <w:sz w:val="21"/>
        </w:rPr>
        <w:t xml:space="preserve"> </w:t>
      </w:r>
      <w:r>
        <w:rPr>
          <w:rFonts w:ascii="Microsoft Sans Serif"/>
          <w:sz w:val="21"/>
        </w:rPr>
        <w:t>перевищує</w:t>
      </w:r>
      <w:r>
        <w:rPr>
          <w:rFonts w:ascii="Microsoft Sans Serif"/>
          <w:sz w:val="21"/>
        </w:rPr>
        <w:t xml:space="preserve"> 5%, </w:t>
      </w:r>
      <w:r>
        <w:rPr>
          <w:rFonts w:ascii="Microsoft Sans Serif"/>
          <w:sz w:val="21"/>
        </w:rPr>
        <w:t>вихід</w:t>
      </w:r>
      <w:r>
        <w:rPr>
          <w:rFonts w:ascii="Microsoft Sans Serif"/>
          <w:sz w:val="21"/>
        </w:rPr>
        <w:t xml:space="preserve"> </w:t>
      </w:r>
      <w:r>
        <w:rPr>
          <w:rFonts w:ascii="Microsoft Sans Serif"/>
          <w:sz w:val="21"/>
        </w:rPr>
        <w:t>постійного</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змінного</w:t>
      </w:r>
      <w:r>
        <w:rPr>
          <w:rFonts w:ascii="Microsoft Sans Serif"/>
          <w:sz w:val="21"/>
        </w:rPr>
        <w:t xml:space="preserve"> </w:t>
      </w:r>
      <w:r>
        <w:rPr>
          <w:rFonts w:ascii="Microsoft Sans Serif"/>
          <w:sz w:val="21"/>
        </w:rPr>
        <w:t>струму</w:t>
      </w:r>
      <w:r>
        <w:rPr>
          <w:rFonts w:ascii="Microsoft Sans Serif"/>
          <w:sz w:val="21"/>
        </w:rPr>
        <w:t xml:space="preserve"> </w:t>
      </w:r>
      <w:r>
        <w:rPr>
          <w:rFonts w:ascii="Microsoft Sans Serif"/>
          <w:sz w:val="21"/>
        </w:rPr>
        <w:t>можна</w:t>
      </w:r>
      <w:r>
        <w:rPr>
          <w:rFonts w:ascii="Microsoft Sans Serif"/>
          <w:sz w:val="21"/>
        </w:rPr>
        <w:t xml:space="preserve"> </w:t>
      </w:r>
      <w:r>
        <w:rPr>
          <w:rFonts w:ascii="Microsoft Sans Serif"/>
          <w:sz w:val="21"/>
        </w:rPr>
        <w:t>увімкнути</w:t>
      </w:r>
      <w:r>
        <w:rPr>
          <w:rFonts w:ascii="Microsoft Sans Serif"/>
          <w:sz w:val="21"/>
        </w:rPr>
        <w:t xml:space="preserve">, </w:t>
      </w:r>
      <w:r>
        <w:rPr>
          <w:rFonts w:ascii="Microsoft Sans Serif"/>
          <w:sz w:val="21"/>
        </w:rPr>
        <w:t>щоб</w:t>
      </w:r>
      <w:r>
        <w:rPr>
          <w:rFonts w:ascii="Microsoft Sans Serif"/>
          <w:sz w:val="21"/>
        </w:rPr>
        <w:t xml:space="preserve"> </w:t>
      </w:r>
      <w:r>
        <w:rPr>
          <w:rFonts w:ascii="Microsoft Sans Serif"/>
          <w:sz w:val="21"/>
        </w:rPr>
        <w:t>захистити</w:t>
      </w:r>
      <w:r>
        <w:rPr>
          <w:rFonts w:ascii="Microsoft Sans Serif"/>
          <w:sz w:val="21"/>
        </w:rPr>
        <w:t xml:space="preserve"> </w:t>
      </w:r>
      <w:r>
        <w:rPr>
          <w:rFonts w:ascii="Microsoft Sans Serif"/>
          <w:sz w:val="21"/>
        </w:rPr>
        <w:t>батарею</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збільшити</w:t>
      </w:r>
      <w:r>
        <w:rPr>
          <w:rFonts w:ascii="Microsoft Sans Serif"/>
          <w:sz w:val="21"/>
        </w:rPr>
        <w:t xml:space="preserve"> </w:t>
      </w:r>
      <w:r>
        <w:rPr>
          <w:rFonts w:ascii="Microsoft Sans Serif"/>
          <w:sz w:val="21"/>
        </w:rPr>
        <w:t>термін</w:t>
      </w:r>
      <w:r>
        <w:rPr>
          <w:rFonts w:ascii="Microsoft Sans Serif"/>
          <w:sz w:val="21"/>
        </w:rPr>
        <w:t xml:space="preserve"> </w:t>
      </w:r>
      <w:r>
        <w:rPr>
          <w:rFonts w:ascii="Microsoft Sans Serif"/>
          <w:sz w:val="21"/>
        </w:rPr>
        <w:t>її</w:t>
      </w:r>
      <w:r>
        <w:rPr>
          <w:rFonts w:ascii="Microsoft Sans Serif"/>
          <w:sz w:val="21"/>
        </w:rPr>
        <w:t xml:space="preserve"> </w:t>
      </w:r>
      <w:r>
        <w:rPr>
          <w:rFonts w:ascii="Microsoft Sans Serif"/>
          <w:sz w:val="21"/>
        </w:rPr>
        <w:t>служби</w:t>
      </w:r>
      <w:r>
        <w:rPr>
          <w:rFonts w:ascii="Microsoft Sans Serif"/>
          <w:sz w:val="21"/>
        </w:rPr>
        <w:t>.</w:t>
      </w:r>
    </w:p>
    <w:p w:rsidR="006D25D3" w:rsidRDefault="00961BE2" w:rsidP="00CB152F">
      <w:pPr>
        <w:pStyle w:val="a4"/>
        <w:numPr>
          <w:ilvl w:val="0"/>
          <w:numId w:val="6"/>
        </w:numPr>
        <w:tabs>
          <w:tab w:val="left" w:pos="533"/>
          <w:tab w:val="left" w:pos="8647"/>
        </w:tabs>
        <w:spacing w:before="1"/>
        <w:ind w:left="532" w:right="145" w:hanging="313"/>
        <w:jc w:val="both"/>
        <w:rPr>
          <w:rFonts w:ascii="Microsoft Sans Serif"/>
          <w:sz w:val="21"/>
        </w:rPr>
      </w:pPr>
      <w:r>
        <w:rPr>
          <w:rFonts w:ascii="Microsoft Sans Serif"/>
          <w:sz w:val="21"/>
        </w:rPr>
        <w:t>Цей</w:t>
      </w:r>
      <w:r>
        <w:rPr>
          <w:rFonts w:ascii="Microsoft Sans Serif"/>
          <w:sz w:val="21"/>
        </w:rPr>
        <w:t xml:space="preserve"> </w:t>
      </w:r>
      <w:r>
        <w:rPr>
          <w:rFonts w:ascii="Microsoft Sans Serif"/>
          <w:sz w:val="21"/>
        </w:rPr>
        <w:t>пристрій</w:t>
      </w:r>
      <w:r>
        <w:rPr>
          <w:rFonts w:ascii="Microsoft Sans Serif"/>
          <w:sz w:val="21"/>
        </w:rPr>
        <w:t xml:space="preserve"> </w:t>
      </w:r>
      <w:r>
        <w:rPr>
          <w:rFonts w:ascii="Microsoft Sans Serif"/>
          <w:sz w:val="21"/>
        </w:rPr>
        <w:t>підтримує</w:t>
      </w:r>
      <w:r>
        <w:rPr>
          <w:rFonts w:ascii="Microsoft Sans Serif"/>
          <w:sz w:val="21"/>
        </w:rPr>
        <w:t xml:space="preserve"> </w:t>
      </w:r>
      <w:r>
        <w:rPr>
          <w:rFonts w:ascii="Microsoft Sans Serif"/>
          <w:sz w:val="21"/>
        </w:rPr>
        <w:t>зарядку</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розрядку</w:t>
      </w:r>
      <w:r>
        <w:rPr>
          <w:rFonts w:ascii="Microsoft Sans Serif"/>
          <w:sz w:val="21"/>
        </w:rPr>
        <w:t xml:space="preserve"> </w:t>
      </w:r>
      <w:r>
        <w:rPr>
          <w:rFonts w:ascii="Microsoft Sans Serif"/>
          <w:sz w:val="21"/>
        </w:rPr>
        <w:t>одночасно</w:t>
      </w:r>
      <w:r>
        <w:rPr>
          <w:rFonts w:ascii="Microsoft Sans Serif"/>
          <w:sz w:val="21"/>
        </w:rPr>
        <w:t>.</w:t>
      </w:r>
    </w:p>
    <w:p w:rsidR="006D25D3" w:rsidRDefault="006D25D3">
      <w:pPr>
        <w:pStyle w:val="a3"/>
        <w:rPr>
          <w:sz w:val="24"/>
        </w:rPr>
      </w:pPr>
    </w:p>
    <w:p w:rsidR="006D25D3" w:rsidRDefault="00961BE2">
      <w:pPr>
        <w:pStyle w:val="2"/>
        <w:numPr>
          <w:ilvl w:val="0"/>
          <w:numId w:val="15"/>
        </w:numPr>
        <w:tabs>
          <w:tab w:val="left" w:pos="725"/>
        </w:tabs>
        <w:spacing w:before="183"/>
        <w:ind w:left="724" w:hanging="505"/>
      </w:pPr>
      <w:r>
        <w:t>Розрахунок часу роботи</w:t>
      </w:r>
    </w:p>
    <w:p w:rsidR="006D25D3" w:rsidRDefault="00961BE2">
      <w:pPr>
        <w:pStyle w:val="a3"/>
        <w:spacing w:before="5"/>
        <w:rPr>
          <w:rFonts w:ascii="Arial"/>
          <w:b/>
          <w:sz w:val="23"/>
        </w:rPr>
      </w:pPr>
      <w:r>
        <w:pict>
          <v:group id="_x0000_s1046" style="position:absolute;margin-left:160pt;margin-top:15.45pt;width:80.5pt;height:85.25pt;z-index:-15703552;mso-wrap-distance-left:0;mso-wrap-distance-right:0;mso-position-horizontal-relative:page" coordorigin="3200,309" coordsize="1610,1705">
            <v:shape id="_x0000_s1049" style="position:absolute;left:3210;top:318;width:1590;height:1685" coordorigin="3210,319" coordsize="1590,1685" path="m4535,319r-1060,l3405,328r-64,27l3288,396r-42,54l3219,513r-9,71l3210,1739r9,70l3246,1872r42,54l3341,1968r64,26l3475,2004r1060,l4605,1994r64,-26l4722,1926r42,-54l4791,1809r9,-70l4800,584r-9,-71l4764,450r-42,-54l4669,355r-64,-27l4535,319xe" fillcolor="#7e7e7e" stroked="f">
              <v:path arrowok="t"/>
            </v:shape>
            <v:shape id="_x0000_s1048" style="position:absolute;left:3210;top:318;width:1590;height:1685" coordorigin="3210,319" coordsize="1590,1685" path="m3210,584r9,-71l3246,450r42,-54l3341,355r64,-27l3475,319r1060,l4605,328r64,27l4722,396r42,54l4791,513r9,71l4800,1739r-9,70l4764,1872r-42,54l4669,1968r-64,26l4535,2004r-1060,l3405,1994r-64,-26l3288,1926r-42,-54l3219,1809r-9,-70l3210,584xe" filled="f" strokecolor="#7e7e7e" strokeweight="1pt">
              <v:path arrowok="t"/>
            </v:shape>
            <v:shape id="_x0000_s1047" type="#_x0000_t202" style="position:absolute;left:3200;top:308;width:1610;height:1705" filled="f" stroked="f">
              <v:textbox style="mso-next-textbox:#_x0000_s1047" inset="0,0,0,0">
                <w:txbxContent>
                  <w:p w:rsidR="00961BE2" w:rsidRDefault="00961BE2">
                    <w:pPr>
                      <w:spacing w:before="3"/>
                      <w:rPr>
                        <w:rFonts w:ascii="Arial"/>
                        <w:b/>
                        <w:sz w:val="19"/>
                      </w:rPr>
                    </w:pPr>
                  </w:p>
                  <w:p w:rsidR="00961BE2" w:rsidRPr="00CB152F" w:rsidRDefault="00961BE2">
                    <w:pPr>
                      <w:ind w:left="316"/>
                      <w:rPr>
                        <w:sz w:val="20"/>
                        <w:szCs w:val="20"/>
                      </w:rPr>
                    </w:pPr>
                    <w:proofErr w:type="spellStart"/>
                    <w:r w:rsidRPr="00CB152F">
                      <w:rPr>
                        <w:sz w:val="20"/>
                        <w:szCs w:val="20"/>
                      </w:rPr>
                      <w:t>Смартфон</w:t>
                    </w:r>
                    <w:proofErr w:type="spellEnd"/>
                  </w:p>
                  <w:p w:rsidR="00CB152F" w:rsidRDefault="00961BE2" w:rsidP="00CB152F">
                    <w:pPr>
                      <w:spacing w:before="97" w:line="314" w:lineRule="auto"/>
                      <w:ind w:left="142" w:right="192"/>
                      <w:jc w:val="center"/>
                      <w:rPr>
                        <w:sz w:val="21"/>
                      </w:rPr>
                    </w:pPr>
                    <w:r>
                      <w:rPr>
                        <w:sz w:val="21"/>
                      </w:rPr>
                      <w:t xml:space="preserve">25 шт. </w:t>
                    </w:r>
                  </w:p>
                  <w:p w:rsidR="00CB152F" w:rsidRDefault="00961BE2" w:rsidP="00CB152F">
                    <w:pPr>
                      <w:spacing w:before="97" w:line="314" w:lineRule="auto"/>
                      <w:ind w:left="142" w:right="192"/>
                      <w:jc w:val="center"/>
                      <w:rPr>
                        <w:sz w:val="21"/>
                      </w:rPr>
                    </w:pPr>
                    <w:r>
                      <w:rPr>
                        <w:sz w:val="21"/>
                      </w:rPr>
                      <w:t xml:space="preserve">7-8 годин </w:t>
                    </w:r>
                  </w:p>
                  <w:p w:rsidR="00961BE2" w:rsidRDefault="00961BE2" w:rsidP="00CB152F">
                    <w:pPr>
                      <w:spacing w:before="97" w:line="314" w:lineRule="auto"/>
                      <w:ind w:left="142" w:right="192"/>
                      <w:jc w:val="center"/>
                      <w:rPr>
                        <w:sz w:val="21"/>
                      </w:rPr>
                    </w:pPr>
                    <w:r>
                      <w:rPr>
                        <w:sz w:val="21"/>
                      </w:rPr>
                      <w:t xml:space="preserve">10 </w:t>
                    </w:r>
                    <w:proofErr w:type="spellStart"/>
                    <w:r>
                      <w:rPr>
                        <w:sz w:val="21"/>
                      </w:rPr>
                      <w:t>Вт-год</w:t>
                    </w:r>
                    <w:proofErr w:type="spellEnd"/>
                  </w:p>
                </w:txbxContent>
              </v:textbox>
            </v:shape>
            <w10:wrap type="topAndBottom" anchorx="page"/>
          </v:group>
        </w:pict>
      </w:r>
      <w:r>
        <w:pict>
          <v:group id="_x0000_s1042" style="position:absolute;margin-left:270.25pt;margin-top:15.45pt;width:80.5pt;height:85.25pt;z-index:-15703040;mso-wrap-distance-left:0;mso-wrap-distance-right:0;mso-position-horizontal-relative:page" coordorigin="5405,309" coordsize="1610,1705">
            <v:shape id="_x0000_s1045" style="position:absolute;left:5415;top:318;width:1590;height:1685" coordorigin="5415,319" coordsize="1590,1685" path="m6740,319r-1060,l5610,328r-64,27l5493,396r-42,54l5424,513r-9,71l5415,1739r9,70l5451,1872r42,54l5546,1968r64,26l5680,2004r1060,l6810,1994r64,-26l6927,1926r42,-54l6996,1809r9,-70l7005,584r-9,-71l6969,450r-42,-54l6874,355r-64,-27l6740,319xe" fillcolor="#7e7e7e" stroked="f">
              <v:path arrowok="t"/>
            </v:shape>
            <v:shape id="_x0000_s1044" style="position:absolute;left:5415;top:318;width:1590;height:1685" coordorigin="5415,319" coordsize="1590,1685" path="m5415,584r9,-71l5451,450r42,-54l5546,355r64,-27l5680,319r1060,l6810,328r64,27l6927,396r42,54l6996,513r9,71l7005,1739r-9,70l6969,1872r-42,54l6874,1968r-64,26l6740,2004r-1060,l5610,1994r-64,-26l5493,1926r-42,-54l5424,1809r-9,-70l5415,584xe" filled="f" strokecolor="#7e7e7e" strokeweight="1pt">
              <v:path arrowok="t"/>
            </v:shape>
            <v:shape id="_x0000_s1043" type="#_x0000_t202" style="position:absolute;left:5405;top:308;width:1610;height:1705" filled="f" stroked="f">
              <v:textbox style="mso-next-textbox:#_x0000_s1043" inset="0,0,0,0">
                <w:txbxContent>
                  <w:p w:rsidR="00CB152F" w:rsidRDefault="00961BE2" w:rsidP="00CB152F">
                    <w:pPr>
                      <w:spacing w:before="151" w:line="312" w:lineRule="auto"/>
                      <w:ind w:left="142" w:right="50"/>
                      <w:jc w:val="center"/>
                      <w:rPr>
                        <w:sz w:val="21"/>
                      </w:rPr>
                    </w:pPr>
                    <w:proofErr w:type="spellStart"/>
                    <w:r>
                      <w:rPr>
                        <w:sz w:val="21"/>
                      </w:rPr>
                      <w:t>Світлодіодна</w:t>
                    </w:r>
                    <w:proofErr w:type="spellEnd"/>
                    <w:r>
                      <w:rPr>
                        <w:sz w:val="21"/>
                      </w:rPr>
                      <w:t xml:space="preserve"> лампа </w:t>
                    </w:r>
                  </w:p>
                  <w:p w:rsidR="00961BE2" w:rsidRDefault="00961BE2" w:rsidP="00CB152F">
                    <w:pPr>
                      <w:spacing w:before="151" w:line="312" w:lineRule="auto"/>
                      <w:ind w:left="142" w:right="50"/>
                      <w:jc w:val="center"/>
                      <w:rPr>
                        <w:sz w:val="21"/>
                      </w:rPr>
                    </w:pPr>
                    <w:r>
                      <w:rPr>
                        <w:sz w:val="21"/>
                      </w:rPr>
                      <w:t xml:space="preserve">75-85 годин 20 </w:t>
                    </w:r>
                    <w:proofErr w:type="spellStart"/>
                    <w:r>
                      <w:rPr>
                        <w:sz w:val="21"/>
                      </w:rPr>
                      <w:t>Вт-год</w:t>
                    </w:r>
                    <w:proofErr w:type="spellEnd"/>
                  </w:p>
                </w:txbxContent>
              </v:textbox>
            </v:shape>
            <w10:wrap type="topAndBottom" anchorx="page"/>
          </v:group>
        </w:pict>
      </w:r>
      <w:r>
        <w:pict>
          <v:group id="_x0000_s1038" style="position:absolute;margin-left:380.5pt;margin-top:15.45pt;width:80.5pt;height:85.25pt;z-index:-15702528;mso-wrap-distance-left:0;mso-wrap-distance-right:0;mso-position-horizontal-relative:page" coordorigin="7610,309" coordsize="1610,1705">
            <v:shape id="_x0000_s1041" style="position:absolute;left:7620;top:318;width:1590;height:1685" coordorigin="7620,319" coordsize="1590,1685" path="m8945,319r-1060,l7815,328r-64,27l7698,396r-42,54l7629,513r-9,71l7620,1739r9,70l7656,1872r42,54l7751,1968r64,26l7885,2004r1060,l9015,1994r64,-26l9132,1926r42,-54l9201,1809r9,-70l9210,584r-9,-71l9174,450r-42,-54l9079,355r-64,-27l8945,319xe" fillcolor="#7e7e7e" stroked="f">
              <v:path arrowok="t"/>
            </v:shape>
            <v:shape id="_x0000_s1040" style="position:absolute;left:7620;top:318;width:1590;height:1685" coordorigin="7620,319" coordsize="1590,1685" path="m7620,584r9,-71l7656,450r42,-54l7751,355r64,-27l7885,319r1060,l9015,328r64,27l9132,396r42,54l9201,513r9,71l9210,1739r-9,70l9174,1872r-42,54l9079,1968r-64,26l8945,2004r-1060,l7815,1994r-64,-26l7698,1926r-42,-54l7629,1809r-9,-70l7620,584xe" filled="f" strokecolor="#7e7e7e" strokeweight="1pt">
              <v:path arrowok="t"/>
            </v:shape>
            <v:shape id="_x0000_s1039" type="#_x0000_t202" style="position:absolute;left:7610;top:308;width:1610;height:1705" filled="f" stroked="f">
              <v:textbox style="mso-next-textbox:#_x0000_s1039" inset="0,0,0,0">
                <w:txbxContent>
                  <w:p w:rsidR="00961BE2" w:rsidRDefault="00961BE2" w:rsidP="00CB152F">
                    <w:pPr>
                      <w:spacing w:before="6"/>
                      <w:jc w:val="center"/>
                      <w:rPr>
                        <w:rFonts w:ascii="Arial"/>
                        <w:b/>
                        <w:sz w:val="23"/>
                      </w:rPr>
                    </w:pPr>
                  </w:p>
                  <w:p w:rsidR="00961BE2" w:rsidRDefault="00961BE2" w:rsidP="00CB152F">
                    <w:pPr>
                      <w:jc w:val="center"/>
                      <w:rPr>
                        <w:sz w:val="21"/>
                      </w:rPr>
                    </w:pPr>
                    <w:r>
                      <w:rPr>
                        <w:sz w:val="21"/>
                      </w:rPr>
                      <w:t>Телевізор</w:t>
                    </w:r>
                  </w:p>
                  <w:p w:rsidR="00CB152F" w:rsidRDefault="00961BE2" w:rsidP="00CB152F">
                    <w:pPr>
                      <w:spacing w:before="75" w:line="312" w:lineRule="auto"/>
                      <w:jc w:val="center"/>
                      <w:rPr>
                        <w:sz w:val="21"/>
                      </w:rPr>
                    </w:pPr>
                    <w:r>
                      <w:rPr>
                        <w:sz w:val="21"/>
                      </w:rPr>
                      <w:t xml:space="preserve">35 дюймів </w:t>
                    </w:r>
                  </w:p>
                  <w:p w:rsidR="00CB152F" w:rsidRDefault="00961BE2" w:rsidP="00CB152F">
                    <w:pPr>
                      <w:spacing w:before="75" w:line="312" w:lineRule="auto"/>
                      <w:jc w:val="center"/>
                      <w:rPr>
                        <w:sz w:val="21"/>
                      </w:rPr>
                    </w:pPr>
                    <w:r>
                      <w:rPr>
                        <w:sz w:val="21"/>
                      </w:rPr>
                      <w:t>20-22 години</w:t>
                    </w:r>
                  </w:p>
                  <w:p w:rsidR="00961BE2" w:rsidRDefault="00961BE2" w:rsidP="00CB152F">
                    <w:pPr>
                      <w:spacing w:before="75" w:line="312" w:lineRule="auto"/>
                      <w:jc w:val="center"/>
                      <w:rPr>
                        <w:sz w:val="21"/>
                      </w:rPr>
                    </w:pPr>
                    <w:r>
                      <w:rPr>
                        <w:sz w:val="21"/>
                      </w:rPr>
                      <w:t xml:space="preserve"> 75 </w:t>
                    </w:r>
                    <w:proofErr w:type="spellStart"/>
                    <w:r>
                      <w:rPr>
                        <w:sz w:val="21"/>
                      </w:rPr>
                      <w:t>Вт-год</w:t>
                    </w:r>
                    <w:proofErr w:type="spellEnd"/>
                  </w:p>
                </w:txbxContent>
              </v:textbox>
            </v:shape>
            <w10:wrap type="topAndBottom" anchorx="page"/>
          </v:group>
        </w:pict>
      </w:r>
    </w:p>
    <w:p w:rsidR="006D25D3" w:rsidRDefault="006D25D3">
      <w:pPr>
        <w:pStyle w:val="a3"/>
        <w:spacing w:before="8"/>
        <w:rPr>
          <w:rFonts w:ascii="Arial"/>
          <w:b/>
          <w:sz w:val="5"/>
        </w:rPr>
      </w:pPr>
    </w:p>
    <w:p w:rsidR="006D25D3" w:rsidRDefault="00961BE2">
      <w:pPr>
        <w:tabs>
          <w:tab w:val="left" w:pos="3825"/>
          <w:tab w:val="left" w:pos="6030"/>
        </w:tabs>
        <w:ind w:left="1620"/>
        <w:rPr>
          <w:rFonts w:ascii="Arial"/>
          <w:sz w:val="20"/>
        </w:rPr>
      </w:pPr>
      <w:r>
        <w:rPr>
          <w:rFonts w:ascii="Arial"/>
          <w:sz w:val="20"/>
        </w:rPr>
      </w:r>
      <w:r>
        <w:rPr>
          <w:rFonts w:ascii="Arial"/>
          <w:sz w:val="20"/>
        </w:rPr>
        <w:pict>
          <v:group id="_x0000_s1034" style="width:80.5pt;height:85.25pt;mso-position-horizontal-relative:char;mso-position-vertical-relative:line" coordsize="1610,1705">
            <v:shape id="_x0000_s1037" style="position:absolute;left:10;top:10;width:1590;height:1685" coordorigin="10,10" coordsize="1590,1685" path="m1335,10l275,10r-70,9l141,46,88,88,46,141,19,205r-9,70l10,1430r9,70l46,1564r42,53l141,1659r64,27l275,1695r1060,l1405,1686r64,-27l1522,1617r42,-53l1591,1500r9,-70l1600,275r-9,-70l1564,141,1522,88,1469,46,1405,19r-70,-9xe" fillcolor="#7e7e7e" stroked="f">
              <v:path arrowok="t"/>
            </v:shape>
            <v:shape id="_x0000_s1036" style="position:absolute;left:10;top:10;width:1590;height:1685" coordorigin="10,10" coordsize="1590,1685" path="m10,275r9,-70l46,141,88,88,141,46,205,19r70,-9l1335,10r70,9l1469,46r53,42l1564,141r27,64l1600,275r,1155l1591,1500r-27,64l1522,1617r-53,42l1405,1686r-70,9l275,1695r-70,-9l141,1659,88,1617,46,1564,19,1500r-9,-70l10,275xe" filled="f" strokecolor="#7e7e7e" strokeweight="1pt">
              <v:path arrowok="t"/>
            </v:shape>
            <v:shape id="_x0000_s1035" type="#_x0000_t202" style="position:absolute;width:1610;height:1705" filled="f" stroked="f">
              <v:textbox style="mso-next-textbox:#_x0000_s1035" inset="0,0,0,0">
                <w:txbxContent>
                  <w:p w:rsidR="00CB152F" w:rsidRDefault="00961BE2" w:rsidP="00CB152F">
                    <w:pPr>
                      <w:spacing w:before="211" w:line="314" w:lineRule="auto"/>
                      <w:ind w:right="50"/>
                      <w:jc w:val="center"/>
                      <w:rPr>
                        <w:sz w:val="21"/>
                      </w:rPr>
                    </w:pPr>
                    <w:r>
                      <w:rPr>
                        <w:sz w:val="21"/>
                      </w:rPr>
                      <w:t xml:space="preserve">Електричний інструмент </w:t>
                    </w:r>
                  </w:p>
                  <w:p w:rsidR="00961BE2" w:rsidRDefault="00961BE2" w:rsidP="00CB152F">
                    <w:pPr>
                      <w:spacing w:before="211" w:line="314" w:lineRule="auto"/>
                      <w:ind w:right="50"/>
                      <w:jc w:val="center"/>
                      <w:rPr>
                        <w:sz w:val="21"/>
                      </w:rPr>
                    </w:pPr>
                    <w:r>
                      <w:rPr>
                        <w:sz w:val="21"/>
                      </w:rPr>
                      <w:t>19-20</w:t>
                    </w:r>
                  </w:p>
                  <w:p w:rsidR="00961BE2" w:rsidRDefault="00961BE2" w:rsidP="00CB152F">
                    <w:pPr>
                      <w:spacing w:before="2"/>
                      <w:ind w:right="50"/>
                      <w:jc w:val="center"/>
                      <w:rPr>
                        <w:sz w:val="21"/>
                      </w:rPr>
                    </w:pPr>
                    <w:r>
                      <w:rPr>
                        <w:sz w:val="21"/>
                      </w:rPr>
                      <w:t xml:space="preserve">80 </w:t>
                    </w:r>
                    <w:proofErr w:type="spellStart"/>
                    <w:r>
                      <w:rPr>
                        <w:sz w:val="21"/>
                      </w:rPr>
                      <w:t>Вт-год</w:t>
                    </w:r>
                    <w:proofErr w:type="spellEnd"/>
                  </w:p>
                </w:txbxContent>
              </v:textbox>
            </v:shape>
            <w10:wrap type="none"/>
            <w10:anchorlock/>
          </v:group>
        </w:pict>
      </w:r>
      <w:r>
        <w:rPr>
          <w:rFonts w:ascii="Arial"/>
          <w:sz w:val="20"/>
        </w:rPr>
        <w:tab/>
      </w:r>
      <w:r>
        <w:pict>
          <v:group id="_x0000_s1030" style="width:80.5pt;height:85.25pt;mso-position-horizontal-relative:char;mso-position-vertical-relative:line" coordsize="1610,1705">
            <v:shape id="_x0000_s1033" style="position:absolute;left:10;top:10;width:1590;height:1685" coordorigin="10,10" coordsize="1590,1685" path="m1335,10l275,10r-70,9l141,46,88,88,46,141,19,205r-9,70l10,1430r9,70l46,1564r42,53l141,1659r64,27l275,1695r1060,l1405,1686r64,-27l1522,1617r42,-53l1591,1500r9,-70l1600,275r-9,-70l1564,141,1522,88,1469,46,1405,19r-70,-9xe" fillcolor="#7e7e7e" stroked="f">
              <v:path arrowok="t"/>
            </v:shape>
            <v:shape id="_x0000_s1032" style="position:absolute;left:10;top:10;width:1590;height:1685" coordorigin="10,10" coordsize="1590,1685" path="m10,275r9,-70l46,141,88,88,141,46,205,19r70,-9l1335,10r70,9l1469,46r53,42l1564,141r27,64l1600,275r,1155l1591,1500r-27,64l1522,1617r-53,42l1405,1686r-70,9l275,1695r-70,-9l141,1659,88,1617,46,1564,19,1500r-9,-70l10,275xe" filled="f" strokecolor="#7e7e7e" strokeweight="1pt">
              <v:path arrowok="t"/>
            </v:shape>
            <v:shape id="_x0000_s1031" type="#_x0000_t202" style="position:absolute;width:1610;height:1705" filled="f" stroked="f">
              <v:textbox style="mso-next-textbox:#_x0000_s1031" inset="0,0,0,0">
                <w:txbxContent>
                  <w:p w:rsidR="00CB152F" w:rsidRDefault="00CB152F" w:rsidP="00CB152F">
                    <w:pPr>
                      <w:spacing w:before="151" w:line="312" w:lineRule="auto"/>
                      <w:jc w:val="center"/>
                      <w:rPr>
                        <w:sz w:val="21"/>
                      </w:rPr>
                    </w:pPr>
                    <w:r>
                      <w:rPr>
                        <w:sz w:val="21"/>
                      </w:rPr>
                      <w:t>Холодильник</w:t>
                    </w:r>
                  </w:p>
                  <w:p w:rsidR="00CB152F" w:rsidRDefault="00961BE2" w:rsidP="00CB152F">
                    <w:pPr>
                      <w:spacing w:before="151" w:line="312" w:lineRule="auto"/>
                      <w:jc w:val="center"/>
                      <w:rPr>
                        <w:sz w:val="21"/>
                      </w:rPr>
                    </w:pPr>
                    <w:r>
                      <w:rPr>
                        <w:sz w:val="21"/>
                      </w:rPr>
                      <w:t xml:space="preserve">17-19 годин </w:t>
                    </w:r>
                  </w:p>
                  <w:p w:rsidR="00961BE2" w:rsidRDefault="00961BE2" w:rsidP="00CB152F">
                    <w:pPr>
                      <w:spacing w:before="151" w:line="312" w:lineRule="auto"/>
                      <w:jc w:val="center"/>
                      <w:rPr>
                        <w:sz w:val="21"/>
                      </w:rPr>
                    </w:pPr>
                    <w:r>
                      <w:rPr>
                        <w:sz w:val="21"/>
                      </w:rPr>
                      <w:t xml:space="preserve">90 </w:t>
                    </w:r>
                    <w:proofErr w:type="spellStart"/>
                    <w:r>
                      <w:rPr>
                        <w:sz w:val="21"/>
                      </w:rPr>
                      <w:t>Вт-год</w:t>
                    </w:r>
                    <w:proofErr w:type="spellEnd"/>
                  </w:p>
                </w:txbxContent>
              </v:textbox>
            </v:shape>
            <w10:wrap type="none"/>
            <w10:anchorlock/>
          </v:group>
        </w:pict>
      </w:r>
      <w:r>
        <w:rPr>
          <w:rFonts w:ascii="Arial"/>
          <w:sz w:val="20"/>
        </w:rPr>
        <w:tab/>
      </w:r>
      <w:r>
        <w:pict>
          <v:group id="_x0000_s1026" style="width:80.5pt;height:85.25pt;mso-position-horizontal-relative:char;mso-position-vertical-relative:line" coordsize="1610,1705">
            <v:shape id="_x0000_s1029" style="position:absolute;left:10;top:10;width:1590;height:1685" coordorigin="10,10" coordsize="1590,1685" path="m1335,10l275,10r-70,9l141,46,88,88,46,141,19,205r-9,70l10,1430r9,70l46,1564r42,53l141,1659r64,27l275,1695r1060,l1405,1686r64,-27l1522,1617r42,-53l1591,1500r9,-70l1600,275r-9,-70l1564,141,1522,88,1469,46,1405,19r-70,-9xe" fillcolor="#7e7e7e" stroked="f">
              <v:path arrowok="t"/>
            </v:shape>
            <v:shape id="_x0000_s1028" style="position:absolute;left:10;top:10;width:1590;height:1685" coordorigin="10,10" coordsize="1590,1685" path="m10,275r9,-70l46,141,88,88,141,46,205,19r70,-9l1335,10r70,9l1469,46r53,42l1564,141r27,64l1600,275r,1155l1591,1500r-27,64l1522,1617r-53,42l1405,1686r-70,9l275,1695r-70,-9l141,1659,88,1617,46,1564,19,1500r-9,-70l10,275xe" filled="f" strokecolor="#7e7e7e" strokeweight="1pt">
              <v:path arrowok="t"/>
            </v:shape>
            <v:shape id="_x0000_s1027" type="#_x0000_t202" style="position:absolute;width:1610;height:1705" filled="f" stroked="f">
              <v:textbox style="mso-next-textbox:#_x0000_s1027" inset="0,0,0,0">
                <w:txbxContent>
                  <w:p w:rsidR="00961BE2" w:rsidRDefault="00961BE2" w:rsidP="00CB152F">
                    <w:pPr>
                      <w:spacing w:before="6"/>
                      <w:jc w:val="center"/>
                      <w:rPr>
                        <w:rFonts w:ascii="Arial"/>
                        <w:b/>
                        <w:sz w:val="23"/>
                      </w:rPr>
                    </w:pPr>
                  </w:p>
                  <w:p w:rsidR="00CB152F" w:rsidRDefault="00961BE2" w:rsidP="00CB152F">
                    <w:pPr>
                      <w:spacing w:line="312" w:lineRule="auto"/>
                      <w:jc w:val="center"/>
                      <w:rPr>
                        <w:sz w:val="21"/>
                      </w:rPr>
                    </w:pPr>
                    <w:r>
                      <w:rPr>
                        <w:sz w:val="21"/>
                      </w:rPr>
                      <w:t xml:space="preserve">Електрична плита </w:t>
                    </w:r>
                  </w:p>
                  <w:p w:rsidR="00CB152F" w:rsidRDefault="00961BE2" w:rsidP="00CB152F">
                    <w:pPr>
                      <w:spacing w:line="312" w:lineRule="auto"/>
                      <w:jc w:val="center"/>
                      <w:rPr>
                        <w:sz w:val="21"/>
                      </w:rPr>
                    </w:pPr>
                    <w:r>
                      <w:rPr>
                        <w:sz w:val="21"/>
                      </w:rPr>
                      <w:t xml:space="preserve">8-9 годин </w:t>
                    </w:r>
                  </w:p>
                  <w:p w:rsidR="00961BE2" w:rsidRDefault="00961BE2" w:rsidP="00CB152F">
                    <w:pPr>
                      <w:spacing w:line="312" w:lineRule="auto"/>
                      <w:jc w:val="center"/>
                      <w:rPr>
                        <w:sz w:val="21"/>
                      </w:rPr>
                    </w:pPr>
                    <w:r>
                      <w:rPr>
                        <w:sz w:val="21"/>
                      </w:rPr>
                      <w:t xml:space="preserve">200 </w:t>
                    </w:r>
                    <w:proofErr w:type="spellStart"/>
                    <w:r>
                      <w:rPr>
                        <w:sz w:val="21"/>
                      </w:rPr>
                      <w:t>Вт-год</w:t>
                    </w:r>
                    <w:proofErr w:type="spellEnd"/>
                  </w:p>
                </w:txbxContent>
              </v:textbox>
            </v:shape>
            <w10:wrap type="none"/>
            <w10:anchorlock/>
          </v:group>
        </w:pict>
      </w:r>
    </w:p>
    <w:p w:rsidR="006D25D3" w:rsidRDefault="006D25D3">
      <w:pPr>
        <w:pStyle w:val="a3"/>
        <w:rPr>
          <w:rFonts w:ascii="Arial"/>
          <w:b/>
          <w:sz w:val="43"/>
        </w:rPr>
      </w:pPr>
    </w:p>
    <w:p w:rsidR="006D25D3" w:rsidRDefault="00961BE2">
      <w:pPr>
        <w:pStyle w:val="a3"/>
        <w:ind w:left="220"/>
        <w:rPr>
          <w:rFonts w:ascii="SimSun" w:eastAsia="SimSun" w:hAnsi="SimSun"/>
        </w:rPr>
      </w:pPr>
      <w:r>
        <w:t xml:space="preserve">2000 </w:t>
      </w:r>
      <w:proofErr w:type="spellStart"/>
      <w:r>
        <w:t>Вт-год</w:t>
      </w:r>
      <w:proofErr w:type="spellEnd"/>
      <w:r>
        <w:t xml:space="preserve"> × DOD × η ÷ (навантаження, Вт) = час зарядки (одиниця: година)</w:t>
      </w:r>
    </w:p>
    <w:p w:rsidR="006D25D3" w:rsidRDefault="00961BE2" w:rsidP="00CB152F">
      <w:pPr>
        <w:pStyle w:val="a3"/>
        <w:spacing w:before="131" w:line="357" w:lineRule="auto"/>
        <w:ind w:left="220" w:right="145"/>
        <w:jc w:val="both"/>
        <w:rPr>
          <w:rFonts w:ascii="SimSun" w:eastAsia="SimSun" w:hAnsi="SimSun"/>
        </w:rPr>
      </w:pPr>
      <w:r>
        <w:t>Примітка: DOD - це глибина розрядки батареї, η - ефективність локального інвертора, DOD = 90%, η = 88%.</w:t>
      </w:r>
    </w:p>
    <w:p w:rsidR="006D25D3" w:rsidRDefault="006D25D3">
      <w:pPr>
        <w:spacing w:line="357" w:lineRule="auto"/>
        <w:rPr>
          <w:rFonts w:ascii="SimSun" w:eastAsia="SimSun" w:hAnsi="SimSun"/>
        </w:rPr>
        <w:sectPr w:rsidR="006D25D3" w:rsidSect="00AC519A">
          <w:pgSz w:w="11910" w:h="16840"/>
          <w:pgMar w:top="1134" w:right="850" w:bottom="1134" w:left="1701" w:header="0" w:footer="1184" w:gutter="0"/>
          <w:cols w:space="720"/>
          <w:docGrid w:linePitch="299"/>
        </w:sectPr>
      </w:pPr>
    </w:p>
    <w:p w:rsidR="006D25D3" w:rsidRDefault="00961BE2">
      <w:pPr>
        <w:pStyle w:val="2"/>
        <w:numPr>
          <w:ilvl w:val="0"/>
          <w:numId w:val="15"/>
        </w:numPr>
        <w:tabs>
          <w:tab w:val="left" w:pos="709"/>
        </w:tabs>
        <w:spacing w:before="63"/>
        <w:ind w:left="708" w:hanging="489"/>
      </w:pPr>
      <w:bookmarkStart w:id="9" w:name="_TOC_250004"/>
      <w:bookmarkEnd w:id="9"/>
      <w:r>
        <w:lastRenderedPageBreak/>
        <w:t>Специфікація</w:t>
      </w:r>
    </w:p>
    <w:p w:rsidR="006D25D3" w:rsidRDefault="006D25D3">
      <w:pPr>
        <w:pStyle w:val="a3"/>
        <w:spacing w:before="2"/>
        <w:rPr>
          <w:rFonts w:ascii="Arial"/>
          <w:b/>
          <w:sz w:val="1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2837"/>
        <w:gridCol w:w="3877"/>
      </w:tblGrid>
      <w:tr w:rsidR="006D25D3">
        <w:trPr>
          <w:trHeight w:val="310"/>
        </w:trPr>
        <w:tc>
          <w:tcPr>
            <w:tcW w:w="8243" w:type="dxa"/>
            <w:gridSpan w:val="3"/>
            <w:shd w:val="clear" w:color="auto" w:fill="0D0D0D"/>
          </w:tcPr>
          <w:p w:rsidR="006D25D3" w:rsidRDefault="00961BE2">
            <w:pPr>
              <w:pStyle w:val="TableParagraph"/>
              <w:spacing w:before="34"/>
              <w:ind w:left="3466" w:right="3456"/>
              <w:jc w:val="center"/>
              <w:rPr>
                <w:rFonts w:ascii="Arial"/>
                <w:b/>
                <w:sz w:val="21"/>
              </w:rPr>
            </w:pPr>
            <w:r>
              <w:rPr>
                <w:rFonts w:ascii="Arial"/>
                <w:b/>
                <w:color w:val="FFFFFF"/>
                <w:sz w:val="21"/>
              </w:rPr>
              <w:t>Вихід</w:t>
            </w:r>
          </w:p>
        </w:tc>
      </w:tr>
      <w:tr w:rsidR="006D25D3">
        <w:trPr>
          <w:trHeight w:val="313"/>
        </w:trPr>
        <w:tc>
          <w:tcPr>
            <w:tcW w:w="1529" w:type="dxa"/>
            <w:vMerge w:val="restart"/>
          </w:tcPr>
          <w:p w:rsidR="006D25D3" w:rsidRDefault="006D25D3">
            <w:pPr>
              <w:pStyle w:val="TableParagraph"/>
              <w:ind w:left="0"/>
              <w:rPr>
                <w:rFonts w:ascii="Arial"/>
                <w:b/>
                <w:sz w:val="24"/>
              </w:rPr>
            </w:pPr>
          </w:p>
          <w:p w:rsidR="006D25D3" w:rsidRDefault="006D25D3">
            <w:pPr>
              <w:pStyle w:val="TableParagraph"/>
              <w:ind w:left="0"/>
              <w:rPr>
                <w:rFonts w:ascii="Arial"/>
                <w:b/>
                <w:sz w:val="24"/>
              </w:rPr>
            </w:pPr>
          </w:p>
          <w:p w:rsidR="006D25D3" w:rsidRDefault="006D25D3">
            <w:pPr>
              <w:pStyle w:val="TableParagraph"/>
              <w:ind w:left="0"/>
              <w:rPr>
                <w:rFonts w:ascii="Arial"/>
                <w:b/>
                <w:sz w:val="24"/>
              </w:rPr>
            </w:pPr>
          </w:p>
          <w:p w:rsidR="006D25D3" w:rsidRDefault="006D25D3">
            <w:pPr>
              <w:pStyle w:val="TableParagraph"/>
              <w:ind w:left="0"/>
              <w:rPr>
                <w:rFonts w:ascii="Arial"/>
                <w:b/>
                <w:sz w:val="24"/>
              </w:rPr>
            </w:pPr>
          </w:p>
          <w:p w:rsidR="006D25D3" w:rsidRDefault="006D25D3">
            <w:pPr>
              <w:pStyle w:val="TableParagraph"/>
              <w:ind w:left="0"/>
              <w:rPr>
                <w:rFonts w:ascii="Arial"/>
                <w:b/>
                <w:sz w:val="24"/>
              </w:rPr>
            </w:pPr>
          </w:p>
          <w:p w:rsidR="006D25D3" w:rsidRDefault="006D25D3">
            <w:pPr>
              <w:pStyle w:val="TableParagraph"/>
              <w:spacing w:before="10"/>
              <w:ind w:left="0"/>
              <w:rPr>
                <w:rFonts w:ascii="Arial"/>
                <w:b/>
                <w:sz w:val="25"/>
              </w:rPr>
            </w:pPr>
          </w:p>
          <w:p w:rsidR="006D25D3" w:rsidRDefault="00961BE2">
            <w:pPr>
              <w:pStyle w:val="TableParagraph"/>
              <w:ind w:left="107"/>
              <w:rPr>
                <w:sz w:val="21"/>
              </w:rPr>
            </w:pPr>
            <w:r>
              <w:rPr>
                <w:sz w:val="21"/>
              </w:rPr>
              <w:t>Вихід змінного струму</w:t>
            </w:r>
          </w:p>
        </w:tc>
        <w:tc>
          <w:tcPr>
            <w:tcW w:w="2837" w:type="dxa"/>
          </w:tcPr>
          <w:p w:rsidR="006D25D3" w:rsidRDefault="00961BE2">
            <w:pPr>
              <w:pStyle w:val="TableParagraph"/>
              <w:spacing w:before="41"/>
              <w:rPr>
                <w:sz w:val="21"/>
              </w:rPr>
            </w:pPr>
            <w:r>
              <w:rPr>
                <w:sz w:val="21"/>
              </w:rPr>
              <w:t>Номінальна вихідна потужність</w:t>
            </w:r>
          </w:p>
        </w:tc>
        <w:tc>
          <w:tcPr>
            <w:tcW w:w="3877" w:type="dxa"/>
          </w:tcPr>
          <w:p w:rsidR="006D25D3" w:rsidRDefault="00961BE2">
            <w:pPr>
              <w:pStyle w:val="TableParagraph"/>
              <w:spacing w:before="41"/>
              <w:rPr>
                <w:sz w:val="21"/>
              </w:rPr>
            </w:pPr>
            <w:r>
              <w:rPr>
                <w:sz w:val="21"/>
              </w:rPr>
              <w:t>2000Вт</w:t>
            </w:r>
          </w:p>
        </w:tc>
      </w:tr>
      <w:tr w:rsidR="006D25D3">
        <w:trPr>
          <w:trHeight w:val="310"/>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7"/>
              <w:rPr>
                <w:sz w:val="21"/>
              </w:rPr>
            </w:pPr>
            <w:r>
              <w:rPr>
                <w:sz w:val="21"/>
              </w:rPr>
              <w:t>Низька номінальна напруга</w:t>
            </w:r>
          </w:p>
        </w:tc>
        <w:tc>
          <w:tcPr>
            <w:tcW w:w="3877" w:type="dxa"/>
          </w:tcPr>
          <w:p w:rsidR="006D25D3" w:rsidRDefault="00961BE2">
            <w:pPr>
              <w:pStyle w:val="TableParagraph"/>
              <w:spacing w:before="37"/>
              <w:rPr>
                <w:sz w:val="21"/>
              </w:rPr>
            </w:pPr>
            <w:r>
              <w:rPr>
                <w:sz w:val="21"/>
              </w:rPr>
              <w:t xml:space="preserve">100-120В </w:t>
            </w:r>
            <w:proofErr w:type="spellStart"/>
            <w:r>
              <w:rPr>
                <w:sz w:val="21"/>
              </w:rPr>
              <w:t>змін.струму</w:t>
            </w:r>
            <w:proofErr w:type="spellEnd"/>
          </w:p>
        </w:tc>
      </w:tr>
      <w:tr w:rsidR="006D25D3">
        <w:trPr>
          <w:trHeight w:val="382"/>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77"/>
              <w:rPr>
                <w:sz w:val="21"/>
              </w:rPr>
            </w:pPr>
            <w:r>
              <w:rPr>
                <w:sz w:val="21"/>
              </w:rPr>
              <w:t>Висока номінальна напруга</w:t>
            </w:r>
          </w:p>
        </w:tc>
        <w:tc>
          <w:tcPr>
            <w:tcW w:w="3877" w:type="dxa"/>
          </w:tcPr>
          <w:p w:rsidR="006D25D3" w:rsidRDefault="00961BE2">
            <w:pPr>
              <w:pStyle w:val="TableParagraph"/>
              <w:spacing w:before="77"/>
              <w:rPr>
                <w:sz w:val="21"/>
              </w:rPr>
            </w:pPr>
            <w:r>
              <w:rPr>
                <w:sz w:val="21"/>
              </w:rPr>
              <w:t xml:space="preserve">220-240В </w:t>
            </w:r>
            <w:proofErr w:type="spellStart"/>
            <w:r>
              <w:rPr>
                <w:sz w:val="21"/>
              </w:rPr>
              <w:t>змін.струму</w:t>
            </w:r>
            <w:proofErr w:type="spellEnd"/>
          </w:p>
        </w:tc>
      </w:tr>
      <w:tr w:rsidR="006D25D3">
        <w:trPr>
          <w:trHeight w:val="314"/>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1"/>
              <w:rPr>
                <w:sz w:val="21"/>
              </w:rPr>
            </w:pPr>
            <w:r>
              <w:rPr>
                <w:sz w:val="21"/>
              </w:rPr>
              <w:t>Сумарний коефіцієнт нелінійних спотворень</w:t>
            </w:r>
          </w:p>
        </w:tc>
        <w:tc>
          <w:tcPr>
            <w:tcW w:w="3877" w:type="dxa"/>
          </w:tcPr>
          <w:p w:rsidR="006D25D3" w:rsidRDefault="00961BE2">
            <w:pPr>
              <w:pStyle w:val="TableParagraph"/>
              <w:spacing w:before="25"/>
              <w:rPr>
                <w:sz w:val="21"/>
              </w:rPr>
            </w:pPr>
            <w:r>
              <w:rPr>
                <w:rFonts w:ascii="SimSun"/>
                <w:sz w:val="21"/>
              </w:rPr>
              <w:t>＜</w:t>
            </w:r>
            <w:r>
              <w:rPr>
                <w:rFonts w:ascii="SimSun"/>
                <w:sz w:val="21"/>
              </w:rPr>
              <w:t xml:space="preserve"> </w:t>
            </w:r>
            <w:r>
              <w:rPr>
                <w:sz w:val="21"/>
              </w:rPr>
              <w:t>5%</w:t>
            </w:r>
          </w:p>
        </w:tc>
      </w:tr>
      <w:tr w:rsidR="006D25D3">
        <w:trPr>
          <w:trHeight w:val="310"/>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7"/>
              <w:rPr>
                <w:sz w:val="21"/>
              </w:rPr>
            </w:pPr>
            <w:r>
              <w:rPr>
                <w:sz w:val="21"/>
              </w:rPr>
              <w:t>Продуктивність</w:t>
            </w:r>
          </w:p>
        </w:tc>
        <w:tc>
          <w:tcPr>
            <w:tcW w:w="3877" w:type="dxa"/>
          </w:tcPr>
          <w:p w:rsidR="006D25D3" w:rsidRDefault="00961BE2">
            <w:pPr>
              <w:pStyle w:val="TableParagraph"/>
              <w:spacing w:before="21"/>
              <w:rPr>
                <w:rFonts w:ascii="SimSun" w:eastAsia="SimSun" w:hint="eastAsia"/>
                <w:sz w:val="21"/>
              </w:rPr>
            </w:pPr>
            <w:r>
              <w:rPr>
                <w:sz w:val="21"/>
              </w:rPr>
              <w:t>＞ 88% (R навантаження)</w:t>
            </w:r>
          </w:p>
        </w:tc>
      </w:tr>
      <w:tr w:rsidR="006D25D3">
        <w:trPr>
          <w:trHeight w:val="625"/>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197"/>
              <w:rPr>
                <w:sz w:val="21"/>
              </w:rPr>
            </w:pPr>
            <w:r>
              <w:rPr>
                <w:sz w:val="21"/>
              </w:rPr>
              <w:t>Перевантажувальна здатність</w:t>
            </w:r>
          </w:p>
        </w:tc>
        <w:tc>
          <w:tcPr>
            <w:tcW w:w="3877" w:type="dxa"/>
          </w:tcPr>
          <w:p w:rsidR="006D25D3" w:rsidRDefault="00961BE2">
            <w:pPr>
              <w:pStyle w:val="TableParagraph"/>
              <w:spacing w:before="25"/>
              <w:rPr>
                <w:rFonts w:ascii="SimSun" w:eastAsia="SimSun" w:hint="eastAsia"/>
                <w:sz w:val="21"/>
              </w:rPr>
            </w:pPr>
            <w:r>
              <w:rPr>
                <w:sz w:val="21"/>
              </w:rPr>
              <w:t xml:space="preserve">2000 Вт &lt;навантаження &lt;2500 Вт, 2 </w:t>
            </w:r>
            <w:proofErr w:type="spellStart"/>
            <w:r>
              <w:rPr>
                <w:sz w:val="21"/>
              </w:rPr>
              <w:t>хв</w:t>
            </w:r>
            <w:proofErr w:type="spellEnd"/>
            <w:r>
              <w:rPr>
                <w:sz w:val="21"/>
              </w:rPr>
              <w:t>;</w:t>
            </w:r>
          </w:p>
          <w:p w:rsidR="006D25D3" w:rsidRDefault="00961BE2">
            <w:pPr>
              <w:pStyle w:val="TableParagraph"/>
              <w:spacing w:before="59"/>
              <w:rPr>
                <w:sz w:val="21"/>
              </w:rPr>
            </w:pPr>
            <w:r>
              <w:rPr>
                <w:sz w:val="21"/>
              </w:rPr>
              <w:t>2500 Вт &lt;навантаження, миттєво</w:t>
            </w:r>
          </w:p>
        </w:tc>
      </w:tr>
      <w:tr w:rsidR="006D25D3">
        <w:trPr>
          <w:trHeight w:val="310"/>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7"/>
              <w:rPr>
                <w:sz w:val="21"/>
              </w:rPr>
            </w:pPr>
            <w:r>
              <w:rPr>
                <w:sz w:val="21"/>
              </w:rPr>
              <w:t>Захист від короткого замикання</w:t>
            </w:r>
          </w:p>
        </w:tc>
        <w:tc>
          <w:tcPr>
            <w:tcW w:w="3877" w:type="dxa"/>
          </w:tcPr>
          <w:p w:rsidR="006D25D3" w:rsidRDefault="00961BE2">
            <w:pPr>
              <w:pStyle w:val="TableParagraph"/>
              <w:spacing w:before="37"/>
              <w:rPr>
                <w:sz w:val="21"/>
              </w:rPr>
            </w:pPr>
            <w:r>
              <w:rPr>
                <w:sz w:val="21"/>
              </w:rPr>
              <w:t>так</w:t>
            </w:r>
          </w:p>
        </w:tc>
      </w:tr>
      <w:tr w:rsidR="006D25D3">
        <w:trPr>
          <w:trHeight w:val="314"/>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1"/>
              <w:rPr>
                <w:sz w:val="21"/>
              </w:rPr>
            </w:pPr>
            <w:r>
              <w:rPr>
                <w:sz w:val="21"/>
              </w:rPr>
              <w:t>Захист від перевищення температури</w:t>
            </w:r>
          </w:p>
        </w:tc>
        <w:tc>
          <w:tcPr>
            <w:tcW w:w="3877" w:type="dxa"/>
          </w:tcPr>
          <w:p w:rsidR="006D25D3" w:rsidRDefault="00961BE2">
            <w:pPr>
              <w:pStyle w:val="TableParagraph"/>
              <w:spacing w:before="41"/>
              <w:rPr>
                <w:sz w:val="21"/>
              </w:rPr>
            </w:pPr>
            <w:r>
              <w:rPr>
                <w:sz w:val="21"/>
              </w:rPr>
              <w:t>так</w:t>
            </w:r>
          </w:p>
        </w:tc>
      </w:tr>
      <w:tr w:rsidR="006D25D3">
        <w:trPr>
          <w:trHeight w:val="622"/>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194"/>
              <w:rPr>
                <w:sz w:val="21"/>
              </w:rPr>
            </w:pPr>
            <w:r>
              <w:rPr>
                <w:sz w:val="21"/>
              </w:rPr>
              <w:t>Шум</w:t>
            </w:r>
          </w:p>
        </w:tc>
        <w:tc>
          <w:tcPr>
            <w:tcW w:w="3877" w:type="dxa"/>
          </w:tcPr>
          <w:p w:rsidR="006D25D3" w:rsidRDefault="00961BE2">
            <w:pPr>
              <w:pStyle w:val="TableParagraph"/>
              <w:spacing w:before="21"/>
              <w:rPr>
                <w:rFonts w:ascii="SimSun" w:eastAsia="SimSun" w:hint="eastAsia"/>
                <w:sz w:val="21"/>
              </w:rPr>
            </w:pPr>
            <w:r>
              <w:rPr>
                <w:sz w:val="21"/>
              </w:rPr>
              <w:t xml:space="preserve">навантаження &lt;1500 Вт, </w:t>
            </w:r>
            <w:proofErr w:type="spellStart"/>
            <w:r>
              <w:rPr>
                <w:sz w:val="21"/>
              </w:rPr>
              <w:t>макс</w:t>
            </w:r>
            <w:proofErr w:type="spellEnd"/>
            <w:r>
              <w:rPr>
                <w:sz w:val="21"/>
              </w:rPr>
              <w:t>. 45 дБ;</w:t>
            </w:r>
          </w:p>
          <w:p w:rsidR="006D25D3" w:rsidRDefault="00961BE2">
            <w:pPr>
              <w:pStyle w:val="TableParagraph"/>
              <w:spacing w:before="60"/>
              <w:rPr>
                <w:sz w:val="21"/>
              </w:rPr>
            </w:pPr>
            <w:r>
              <w:rPr>
                <w:sz w:val="21"/>
              </w:rPr>
              <w:t xml:space="preserve">навантаження &gt;1500 Вт, </w:t>
            </w:r>
            <w:proofErr w:type="spellStart"/>
            <w:r>
              <w:rPr>
                <w:sz w:val="21"/>
              </w:rPr>
              <w:t>макс</w:t>
            </w:r>
            <w:proofErr w:type="spellEnd"/>
            <w:r>
              <w:rPr>
                <w:sz w:val="21"/>
              </w:rPr>
              <w:t>. 54 дБ</w:t>
            </w:r>
          </w:p>
        </w:tc>
      </w:tr>
      <w:tr w:rsidR="006D25D3">
        <w:trPr>
          <w:trHeight w:val="354"/>
        </w:trPr>
        <w:tc>
          <w:tcPr>
            <w:tcW w:w="1529" w:type="dxa"/>
            <w:vMerge w:val="restart"/>
          </w:tcPr>
          <w:p w:rsidR="006D25D3" w:rsidRDefault="006D25D3">
            <w:pPr>
              <w:pStyle w:val="TableParagraph"/>
              <w:ind w:left="0"/>
              <w:rPr>
                <w:rFonts w:ascii="Arial"/>
                <w:b/>
                <w:sz w:val="24"/>
              </w:rPr>
            </w:pPr>
          </w:p>
          <w:p w:rsidR="006D25D3" w:rsidRDefault="00961BE2">
            <w:pPr>
              <w:pStyle w:val="TableParagraph"/>
              <w:spacing w:before="149"/>
              <w:ind w:left="107"/>
              <w:rPr>
                <w:sz w:val="21"/>
              </w:rPr>
            </w:pPr>
            <w:r>
              <w:rPr>
                <w:sz w:val="21"/>
              </w:rPr>
              <w:t xml:space="preserve">12 В </w:t>
            </w:r>
            <w:proofErr w:type="spellStart"/>
            <w:r>
              <w:rPr>
                <w:sz w:val="21"/>
              </w:rPr>
              <w:t>пост.струму</w:t>
            </w:r>
            <w:proofErr w:type="spellEnd"/>
            <w:r>
              <w:rPr>
                <w:sz w:val="21"/>
              </w:rPr>
              <w:t>/</w:t>
            </w:r>
            <w:r w:rsidR="00CB152F">
              <w:rPr>
                <w:sz w:val="21"/>
              </w:rPr>
              <w:t xml:space="preserve"> </w:t>
            </w:r>
            <w:r>
              <w:rPr>
                <w:sz w:val="21"/>
              </w:rPr>
              <w:t>25A</w:t>
            </w:r>
          </w:p>
        </w:tc>
        <w:tc>
          <w:tcPr>
            <w:tcW w:w="2837" w:type="dxa"/>
          </w:tcPr>
          <w:p w:rsidR="006D25D3" w:rsidRDefault="00961BE2">
            <w:pPr>
              <w:pStyle w:val="TableParagraph"/>
              <w:spacing w:before="61"/>
              <w:rPr>
                <w:sz w:val="21"/>
              </w:rPr>
            </w:pPr>
            <w:r>
              <w:rPr>
                <w:sz w:val="21"/>
              </w:rPr>
              <w:t>Номінальна напруга</w:t>
            </w:r>
          </w:p>
        </w:tc>
        <w:tc>
          <w:tcPr>
            <w:tcW w:w="3877" w:type="dxa"/>
          </w:tcPr>
          <w:p w:rsidR="006D25D3" w:rsidRDefault="00961BE2">
            <w:pPr>
              <w:pStyle w:val="TableParagraph"/>
              <w:spacing w:before="61"/>
              <w:rPr>
                <w:sz w:val="21"/>
              </w:rPr>
            </w:pPr>
            <w:r>
              <w:rPr>
                <w:sz w:val="21"/>
              </w:rPr>
              <w:t>12 В</w:t>
            </w:r>
          </w:p>
        </w:tc>
      </w:tr>
      <w:tr w:rsidR="006D25D3">
        <w:trPr>
          <w:trHeight w:val="321"/>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5"/>
              <w:rPr>
                <w:sz w:val="21"/>
              </w:rPr>
            </w:pPr>
            <w:r>
              <w:rPr>
                <w:sz w:val="21"/>
              </w:rPr>
              <w:t>Номінальний струм</w:t>
            </w:r>
          </w:p>
        </w:tc>
        <w:tc>
          <w:tcPr>
            <w:tcW w:w="3877" w:type="dxa"/>
          </w:tcPr>
          <w:p w:rsidR="006D25D3" w:rsidRDefault="00961BE2">
            <w:pPr>
              <w:pStyle w:val="TableParagraph"/>
              <w:spacing w:before="45"/>
              <w:rPr>
                <w:sz w:val="21"/>
              </w:rPr>
            </w:pPr>
            <w:r>
              <w:rPr>
                <w:sz w:val="21"/>
              </w:rPr>
              <w:t>25A</w:t>
            </w:r>
          </w:p>
        </w:tc>
      </w:tr>
      <w:tr w:rsidR="006D25D3">
        <w:trPr>
          <w:trHeight w:val="378"/>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73"/>
              <w:rPr>
                <w:sz w:val="21"/>
              </w:rPr>
            </w:pPr>
            <w:r>
              <w:rPr>
                <w:sz w:val="21"/>
              </w:rPr>
              <w:t>Перевантаження по напрузі</w:t>
            </w:r>
          </w:p>
        </w:tc>
        <w:tc>
          <w:tcPr>
            <w:tcW w:w="3877" w:type="dxa"/>
          </w:tcPr>
          <w:p w:rsidR="006D25D3" w:rsidRDefault="00961BE2">
            <w:pPr>
              <w:pStyle w:val="TableParagraph"/>
              <w:spacing w:before="73"/>
              <w:rPr>
                <w:sz w:val="21"/>
              </w:rPr>
            </w:pPr>
            <w:r>
              <w:rPr>
                <w:sz w:val="21"/>
              </w:rPr>
              <w:t>330Вт&lt;навантаження, 2с</w:t>
            </w:r>
          </w:p>
        </w:tc>
      </w:tr>
      <w:tr w:rsidR="006D25D3">
        <w:trPr>
          <w:trHeight w:val="313"/>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1"/>
              <w:rPr>
                <w:sz w:val="21"/>
              </w:rPr>
            </w:pPr>
            <w:r>
              <w:rPr>
                <w:sz w:val="21"/>
              </w:rPr>
              <w:t>Захист від короткого замикання</w:t>
            </w:r>
          </w:p>
        </w:tc>
        <w:tc>
          <w:tcPr>
            <w:tcW w:w="3877" w:type="dxa"/>
          </w:tcPr>
          <w:p w:rsidR="006D25D3" w:rsidRDefault="00961BE2">
            <w:pPr>
              <w:pStyle w:val="TableParagraph"/>
              <w:spacing w:before="41"/>
              <w:rPr>
                <w:sz w:val="21"/>
              </w:rPr>
            </w:pPr>
            <w:r>
              <w:rPr>
                <w:sz w:val="21"/>
              </w:rPr>
              <w:t>так</w:t>
            </w:r>
          </w:p>
        </w:tc>
      </w:tr>
      <w:tr w:rsidR="006D25D3">
        <w:trPr>
          <w:trHeight w:val="414"/>
        </w:trPr>
        <w:tc>
          <w:tcPr>
            <w:tcW w:w="1529" w:type="dxa"/>
            <w:vMerge w:val="restart"/>
          </w:tcPr>
          <w:p w:rsidR="006D25D3" w:rsidRDefault="006D25D3">
            <w:pPr>
              <w:pStyle w:val="TableParagraph"/>
              <w:ind w:left="0"/>
              <w:rPr>
                <w:rFonts w:ascii="Arial"/>
                <w:b/>
                <w:sz w:val="24"/>
              </w:rPr>
            </w:pPr>
          </w:p>
          <w:p w:rsidR="006D25D3" w:rsidRDefault="00CB152F">
            <w:pPr>
              <w:pStyle w:val="TableParagraph"/>
              <w:spacing w:before="174"/>
              <w:ind w:left="107"/>
              <w:rPr>
                <w:sz w:val="21"/>
              </w:rPr>
            </w:pPr>
            <w:r>
              <w:rPr>
                <w:sz w:val="21"/>
              </w:rPr>
              <w:t>В</w:t>
            </w:r>
            <w:r>
              <w:rPr>
                <w:sz w:val="21"/>
              </w:rPr>
              <w:t>ихід</w:t>
            </w:r>
            <w:r>
              <w:rPr>
                <w:sz w:val="21"/>
              </w:rPr>
              <w:t xml:space="preserve"> </w:t>
            </w:r>
            <w:r w:rsidR="00961BE2">
              <w:rPr>
                <w:sz w:val="21"/>
              </w:rPr>
              <w:t xml:space="preserve">12 В </w:t>
            </w:r>
            <w:proofErr w:type="spellStart"/>
            <w:r w:rsidR="00961BE2">
              <w:rPr>
                <w:sz w:val="21"/>
              </w:rPr>
              <w:t>пост.струму</w:t>
            </w:r>
            <w:proofErr w:type="spellEnd"/>
            <w:r w:rsidR="00961BE2">
              <w:rPr>
                <w:sz w:val="21"/>
              </w:rPr>
              <w:t>/</w:t>
            </w:r>
            <w:r>
              <w:rPr>
                <w:sz w:val="21"/>
              </w:rPr>
              <w:t xml:space="preserve"> </w:t>
            </w:r>
            <w:r w:rsidR="00961BE2">
              <w:rPr>
                <w:sz w:val="21"/>
              </w:rPr>
              <w:t>10A</w:t>
            </w:r>
          </w:p>
          <w:p w:rsidR="006D25D3" w:rsidRDefault="006D25D3">
            <w:pPr>
              <w:pStyle w:val="TableParagraph"/>
              <w:spacing w:before="74"/>
              <w:ind w:left="107"/>
              <w:rPr>
                <w:sz w:val="21"/>
              </w:rPr>
            </w:pPr>
          </w:p>
        </w:tc>
        <w:tc>
          <w:tcPr>
            <w:tcW w:w="2837" w:type="dxa"/>
          </w:tcPr>
          <w:p w:rsidR="006D25D3" w:rsidRDefault="00961BE2">
            <w:pPr>
              <w:pStyle w:val="TableParagraph"/>
              <w:spacing w:before="89"/>
              <w:rPr>
                <w:sz w:val="21"/>
              </w:rPr>
            </w:pPr>
            <w:r>
              <w:rPr>
                <w:sz w:val="21"/>
              </w:rPr>
              <w:t>Номінальна напруга</w:t>
            </w:r>
          </w:p>
        </w:tc>
        <w:tc>
          <w:tcPr>
            <w:tcW w:w="3877" w:type="dxa"/>
          </w:tcPr>
          <w:p w:rsidR="006D25D3" w:rsidRDefault="00961BE2">
            <w:pPr>
              <w:pStyle w:val="TableParagraph"/>
              <w:spacing w:before="89"/>
              <w:rPr>
                <w:sz w:val="21"/>
              </w:rPr>
            </w:pPr>
            <w:r>
              <w:rPr>
                <w:sz w:val="21"/>
              </w:rPr>
              <w:t>12 В</w:t>
            </w:r>
          </w:p>
        </w:tc>
      </w:tr>
      <w:tr w:rsidR="006D25D3">
        <w:trPr>
          <w:trHeight w:val="310"/>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8"/>
              <w:rPr>
                <w:sz w:val="21"/>
              </w:rPr>
            </w:pPr>
            <w:r>
              <w:rPr>
                <w:sz w:val="21"/>
              </w:rPr>
              <w:t>Номінальний струм</w:t>
            </w:r>
          </w:p>
        </w:tc>
        <w:tc>
          <w:tcPr>
            <w:tcW w:w="3877" w:type="dxa"/>
          </w:tcPr>
          <w:p w:rsidR="006D25D3" w:rsidRDefault="00961BE2">
            <w:pPr>
              <w:pStyle w:val="TableParagraph"/>
              <w:spacing w:before="38"/>
              <w:rPr>
                <w:sz w:val="21"/>
              </w:rPr>
            </w:pPr>
            <w:r>
              <w:rPr>
                <w:sz w:val="21"/>
              </w:rPr>
              <w:t>10A</w:t>
            </w:r>
          </w:p>
        </w:tc>
      </w:tr>
      <w:tr w:rsidR="006D25D3">
        <w:trPr>
          <w:trHeight w:val="373"/>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73"/>
              <w:rPr>
                <w:sz w:val="21"/>
              </w:rPr>
            </w:pPr>
            <w:r>
              <w:rPr>
                <w:sz w:val="21"/>
              </w:rPr>
              <w:t>Перевантаження по напрузі</w:t>
            </w:r>
          </w:p>
        </w:tc>
        <w:tc>
          <w:tcPr>
            <w:tcW w:w="3877" w:type="dxa"/>
          </w:tcPr>
          <w:p w:rsidR="006D25D3" w:rsidRDefault="00961BE2">
            <w:pPr>
              <w:pStyle w:val="TableParagraph"/>
              <w:spacing w:before="73"/>
              <w:rPr>
                <w:sz w:val="21"/>
              </w:rPr>
            </w:pPr>
            <w:r>
              <w:rPr>
                <w:sz w:val="21"/>
              </w:rPr>
              <w:t>&gt;120Вт, 2с</w:t>
            </w:r>
          </w:p>
        </w:tc>
      </w:tr>
      <w:tr w:rsidR="006D25D3">
        <w:trPr>
          <w:trHeight w:val="314"/>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1"/>
              <w:rPr>
                <w:sz w:val="21"/>
              </w:rPr>
            </w:pPr>
            <w:r>
              <w:rPr>
                <w:sz w:val="21"/>
              </w:rPr>
              <w:t>Захист від короткого замикання</w:t>
            </w:r>
          </w:p>
        </w:tc>
        <w:tc>
          <w:tcPr>
            <w:tcW w:w="3877" w:type="dxa"/>
          </w:tcPr>
          <w:p w:rsidR="006D25D3" w:rsidRDefault="00961BE2">
            <w:pPr>
              <w:pStyle w:val="TableParagraph"/>
              <w:spacing w:before="41"/>
              <w:rPr>
                <w:sz w:val="21"/>
              </w:rPr>
            </w:pPr>
            <w:r>
              <w:rPr>
                <w:sz w:val="21"/>
              </w:rPr>
              <w:t>так</w:t>
            </w:r>
          </w:p>
        </w:tc>
      </w:tr>
      <w:tr w:rsidR="006D25D3">
        <w:trPr>
          <w:trHeight w:val="365"/>
        </w:trPr>
        <w:tc>
          <w:tcPr>
            <w:tcW w:w="1529" w:type="dxa"/>
            <w:vMerge w:val="restart"/>
          </w:tcPr>
          <w:p w:rsidR="006D25D3" w:rsidRDefault="006D25D3">
            <w:pPr>
              <w:pStyle w:val="TableParagraph"/>
              <w:spacing w:before="10"/>
              <w:ind w:left="0"/>
              <w:rPr>
                <w:rFonts w:ascii="Arial"/>
                <w:b/>
                <w:sz w:val="34"/>
              </w:rPr>
            </w:pPr>
          </w:p>
          <w:p w:rsidR="006D25D3" w:rsidRDefault="00CB152F">
            <w:pPr>
              <w:pStyle w:val="TableParagraph"/>
              <w:ind w:left="107"/>
              <w:rPr>
                <w:sz w:val="21"/>
              </w:rPr>
            </w:pPr>
            <w:r>
              <w:rPr>
                <w:sz w:val="21"/>
              </w:rPr>
              <w:t>В</w:t>
            </w:r>
            <w:r>
              <w:rPr>
                <w:sz w:val="21"/>
              </w:rPr>
              <w:t>ихід</w:t>
            </w:r>
            <w:r>
              <w:rPr>
                <w:sz w:val="21"/>
              </w:rPr>
              <w:t xml:space="preserve"> </w:t>
            </w:r>
            <w:r w:rsidR="00961BE2">
              <w:rPr>
                <w:sz w:val="21"/>
              </w:rPr>
              <w:t xml:space="preserve">12 В </w:t>
            </w:r>
            <w:proofErr w:type="spellStart"/>
            <w:r w:rsidR="00961BE2">
              <w:rPr>
                <w:sz w:val="21"/>
              </w:rPr>
              <w:t>пост.струму</w:t>
            </w:r>
            <w:proofErr w:type="spellEnd"/>
            <w:r w:rsidR="00961BE2">
              <w:rPr>
                <w:sz w:val="21"/>
              </w:rPr>
              <w:t>/</w:t>
            </w:r>
            <w:r>
              <w:rPr>
                <w:sz w:val="21"/>
              </w:rPr>
              <w:t xml:space="preserve"> </w:t>
            </w:r>
            <w:r w:rsidR="00961BE2">
              <w:rPr>
                <w:sz w:val="21"/>
              </w:rPr>
              <w:t>3A</w:t>
            </w:r>
          </w:p>
          <w:p w:rsidR="006D25D3" w:rsidRDefault="006D25D3">
            <w:pPr>
              <w:pStyle w:val="TableParagraph"/>
              <w:spacing w:before="74"/>
              <w:ind w:left="107"/>
              <w:rPr>
                <w:sz w:val="21"/>
              </w:rPr>
            </w:pPr>
          </w:p>
        </w:tc>
        <w:tc>
          <w:tcPr>
            <w:tcW w:w="2837" w:type="dxa"/>
          </w:tcPr>
          <w:p w:rsidR="006D25D3" w:rsidRDefault="00961BE2">
            <w:pPr>
              <w:pStyle w:val="TableParagraph"/>
              <w:spacing w:before="65"/>
              <w:rPr>
                <w:sz w:val="21"/>
              </w:rPr>
            </w:pPr>
            <w:r>
              <w:rPr>
                <w:sz w:val="21"/>
              </w:rPr>
              <w:t>Номінальна напруга</w:t>
            </w:r>
          </w:p>
        </w:tc>
        <w:tc>
          <w:tcPr>
            <w:tcW w:w="3877" w:type="dxa"/>
          </w:tcPr>
          <w:p w:rsidR="006D25D3" w:rsidRDefault="00961BE2">
            <w:pPr>
              <w:pStyle w:val="TableParagraph"/>
              <w:spacing w:before="65"/>
              <w:rPr>
                <w:sz w:val="21"/>
              </w:rPr>
            </w:pPr>
            <w:r>
              <w:rPr>
                <w:sz w:val="21"/>
              </w:rPr>
              <w:t>12 В</w:t>
            </w:r>
          </w:p>
        </w:tc>
      </w:tr>
      <w:tr w:rsidR="006D25D3">
        <w:trPr>
          <w:trHeight w:val="310"/>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7"/>
              <w:rPr>
                <w:sz w:val="21"/>
              </w:rPr>
            </w:pPr>
            <w:r>
              <w:rPr>
                <w:sz w:val="21"/>
              </w:rPr>
              <w:t>Номінальний струм</w:t>
            </w:r>
          </w:p>
        </w:tc>
        <w:tc>
          <w:tcPr>
            <w:tcW w:w="3877" w:type="dxa"/>
          </w:tcPr>
          <w:p w:rsidR="006D25D3" w:rsidRDefault="00961BE2">
            <w:pPr>
              <w:pStyle w:val="TableParagraph"/>
              <w:spacing w:before="37"/>
              <w:rPr>
                <w:sz w:val="21"/>
              </w:rPr>
            </w:pPr>
            <w:r>
              <w:rPr>
                <w:sz w:val="21"/>
              </w:rPr>
              <w:t>3A</w:t>
            </w:r>
          </w:p>
        </w:tc>
      </w:tr>
      <w:tr w:rsidR="006D25D3">
        <w:trPr>
          <w:trHeight w:val="326"/>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9"/>
              <w:rPr>
                <w:sz w:val="21"/>
              </w:rPr>
            </w:pPr>
            <w:r>
              <w:rPr>
                <w:sz w:val="21"/>
              </w:rPr>
              <w:t>Перевантаження по напрузі</w:t>
            </w:r>
          </w:p>
        </w:tc>
        <w:tc>
          <w:tcPr>
            <w:tcW w:w="3877" w:type="dxa"/>
          </w:tcPr>
          <w:p w:rsidR="006D25D3" w:rsidRDefault="00961BE2">
            <w:pPr>
              <w:pStyle w:val="TableParagraph"/>
              <w:spacing w:before="49"/>
              <w:rPr>
                <w:sz w:val="21"/>
              </w:rPr>
            </w:pPr>
            <w:r>
              <w:rPr>
                <w:sz w:val="21"/>
              </w:rPr>
              <w:t>&gt;40Вт, 2с</w:t>
            </w:r>
          </w:p>
        </w:tc>
      </w:tr>
      <w:tr w:rsidR="006D25D3">
        <w:trPr>
          <w:trHeight w:val="314"/>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2"/>
              <w:rPr>
                <w:sz w:val="21"/>
              </w:rPr>
            </w:pPr>
            <w:r>
              <w:rPr>
                <w:sz w:val="21"/>
              </w:rPr>
              <w:t>Захист від короткого замикання</w:t>
            </w:r>
          </w:p>
        </w:tc>
        <w:tc>
          <w:tcPr>
            <w:tcW w:w="3877" w:type="dxa"/>
          </w:tcPr>
          <w:p w:rsidR="006D25D3" w:rsidRDefault="00961BE2">
            <w:pPr>
              <w:pStyle w:val="TableParagraph"/>
              <w:spacing w:before="42"/>
              <w:rPr>
                <w:sz w:val="21"/>
              </w:rPr>
            </w:pPr>
            <w:r>
              <w:rPr>
                <w:sz w:val="21"/>
              </w:rPr>
              <w:t>Так</w:t>
            </w:r>
          </w:p>
        </w:tc>
      </w:tr>
      <w:tr w:rsidR="006D25D3">
        <w:trPr>
          <w:trHeight w:val="309"/>
        </w:trPr>
        <w:tc>
          <w:tcPr>
            <w:tcW w:w="1529" w:type="dxa"/>
            <w:vMerge w:val="restart"/>
          </w:tcPr>
          <w:p w:rsidR="006D25D3" w:rsidRDefault="006D25D3">
            <w:pPr>
              <w:pStyle w:val="TableParagraph"/>
              <w:spacing w:before="6"/>
              <w:ind w:left="0"/>
              <w:rPr>
                <w:rFonts w:ascii="Arial"/>
                <w:b/>
                <w:sz w:val="34"/>
              </w:rPr>
            </w:pPr>
          </w:p>
          <w:p w:rsidR="006D25D3" w:rsidRDefault="00961BE2">
            <w:pPr>
              <w:pStyle w:val="TableParagraph"/>
              <w:ind w:left="107"/>
              <w:rPr>
                <w:sz w:val="21"/>
              </w:rPr>
            </w:pPr>
            <w:r>
              <w:rPr>
                <w:sz w:val="21"/>
              </w:rPr>
              <w:t>USB вихід</w:t>
            </w:r>
          </w:p>
        </w:tc>
        <w:tc>
          <w:tcPr>
            <w:tcW w:w="2837" w:type="dxa"/>
          </w:tcPr>
          <w:p w:rsidR="006D25D3" w:rsidRDefault="00961BE2">
            <w:pPr>
              <w:pStyle w:val="TableParagraph"/>
              <w:spacing w:before="37"/>
              <w:rPr>
                <w:sz w:val="21"/>
              </w:rPr>
            </w:pPr>
            <w:r>
              <w:rPr>
                <w:sz w:val="21"/>
              </w:rPr>
              <w:t>Номінальна напруга</w:t>
            </w:r>
          </w:p>
        </w:tc>
        <w:tc>
          <w:tcPr>
            <w:tcW w:w="3877" w:type="dxa"/>
          </w:tcPr>
          <w:p w:rsidR="006D25D3" w:rsidRDefault="00961BE2">
            <w:pPr>
              <w:pStyle w:val="TableParagraph"/>
              <w:spacing w:before="37"/>
              <w:rPr>
                <w:sz w:val="21"/>
              </w:rPr>
            </w:pPr>
            <w:r>
              <w:rPr>
                <w:sz w:val="21"/>
              </w:rPr>
              <w:t>5В</w:t>
            </w:r>
          </w:p>
        </w:tc>
      </w:tr>
      <w:tr w:rsidR="006D25D3">
        <w:trPr>
          <w:trHeight w:val="381"/>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77"/>
              <w:rPr>
                <w:sz w:val="21"/>
              </w:rPr>
            </w:pPr>
            <w:r>
              <w:rPr>
                <w:sz w:val="21"/>
              </w:rPr>
              <w:t>Максимальний струм</w:t>
            </w:r>
          </w:p>
        </w:tc>
        <w:tc>
          <w:tcPr>
            <w:tcW w:w="3877" w:type="dxa"/>
          </w:tcPr>
          <w:p w:rsidR="006D25D3" w:rsidRDefault="00961BE2">
            <w:pPr>
              <w:pStyle w:val="TableParagraph"/>
              <w:spacing w:before="77"/>
              <w:rPr>
                <w:sz w:val="21"/>
              </w:rPr>
            </w:pPr>
            <w:r>
              <w:rPr>
                <w:sz w:val="21"/>
              </w:rPr>
              <w:t>3A</w:t>
            </w:r>
          </w:p>
        </w:tc>
      </w:tr>
      <w:tr w:rsidR="006D25D3">
        <w:trPr>
          <w:trHeight w:val="313"/>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1"/>
              <w:rPr>
                <w:sz w:val="21"/>
              </w:rPr>
            </w:pPr>
            <w:r>
              <w:rPr>
                <w:sz w:val="21"/>
              </w:rPr>
              <w:t>Захист від короткого замикання</w:t>
            </w:r>
          </w:p>
        </w:tc>
        <w:tc>
          <w:tcPr>
            <w:tcW w:w="3877" w:type="dxa"/>
          </w:tcPr>
          <w:p w:rsidR="006D25D3" w:rsidRDefault="00961BE2">
            <w:pPr>
              <w:pStyle w:val="TableParagraph"/>
              <w:spacing w:before="41"/>
              <w:rPr>
                <w:sz w:val="21"/>
              </w:rPr>
            </w:pPr>
            <w:r>
              <w:rPr>
                <w:sz w:val="21"/>
              </w:rPr>
              <w:t>Так</w:t>
            </w:r>
          </w:p>
        </w:tc>
      </w:tr>
      <w:tr w:rsidR="006D25D3">
        <w:trPr>
          <w:trHeight w:val="310"/>
        </w:trPr>
        <w:tc>
          <w:tcPr>
            <w:tcW w:w="1529" w:type="dxa"/>
            <w:vMerge w:val="restart"/>
          </w:tcPr>
          <w:p w:rsidR="006D25D3" w:rsidRDefault="006D25D3">
            <w:pPr>
              <w:pStyle w:val="TableParagraph"/>
              <w:spacing w:before="7"/>
              <w:ind w:left="0"/>
              <w:rPr>
                <w:rFonts w:ascii="Arial"/>
                <w:b/>
                <w:sz w:val="20"/>
              </w:rPr>
            </w:pPr>
          </w:p>
          <w:p w:rsidR="006D25D3" w:rsidRDefault="00961BE2">
            <w:pPr>
              <w:pStyle w:val="TableParagraph"/>
              <w:spacing w:line="314" w:lineRule="auto"/>
              <w:ind w:left="107" w:right="703"/>
              <w:rPr>
                <w:sz w:val="21"/>
              </w:rPr>
            </w:pPr>
            <w:r>
              <w:rPr>
                <w:sz w:val="21"/>
              </w:rPr>
              <w:t>Вихід Type-C</w:t>
            </w:r>
          </w:p>
        </w:tc>
        <w:tc>
          <w:tcPr>
            <w:tcW w:w="2837" w:type="dxa"/>
          </w:tcPr>
          <w:p w:rsidR="006D25D3" w:rsidRDefault="00961BE2">
            <w:pPr>
              <w:pStyle w:val="TableParagraph"/>
              <w:spacing w:before="37"/>
              <w:rPr>
                <w:sz w:val="21"/>
              </w:rPr>
            </w:pPr>
            <w:r>
              <w:rPr>
                <w:sz w:val="21"/>
              </w:rPr>
              <w:t>Тип швидкої зарядки</w:t>
            </w:r>
          </w:p>
        </w:tc>
        <w:tc>
          <w:tcPr>
            <w:tcW w:w="3877" w:type="dxa"/>
          </w:tcPr>
          <w:p w:rsidR="006D25D3" w:rsidRDefault="00961BE2">
            <w:pPr>
              <w:pStyle w:val="TableParagraph"/>
              <w:spacing w:before="37"/>
              <w:rPr>
                <w:sz w:val="21"/>
              </w:rPr>
            </w:pPr>
            <w:r>
              <w:rPr>
                <w:sz w:val="21"/>
              </w:rPr>
              <w:t>PD2.0 (</w:t>
            </w:r>
            <w:proofErr w:type="spellStart"/>
            <w:r>
              <w:rPr>
                <w:sz w:val="21"/>
              </w:rPr>
              <w:t>макс</w:t>
            </w:r>
            <w:proofErr w:type="spellEnd"/>
            <w:r>
              <w:rPr>
                <w:sz w:val="21"/>
              </w:rPr>
              <w:t>. 60 Вт)</w:t>
            </w:r>
          </w:p>
        </w:tc>
      </w:tr>
      <w:tr w:rsidR="006D25D3">
        <w:trPr>
          <w:trHeight w:val="378"/>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73"/>
              <w:rPr>
                <w:sz w:val="21"/>
              </w:rPr>
            </w:pPr>
            <w:r>
              <w:rPr>
                <w:sz w:val="21"/>
              </w:rPr>
              <w:t>Номінальна потужність</w:t>
            </w:r>
          </w:p>
        </w:tc>
        <w:tc>
          <w:tcPr>
            <w:tcW w:w="3877" w:type="dxa"/>
          </w:tcPr>
          <w:p w:rsidR="006D25D3" w:rsidRDefault="00961BE2">
            <w:pPr>
              <w:pStyle w:val="TableParagraph"/>
              <w:spacing w:before="73"/>
              <w:rPr>
                <w:sz w:val="21"/>
              </w:rPr>
            </w:pPr>
            <w:r>
              <w:rPr>
                <w:sz w:val="21"/>
              </w:rPr>
              <w:t>5В/ 3А, 9В/ 3А, 12В/ 3А, 15В/ 3А, 20В/ 3А</w:t>
            </w:r>
          </w:p>
        </w:tc>
      </w:tr>
      <w:tr w:rsidR="006D25D3">
        <w:trPr>
          <w:trHeight w:val="310"/>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7"/>
              <w:rPr>
                <w:sz w:val="21"/>
              </w:rPr>
            </w:pPr>
            <w:r>
              <w:rPr>
                <w:sz w:val="21"/>
              </w:rPr>
              <w:t>Захист від короткого замикання</w:t>
            </w:r>
          </w:p>
        </w:tc>
        <w:tc>
          <w:tcPr>
            <w:tcW w:w="3877" w:type="dxa"/>
          </w:tcPr>
          <w:p w:rsidR="006D25D3" w:rsidRDefault="00961BE2">
            <w:pPr>
              <w:pStyle w:val="TableParagraph"/>
              <w:spacing w:before="37"/>
              <w:rPr>
                <w:sz w:val="21"/>
              </w:rPr>
            </w:pPr>
            <w:r>
              <w:rPr>
                <w:sz w:val="21"/>
              </w:rPr>
              <w:t>Так</w:t>
            </w:r>
          </w:p>
        </w:tc>
      </w:tr>
      <w:tr w:rsidR="006D25D3">
        <w:trPr>
          <w:trHeight w:val="314"/>
        </w:trPr>
        <w:tc>
          <w:tcPr>
            <w:tcW w:w="1529" w:type="dxa"/>
            <w:vMerge w:val="restart"/>
          </w:tcPr>
          <w:p w:rsidR="006D25D3" w:rsidRDefault="00961BE2">
            <w:pPr>
              <w:pStyle w:val="TableParagraph"/>
              <w:spacing w:before="46"/>
              <w:ind w:left="107"/>
              <w:rPr>
                <w:sz w:val="21"/>
              </w:rPr>
            </w:pPr>
            <w:r>
              <w:rPr>
                <w:sz w:val="21"/>
              </w:rPr>
              <w:t>Бездротова</w:t>
            </w:r>
          </w:p>
          <w:p w:rsidR="006D25D3" w:rsidRDefault="00961BE2">
            <w:pPr>
              <w:pStyle w:val="TableParagraph"/>
              <w:spacing w:before="74"/>
              <w:ind w:left="107"/>
              <w:rPr>
                <w:sz w:val="21"/>
              </w:rPr>
            </w:pPr>
            <w:r>
              <w:rPr>
                <w:sz w:val="21"/>
              </w:rPr>
              <w:t>зарядка</w:t>
            </w:r>
          </w:p>
        </w:tc>
        <w:tc>
          <w:tcPr>
            <w:tcW w:w="6714" w:type="dxa"/>
            <w:gridSpan w:val="2"/>
          </w:tcPr>
          <w:p w:rsidR="006D25D3" w:rsidRDefault="00961BE2">
            <w:pPr>
              <w:pStyle w:val="TableParagraph"/>
              <w:spacing w:before="42"/>
              <w:rPr>
                <w:sz w:val="21"/>
              </w:rPr>
            </w:pPr>
            <w:r>
              <w:rPr>
                <w:sz w:val="21"/>
              </w:rPr>
              <w:t>QI1.2.4 стандарт сумісний</w:t>
            </w:r>
          </w:p>
        </w:tc>
      </w:tr>
      <w:tr w:rsidR="006D25D3">
        <w:trPr>
          <w:trHeight w:val="313"/>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37"/>
              <w:rPr>
                <w:sz w:val="21"/>
              </w:rPr>
            </w:pPr>
            <w:r>
              <w:rPr>
                <w:sz w:val="21"/>
              </w:rPr>
              <w:t>Вихідна потужність</w:t>
            </w:r>
          </w:p>
        </w:tc>
        <w:tc>
          <w:tcPr>
            <w:tcW w:w="3877" w:type="dxa"/>
          </w:tcPr>
          <w:p w:rsidR="006D25D3" w:rsidRDefault="00961BE2">
            <w:pPr>
              <w:pStyle w:val="TableParagraph"/>
              <w:spacing w:before="37"/>
              <w:rPr>
                <w:sz w:val="21"/>
              </w:rPr>
            </w:pPr>
            <w:r>
              <w:rPr>
                <w:sz w:val="21"/>
              </w:rPr>
              <w:t>5Вт/ 7,</w:t>
            </w:r>
            <w:proofErr w:type="spellStart"/>
            <w:r>
              <w:rPr>
                <w:sz w:val="21"/>
              </w:rPr>
              <w:t>5Вт</w:t>
            </w:r>
            <w:proofErr w:type="spellEnd"/>
            <w:r>
              <w:rPr>
                <w:sz w:val="21"/>
              </w:rPr>
              <w:t>/ 10Вт/ 15Вт</w:t>
            </w:r>
          </w:p>
        </w:tc>
      </w:tr>
    </w:tbl>
    <w:p w:rsidR="006D25D3" w:rsidRDefault="006D25D3">
      <w:pPr>
        <w:rPr>
          <w:sz w:val="21"/>
        </w:rPr>
        <w:sectPr w:rsidR="006D25D3" w:rsidSect="00AC519A">
          <w:pgSz w:w="11910" w:h="16840"/>
          <w:pgMar w:top="1134" w:right="850" w:bottom="1134" w:left="1701" w:header="0" w:footer="1184" w:gutter="0"/>
          <w:cols w:space="720"/>
          <w:docGrid w:linePitch="299"/>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2837"/>
        <w:gridCol w:w="3877"/>
      </w:tblGrid>
      <w:tr w:rsidR="006D25D3">
        <w:trPr>
          <w:trHeight w:val="310"/>
        </w:trPr>
        <w:tc>
          <w:tcPr>
            <w:tcW w:w="8243" w:type="dxa"/>
            <w:gridSpan w:val="3"/>
            <w:shd w:val="clear" w:color="auto" w:fill="0D0D0D"/>
          </w:tcPr>
          <w:p w:rsidR="006D25D3" w:rsidRDefault="00961BE2">
            <w:pPr>
              <w:pStyle w:val="TableParagraph"/>
              <w:spacing w:before="38"/>
              <w:ind w:left="3466" w:right="3456"/>
              <w:jc w:val="center"/>
              <w:rPr>
                <w:rFonts w:ascii="Arial"/>
                <w:b/>
                <w:sz w:val="21"/>
              </w:rPr>
            </w:pPr>
            <w:r>
              <w:rPr>
                <w:rFonts w:ascii="Arial"/>
                <w:b/>
                <w:color w:val="FFFFFF"/>
                <w:sz w:val="21"/>
              </w:rPr>
              <w:lastRenderedPageBreak/>
              <w:t>Вхід</w:t>
            </w:r>
          </w:p>
        </w:tc>
      </w:tr>
      <w:tr w:rsidR="006D25D3">
        <w:trPr>
          <w:trHeight w:val="314"/>
        </w:trPr>
        <w:tc>
          <w:tcPr>
            <w:tcW w:w="1529" w:type="dxa"/>
            <w:vMerge w:val="restart"/>
          </w:tcPr>
          <w:p w:rsidR="006D25D3" w:rsidRDefault="006D25D3">
            <w:pPr>
              <w:pStyle w:val="TableParagraph"/>
              <w:ind w:left="0"/>
              <w:rPr>
                <w:rFonts w:ascii="Arial"/>
                <w:b/>
                <w:sz w:val="24"/>
              </w:rPr>
            </w:pPr>
          </w:p>
          <w:p w:rsidR="006D25D3" w:rsidRDefault="00961BE2">
            <w:pPr>
              <w:pStyle w:val="TableParagraph"/>
              <w:spacing w:before="149"/>
              <w:ind w:left="107"/>
              <w:rPr>
                <w:sz w:val="21"/>
              </w:rPr>
            </w:pPr>
            <w:r>
              <w:rPr>
                <w:sz w:val="21"/>
              </w:rPr>
              <w:t>Зарядка змінним струмом</w:t>
            </w:r>
          </w:p>
        </w:tc>
        <w:tc>
          <w:tcPr>
            <w:tcW w:w="2837" w:type="dxa"/>
          </w:tcPr>
          <w:p w:rsidR="006D25D3" w:rsidRDefault="00961BE2">
            <w:pPr>
              <w:pStyle w:val="TableParagraph"/>
              <w:spacing w:before="41"/>
              <w:rPr>
                <w:sz w:val="21"/>
              </w:rPr>
            </w:pPr>
            <w:r>
              <w:rPr>
                <w:sz w:val="21"/>
              </w:rPr>
              <w:t>напруга на вході</w:t>
            </w:r>
          </w:p>
        </w:tc>
        <w:tc>
          <w:tcPr>
            <w:tcW w:w="3877" w:type="dxa"/>
          </w:tcPr>
          <w:p w:rsidR="006D25D3" w:rsidRDefault="00961BE2">
            <w:pPr>
              <w:pStyle w:val="TableParagraph"/>
              <w:spacing w:before="41"/>
              <w:rPr>
                <w:sz w:val="21"/>
              </w:rPr>
            </w:pPr>
            <w:r>
              <w:rPr>
                <w:sz w:val="21"/>
              </w:rPr>
              <w:t xml:space="preserve">100-240В </w:t>
            </w:r>
            <w:proofErr w:type="spellStart"/>
            <w:r>
              <w:rPr>
                <w:sz w:val="21"/>
              </w:rPr>
              <w:t>змін.струму</w:t>
            </w:r>
            <w:proofErr w:type="spellEnd"/>
          </w:p>
        </w:tc>
      </w:tr>
      <w:tr w:rsidR="006D25D3">
        <w:trPr>
          <w:trHeight w:val="437"/>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101"/>
              <w:rPr>
                <w:sz w:val="21"/>
              </w:rPr>
            </w:pPr>
            <w:r>
              <w:rPr>
                <w:sz w:val="21"/>
              </w:rPr>
              <w:t>Максимальна напруга зарядки</w:t>
            </w:r>
          </w:p>
        </w:tc>
        <w:tc>
          <w:tcPr>
            <w:tcW w:w="3877" w:type="dxa"/>
          </w:tcPr>
          <w:p w:rsidR="006D25D3" w:rsidRDefault="00961BE2">
            <w:pPr>
              <w:pStyle w:val="TableParagraph"/>
              <w:spacing w:before="101"/>
              <w:rPr>
                <w:sz w:val="21"/>
              </w:rPr>
            </w:pPr>
            <w:r>
              <w:rPr>
                <w:sz w:val="21"/>
              </w:rPr>
              <w:t xml:space="preserve">58,8В </w:t>
            </w:r>
            <w:proofErr w:type="spellStart"/>
            <w:r>
              <w:rPr>
                <w:sz w:val="21"/>
              </w:rPr>
              <w:t>пост.струму</w:t>
            </w:r>
            <w:proofErr w:type="spellEnd"/>
          </w:p>
        </w:tc>
      </w:tr>
      <w:tr w:rsidR="006D25D3">
        <w:trPr>
          <w:trHeight w:val="314"/>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1"/>
              <w:rPr>
                <w:sz w:val="21"/>
              </w:rPr>
            </w:pPr>
            <w:r>
              <w:rPr>
                <w:sz w:val="21"/>
              </w:rPr>
              <w:t>Максимальна потужність зарядки</w:t>
            </w:r>
          </w:p>
        </w:tc>
        <w:tc>
          <w:tcPr>
            <w:tcW w:w="3877" w:type="dxa"/>
          </w:tcPr>
          <w:p w:rsidR="006D25D3" w:rsidRDefault="00961BE2">
            <w:pPr>
              <w:pStyle w:val="TableParagraph"/>
              <w:spacing w:before="41"/>
              <w:rPr>
                <w:sz w:val="21"/>
              </w:rPr>
            </w:pPr>
            <w:r>
              <w:rPr>
                <w:sz w:val="21"/>
              </w:rPr>
              <w:t>500Вт</w:t>
            </w:r>
          </w:p>
        </w:tc>
      </w:tr>
      <w:tr w:rsidR="006D25D3">
        <w:trPr>
          <w:trHeight w:val="310"/>
        </w:trPr>
        <w:tc>
          <w:tcPr>
            <w:tcW w:w="1529" w:type="dxa"/>
            <w:vMerge w:val="restart"/>
          </w:tcPr>
          <w:p w:rsidR="006D25D3" w:rsidRDefault="00961BE2">
            <w:pPr>
              <w:pStyle w:val="TableParagraph"/>
              <w:spacing w:before="201"/>
              <w:ind w:left="107"/>
              <w:rPr>
                <w:sz w:val="21"/>
              </w:rPr>
            </w:pPr>
            <w:proofErr w:type="spellStart"/>
            <w:r>
              <w:rPr>
                <w:sz w:val="21"/>
              </w:rPr>
              <w:t>Авто-</w:t>
            </w:r>
            <w:proofErr w:type="spellEnd"/>
            <w:r>
              <w:rPr>
                <w:sz w:val="21"/>
              </w:rPr>
              <w:t xml:space="preserve"> вхід</w:t>
            </w:r>
          </w:p>
        </w:tc>
        <w:tc>
          <w:tcPr>
            <w:tcW w:w="2837" w:type="dxa"/>
          </w:tcPr>
          <w:p w:rsidR="006D25D3" w:rsidRDefault="00961BE2">
            <w:pPr>
              <w:pStyle w:val="TableParagraph"/>
              <w:spacing w:before="37"/>
              <w:rPr>
                <w:sz w:val="21"/>
              </w:rPr>
            </w:pPr>
            <w:r>
              <w:rPr>
                <w:sz w:val="21"/>
              </w:rPr>
              <w:t>напруга на вході</w:t>
            </w:r>
          </w:p>
        </w:tc>
        <w:tc>
          <w:tcPr>
            <w:tcW w:w="3877" w:type="dxa"/>
          </w:tcPr>
          <w:p w:rsidR="006D25D3" w:rsidRDefault="00961BE2">
            <w:pPr>
              <w:pStyle w:val="TableParagraph"/>
              <w:spacing w:before="37"/>
              <w:rPr>
                <w:sz w:val="21"/>
              </w:rPr>
            </w:pPr>
            <w:r>
              <w:rPr>
                <w:sz w:val="21"/>
              </w:rPr>
              <w:t>11,5В-14,4В/23В-28,8В</w:t>
            </w:r>
          </w:p>
        </w:tc>
      </w:tr>
      <w:tr w:rsidR="006D25D3">
        <w:trPr>
          <w:trHeight w:val="314"/>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42"/>
              <w:rPr>
                <w:sz w:val="21"/>
              </w:rPr>
            </w:pPr>
            <w:r>
              <w:rPr>
                <w:sz w:val="21"/>
              </w:rPr>
              <w:t>Струм на вході</w:t>
            </w:r>
          </w:p>
        </w:tc>
        <w:tc>
          <w:tcPr>
            <w:tcW w:w="3877" w:type="dxa"/>
          </w:tcPr>
          <w:p w:rsidR="006D25D3" w:rsidRDefault="00961BE2">
            <w:pPr>
              <w:pStyle w:val="TableParagraph"/>
              <w:spacing w:before="42"/>
              <w:rPr>
                <w:sz w:val="21"/>
              </w:rPr>
            </w:pPr>
            <w:r>
              <w:rPr>
                <w:sz w:val="21"/>
              </w:rPr>
              <w:t>8,2A</w:t>
            </w:r>
          </w:p>
        </w:tc>
      </w:tr>
      <w:tr w:rsidR="006D25D3">
        <w:trPr>
          <w:trHeight w:val="354"/>
        </w:trPr>
        <w:tc>
          <w:tcPr>
            <w:tcW w:w="1529" w:type="dxa"/>
            <w:vMerge w:val="restart"/>
          </w:tcPr>
          <w:p w:rsidR="006D25D3" w:rsidRDefault="006D25D3">
            <w:pPr>
              <w:pStyle w:val="TableParagraph"/>
              <w:ind w:left="0"/>
              <w:rPr>
                <w:rFonts w:ascii="Arial"/>
                <w:b/>
                <w:sz w:val="24"/>
              </w:rPr>
            </w:pPr>
          </w:p>
          <w:p w:rsidR="006D25D3" w:rsidRDefault="006D25D3">
            <w:pPr>
              <w:pStyle w:val="TableParagraph"/>
              <w:spacing w:before="9"/>
              <w:ind w:left="0"/>
              <w:rPr>
                <w:rFonts w:ascii="Arial"/>
                <w:b/>
                <w:sz w:val="24"/>
              </w:rPr>
            </w:pPr>
          </w:p>
          <w:p w:rsidR="006D25D3" w:rsidRDefault="00961BE2">
            <w:pPr>
              <w:pStyle w:val="TableParagraph"/>
              <w:ind w:left="107"/>
              <w:rPr>
                <w:sz w:val="21"/>
              </w:rPr>
            </w:pPr>
            <w:r>
              <w:rPr>
                <w:sz w:val="21"/>
              </w:rPr>
              <w:t>Сонячна панель</w:t>
            </w:r>
          </w:p>
        </w:tc>
        <w:tc>
          <w:tcPr>
            <w:tcW w:w="2837" w:type="dxa"/>
          </w:tcPr>
          <w:p w:rsidR="006D25D3" w:rsidRDefault="00961BE2">
            <w:pPr>
              <w:pStyle w:val="TableParagraph"/>
              <w:spacing w:before="61"/>
              <w:rPr>
                <w:sz w:val="21"/>
              </w:rPr>
            </w:pPr>
            <w:r>
              <w:rPr>
                <w:sz w:val="21"/>
              </w:rPr>
              <w:t>напруга на вході</w:t>
            </w:r>
          </w:p>
        </w:tc>
        <w:tc>
          <w:tcPr>
            <w:tcW w:w="3877" w:type="dxa"/>
          </w:tcPr>
          <w:p w:rsidR="006D25D3" w:rsidRDefault="00961BE2">
            <w:pPr>
              <w:pStyle w:val="TableParagraph"/>
              <w:spacing w:before="61"/>
              <w:rPr>
                <w:sz w:val="21"/>
              </w:rPr>
            </w:pPr>
            <w:r>
              <w:rPr>
                <w:sz w:val="21"/>
              </w:rPr>
              <w:t>35В-150В</w:t>
            </w:r>
          </w:p>
        </w:tc>
      </w:tr>
      <w:tr w:rsidR="006D25D3">
        <w:trPr>
          <w:trHeight w:val="621"/>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193"/>
              <w:rPr>
                <w:sz w:val="21"/>
              </w:rPr>
            </w:pPr>
            <w:r>
              <w:rPr>
                <w:sz w:val="21"/>
              </w:rPr>
              <w:t>Струм на вході</w:t>
            </w:r>
          </w:p>
        </w:tc>
        <w:tc>
          <w:tcPr>
            <w:tcW w:w="3877" w:type="dxa"/>
          </w:tcPr>
          <w:p w:rsidR="006D25D3" w:rsidRDefault="00961BE2">
            <w:pPr>
              <w:pStyle w:val="TableParagraph"/>
              <w:spacing w:before="21"/>
              <w:rPr>
                <w:sz w:val="21"/>
              </w:rPr>
            </w:pPr>
            <w:r>
              <w:rPr>
                <w:sz w:val="21"/>
              </w:rPr>
              <w:t xml:space="preserve">12A (буде отримано лише 12A, коли </w:t>
            </w:r>
          </w:p>
          <w:p w:rsidR="006D25D3" w:rsidRDefault="00961BE2">
            <w:pPr>
              <w:pStyle w:val="TableParagraph"/>
              <w:spacing w:before="43"/>
              <w:rPr>
                <w:rFonts w:ascii="SimSun" w:eastAsia="SimSun" w:hint="eastAsia"/>
                <w:sz w:val="21"/>
              </w:rPr>
            </w:pPr>
            <w:r>
              <w:rPr>
                <w:sz w:val="21"/>
              </w:rPr>
              <w:t>струм перевищує 12A)</w:t>
            </w:r>
          </w:p>
        </w:tc>
      </w:tr>
      <w:tr w:rsidR="006D25D3">
        <w:trPr>
          <w:trHeight w:val="362"/>
        </w:trPr>
        <w:tc>
          <w:tcPr>
            <w:tcW w:w="1529" w:type="dxa"/>
            <w:vMerge/>
            <w:tcBorders>
              <w:top w:val="nil"/>
            </w:tcBorders>
          </w:tcPr>
          <w:p w:rsidR="006D25D3" w:rsidRDefault="006D25D3">
            <w:pPr>
              <w:rPr>
                <w:sz w:val="2"/>
                <w:szCs w:val="2"/>
              </w:rPr>
            </w:pPr>
          </w:p>
        </w:tc>
        <w:tc>
          <w:tcPr>
            <w:tcW w:w="2837" w:type="dxa"/>
          </w:tcPr>
          <w:p w:rsidR="006D25D3" w:rsidRDefault="00961BE2">
            <w:pPr>
              <w:pStyle w:val="TableParagraph"/>
              <w:spacing w:before="65"/>
              <w:rPr>
                <w:sz w:val="21"/>
              </w:rPr>
            </w:pPr>
            <w:r>
              <w:rPr>
                <w:sz w:val="21"/>
              </w:rPr>
              <w:t>Максимальна вхідна потужність</w:t>
            </w:r>
          </w:p>
        </w:tc>
        <w:tc>
          <w:tcPr>
            <w:tcW w:w="3877" w:type="dxa"/>
          </w:tcPr>
          <w:p w:rsidR="006D25D3" w:rsidRDefault="00961BE2">
            <w:pPr>
              <w:pStyle w:val="TableParagraph"/>
              <w:spacing w:before="65"/>
              <w:rPr>
                <w:sz w:val="21"/>
              </w:rPr>
            </w:pPr>
            <w:r>
              <w:rPr>
                <w:sz w:val="21"/>
              </w:rPr>
              <w:t>700Вт</w:t>
            </w:r>
          </w:p>
        </w:tc>
      </w:tr>
      <w:tr w:rsidR="006D25D3">
        <w:trPr>
          <w:trHeight w:val="1870"/>
        </w:trPr>
        <w:tc>
          <w:tcPr>
            <w:tcW w:w="8243" w:type="dxa"/>
            <w:gridSpan w:val="3"/>
          </w:tcPr>
          <w:p w:rsidR="006D25D3" w:rsidRDefault="00961BE2">
            <w:pPr>
              <w:pStyle w:val="TableParagraph"/>
              <w:spacing w:before="34"/>
              <w:ind w:left="107"/>
              <w:rPr>
                <w:rFonts w:ascii="Arial"/>
                <w:b/>
                <w:sz w:val="21"/>
              </w:rPr>
            </w:pPr>
            <w:r>
              <w:rPr>
                <w:rFonts w:ascii="Arial"/>
                <w:b/>
                <w:sz w:val="21"/>
              </w:rPr>
              <w:t>Примітки</w:t>
            </w:r>
            <w:r>
              <w:rPr>
                <w:rFonts w:ascii="Arial"/>
                <w:b/>
                <w:sz w:val="21"/>
              </w:rPr>
              <w:t>:</w:t>
            </w:r>
          </w:p>
          <w:p w:rsidR="006D25D3" w:rsidRDefault="00961BE2">
            <w:pPr>
              <w:pStyle w:val="TableParagraph"/>
              <w:numPr>
                <w:ilvl w:val="0"/>
                <w:numId w:val="5"/>
              </w:numPr>
              <w:tabs>
                <w:tab w:val="left" w:pos="343"/>
              </w:tabs>
              <w:spacing w:before="74" w:line="314" w:lineRule="auto"/>
              <w:ind w:right="111" w:firstLine="0"/>
              <w:rPr>
                <w:sz w:val="21"/>
              </w:rPr>
            </w:pPr>
            <w:r>
              <w:rPr>
                <w:sz w:val="21"/>
              </w:rPr>
              <w:t>ФЕ зарядка має функцію автоматичної активації зарядки (підключи та заряджай): коли ФЕ підключено до виробу, то автоматично активується пристрій для зарядки, поки сонце світить; якщо вам не потрібна ця функція, будь ласка, від'єднайте головку ФЕ зарядки після повної зарядки.</w:t>
            </w:r>
          </w:p>
          <w:p w:rsidR="006D25D3" w:rsidRDefault="00961BE2">
            <w:pPr>
              <w:pStyle w:val="TableParagraph"/>
              <w:numPr>
                <w:ilvl w:val="0"/>
                <w:numId w:val="5"/>
              </w:numPr>
              <w:tabs>
                <w:tab w:val="left" w:pos="343"/>
              </w:tabs>
              <w:spacing w:before="3"/>
              <w:ind w:left="342"/>
              <w:rPr>
                <w:sz w:val="21"/>
              </w:rPr>
            </w:pPr>
            <w:r>
              <w:rPr>
                <w:sz w:val="21"/>
              </w:rPr>
              <w:t>Підтримується зарядка під час розрядки та не підтримується функція ДБЖ.</w:t>
            </w:r>
          </w:p>
        </w:tc>
      </w:tr>
      <w:tr w:rsidR="006D25D3">
        <w:trPr>
          <w:trHeight w:val="313"/>
        </w:trPr>
        <w:tc>
          <w:tcPr>
            <w:tcW w:w="8243" w:type="dxa"/>
            <w:gridSpan w:val="3"/>
            <w:shd w:val="clear" w:color="auto" w:fill="0D0D0D"/>
          </w:tcPr>
          <w:p w:rsidR="006D25D3" w:rsidRDefault="00961BE2" w:rsidP="00CB152F">
            <w:pPr>
              <w:pStyle w:val="TableParagraph"/>
              <w:spacing w:before="38"/>
              <w:ind w:left="2441" w:right="2400"/>
              <w:jc w:val="center"/>
              <w:rPr>
                <w:rFonts w:ascii="Arial"/>
                <w:b/>
                <w:sz w:val="21"/>
              </w:rPr>
            </w:pPr>
            <w:r>
              <w:rPr>
                <w:rFonts w:ascii="Arial"/>
                <w:b/>
                <w:color w:val="FFFFFF"/>
                <w:sz w:val="21"/>
              </w:rPr>
              <w:t>Акумуляторна</w:t>
            </w:r>
            <w:r>
              <w:rPr>
                <w:rFonts w:ascii="Arial"/>
                <w:b/>
                <w:color w:val="FFFFFF"/>
                <w:sz w:val="21"/>
              </w:rPr>
              <w:t xml:space="preserve"> </w:t>
            </w:r>
            <w:r>
              <w:rPr>
                <w:rFonts w:ascii="Arial"/>
                <w:b/>
                <w:color w:val="FFFFFF"/>
                <w:sz w:val="21"/>
              </w:rPr>
              <w:t>батарея</w:t>
            </w:r>
          </w:p>
        </w:tc>
      </w:tr>
      <w:tr w:rsidR="006D25D3">
        <w:trPr>
          <w:trHeight w:val="310"/>
        </w:trPr>
        <w:tc>
          <w:tcPr>
            <w:tcW w:w="4366" w:type="dxa"/>
            <w:gridSpan w:val="2"/>
          </w:tcPr>
          <w:p w:rsidR="006D25D3" w:rsidRDefault="00961BE2">
            <w:pPr>
              <w:pStyle w:val="TableParagraph"/>
              <w:spacing w:before="37"/>
              <w:ind w:left="107"/>
              <w:rPr>
                <w:sz w:val="21"/>
              </w:rPr>
            </w:pPr>
            <w:r>
              <w:rPr>
                <w:sz w:val="21"/>
              </w:rPr>
              <w:t>Номінальна потужність</w:t>
            </w:r>
          </w:p>
        </w:tc>
        <w:tc>
          <w:tcPr>
            <w:tcW w:w="3877" w:type="dxa"/>
          </w:tcPr>
          <w:p w:rsidR="006D25D3" w:rsidRDefault="00961BE2">
            <w:pPr>
              <w:pStyle w:val="TableParagraph"/>
              <w:spacing w:before="37"/>
              <w:rPr>
                <w:sz w:val="21"/>
              </w:rPr>
            </w:pPr>
            <w:r>
              <w:rPr>
                <w:sz w:val="21"/>
              </w:rPr>
              <w:t xml:space="preserve">2000 </w:t>
            </w:r>
            <w:proofErr w:type="spellStart"/>
            <w:r>
              <w:rPr>
                <w:sz w:val="21"/>
              </w:rPr>
              <w:t>Вт-год</w:t>
            </w:r>
            <w:proofErr w:type="spellEnd"/>
            <w:r>
              <w:rPr>
                <w:sz w:val="21"/>
              </w:rPr>
              <w:t xml:space="preserve">, 40 </w:t>
            </w:r>
            <w:proofErr w:type="spellStart"/>
            <w:r>
              <w:rPr>
                <w:sz w:val="21"/>
              </w:rPr>
              <w:t>А-год</w:t>
            </w:r>
            <w:proofErr w:type="spellEnd"/>
          </w:p>
        </w:tc>
      </w:tr>
      <w:tr w:rsidR="006D25D3">
        <w:trPr>
          <w:trHeight w:val="314"/>
        </w:trPr>
        <w:tc>
          <w:tcPr>
            <w:tcW w:w="4366" w:type="dxa"/>
            <w:gridSpan w:val="2"/>
          </w:tcPr>
          <w:p w:rsidR="006D25D3" w:rsidRDefault="00961BE2">
            <w:pPr>
              <w:pStyle w:val="TableParagraph"/>
              <w:spacing w:before="41"/>
              <w:ind w:left="107"/>
              <w:rPr>
                <w:sz w:val="21"/>
              </w:rPr>
            </w:pPr>
            <w:r>
              <w:rPr>
                <w:sz w:val="21"/>
              </w:rPr>
              <w:t>Напруга</w:t>
            </w:r>
          </w:p>
        </w:tc>
        <w:tc>
          <w:tcPr>
            <w:tcW w:w="3877" w:type="dxa"/>
          </w:tcPr>
          <w:p w:rsidR="006D25D3" w:rsidRDefault="00961BE2">
            <w:pPr>
              <w:pStyle w:val="TableParagraph"/>
              <w:spacing w:before="41"/>
              <w:rPr>
                <w:sz w:val="21"/>
              </w:rPr>
            </w:pPr>
            <w:r>
              <w:rPr>
                <w:sz w:val="21"/>
              </w:rPr>
              <w:t>41,5 В-58,4 В</w:t>
            </w:r>
          </w:p>
        </w:tc>
      </w:tr>
      <w:tr w:rsidR="006D25D3">
        <w:trPr>
          <w:trHeight w:val="310"/>
        </w:trPr>
        <w:tc>
          <w:tcPr>
            <w:tcW w:w="4366" w:type="dxa"/>
            <w:gridSpan w:val="2"/>
          </w:tcPr>
          <w:p w:rsidR="006D25D3" w:rsidRDefault="00961BE2">
            <w:pPr>
              <w:pStyle w:val="TableParagraph"/>
              <w:spacing w:before="38"/>
              <w:ind w:left="107"/>
              <w:rPr>
                <w:sz w:val="21"/>
              </w:rPr>
            </w:pPr>
            <w:r>
              <w:rPr>
                <w:sz w:val="21"/>
              </w:rPr>
              <w:t>Захист від короткого замикання</w:t>
            </w:r>
          </w:p>
        </w:tc>
        <w:tc>
          <w:tcPr>
            <w:tcW w:w="3877" w:type="dxa"/>
          </w:tcPr>
          <w:p w:rsidR="006D25D3" w:rsidRDefault="00961BE2">
            <w:pPr>
              <w:pStyle w:val="TableParagraph"/>
              <w:spacing w:before="38"/>
              <w:rPr>
                <w:sz w:val="21"/>
              </w:rPr>
            </w:pPr>
            <w:r>
              <w:rPr>
                <w:sz w:val="21"/>
              </w:rPr>
              <w:t>так</w:t>
            </w:r>
          </w:p>
        </w:tc>
      </w:tr>
      <w:tr w:rsidR="006D25D3">
        <w:trPr>
          <w:trHeight w:val="313"/>
        </w:trPr>
        <w:tc>
          <w:tcPr>
            <w:tcW w:w="4366" w:type="dxa"/>
            <w:gridSpan w:val="2"/>
          </w:tcPr>
          <w:p w:rsidR="006D25D3" w:rsidRDefault="00961BE2">
            <w:pPr>
              <w:pStyle w:val="TableParagraph"/>
              <w:spacing w:before="41"/>
              <w:ind w:left="107"/>
              <w:rPr>
                <w:sz w:val="21"/>
              </w:rPr>
            </w:pPr>
            <w:r>
              <w:rPr>
                <w:sz w:val="21"/>
              </w:rPr>
              <w:t>Захист від перевантаження по струму виходу</w:t>
            </w:r>
          </w:p>
        </w:tc>
        <w:tc>
          <w:tcPr>
            <w:tcW w:w="3877" w:type="dxa"/>
          </w:tcPr>
          <w:p w:rsidR="006D25D3" w:rsidRDefault="00961BE2">
            <w:pPr>
              <w:pStyle w:val="TableParagraph"/>
              <w:spacing w:before="41"/>
              <w:rPr>
                <w:sz w:val="21"/>
              </w:rPr>
            </w:pPr>
            <w:r>
              <w:rPr>
                <w:sz w:val="21"/>
              </w:rPr>
              <w:t>70A</w:t>
            </w:r>
          </w:p>
        </w:tc>
      </w:tr>
      <w:tr w:rsidR="006D25D3">
        <w:trPr>
          <w:trHeight w:val="310"/>
        </w:trPr>
        <w:tc>
          <w:tcPr>
            <w:tcW w:w="4366" w:type="dxa"/>
            <w:gridSpan w:val="2"/>
          </w:tcPr>
          <w:p w:rsidR="006D25D3" w:rsidRDefault="00961BE2">
            <w:pPr>
              <w:pStyle w:val="TableParagraph"/>
              <w:spacing w:before="37"/>
              <w:ind w:left="107"/>
              <w:rPr>
                <w:sz w:val="21"/>
              </w:rPr>
            </w:pPr>
            <w:r>
              <w:rPr>
                <w:sz w:val="21"/>
              </w:rPr>
              <w:t>Захист від високої температури розрядки</w:t>
            </w:r>
          </w:p>
        </w:tc>
        <w:tc>
          <w:tcPr>
            <w:tcW w:w="3877" w:type="dxa"/>
          </w:tcPr>
          <w:p w:rsidR="006D25D3" w:rsidRDefault="00961BE2">
            <w:pPr>
              <w:pStyle w:val="TableParagraph"/>
              <w:spacing w:before="21"/>
              <w:rPr>
                <w:rFonts w:ascii="SimSun" w:hAnsi="SimSun"/>
                <w:sz w:val="21"/>
              </w:rPr>
            </w:pPr>
            <w:r>
              <w:rPr>
                <w:sz w:val="21"/>
              </w:rPr>
              <w:t>65 ℃/149 ℉</w:t>
            </w:r>
          </w:p>
        </w:tc>
      </w:tr>
      <w:tr w:rsidR="006D25D3">
        <w:trPr>
          <w:trHeight w:val="626"/>
        </w:trPr>
        <w:tc>
          <w:tcPr>
            <w:tcW w:w="4366" w:type="dxa"/>
            <w:gridSpan w:val="2"/>
          </w:tcPr>
          <w:p w:rsidR="006D25D3" w:rsidRDefault="00961BE2" w:rsidP="00CB152F">
            <w:pPr>
              <w:pStyle w:val="TableParagraph"/>
              <w:spacing w:before="41"/>
              <w:ind w:left="107"/>
              <w:rPr>
                <w:sz w:val="21"/>
              </w:rPr>
            </w:pPr>
            <w:r>
              <w:rPr>
                <w:sz w:val="21"/>
              </w:rPr>
              <w:t>Відновлення захисту від високої температури розрядки</w:t>
            </w:r>
          </w:p>
        </w:tc>
        <w:tc>
          <w:tcPr>
            <w:tcW w:w="3877" w:type="dxa"/>
          </w:tcPr>
          <w:p w:rsidR="006D25D3" w:rsidRDefault="00961BE2">
            <w:pPr>
              <w:pStyle w:val="TableParagraph"/>
              <w:spacing w:before="181"/>
              <w:rPr>
                <w:rFonts w:ascii="SimSun" w:hAnsi="SimSun"/>
                <w:sz w:val="21"/>
              </w:rPr>
            </w:pPr>
            <w:r>
              <w:rPr>
                <w:sz w:val="21"/>
              </w:rPr>
              <w:t>55 ℃/131 ℉</w:t>
            </w:r>
          </w:p>
        </w:tc>
      </w:tr>
      <w:tr w:rsidR="006D25D3">
        <w:trPr>
          <w:trHeight w:val="310"/>
        </w:trPr>
        <w:tc>
          <w:tcPr>
            <w:tcW w:w="4366" w:type="dxa"/>
            <w:gridSpan w:val="2"/>
          </w:tcPr>
          <w:p w:rsidR="006D25D3" w:rsidRDefault="00961BE2">
            <w:pPr>
              <w:pStyle w:val="TableParagraph"/>
              <w:spacing w:before="37"/>
              <w:ind w:left="107"/>
              <w:rPr>
                <w:sz w:val="21"/>
              </w:rPr>
            </w:pPr>
            <w:r>
              <w:rPr>
                <w:sz w:val="21"/>
              </w:rPr>
              <w:t>Захист від високої температури зарядки</w:t>
            </w:r>
          </w:p>
        </w:tc>
        <w:tc>
          <w:tcPr>
            <w:tcW w:w="3877" w:type="dxa"/>
          </w:tcPr>
          <w:p w:rsidR="006D25D3" w:rsidRDefault="00961BE2">
            <w:pPr>
              <w:pStyle w:val="TableParagraph"/>
              <w:spacing w:before="21"/>
              <w:rPr>
                <w:rFonts w:ascii="SimSun" w:hAnsi="SimSun"/>
                <w:sz w:val="21"/>
              </w:rPr>
            </w:pPr>
            <w:r>
              <w:rPr>
                <w:sz w:val="21"/>
              </w:rPr>
              <w:t>55 ℃/131 ℉</w:t>
            </w:r>
          </w:p>
        </w:tc>
      </w:tr>
      <w:tr w:rsidR="006D25D3">
        <w:trPr>
          <w:trHeight w:val="626"/>
        </w:trPr>
        <w:tc>
          <w:tcPr>
            <w:tcW w:w="4366" w:type="dxa"/>
            <w:gridSpan w:val="2"/>
          </w:tcPr>
          <w:p w:rsidR="006D25D3" w:rsidRDefault="00961BE2">
            <w:pPr>
              <w:pStyle w:val="TableParagraph"/>
              <w:spacing w:before="41"/>
              <w:ind w:left="107"/>
              <w:rPr>
                <w:sz w:val="21"/>
              </w:rPr>
            </w:pPr>
            <w:r>
              <w:rPr>
                <w:sz w:val="21"/>
              </w:rPr>
              <w:t>Захист від високої температури зарядки</w:t>
            </w:r>
          </w:p>
          <w:p w:rsidR="006D25D3" w:rsidRDefault="00961BE2">
            <w:pPr>
              <w:pStyle w:val="TableParagraph"/>
              <w:spacing w:before="75"/>
              <w:ind w:left="107"/>
              <w:rPr>
                <w:sz w:val="21"/>
              </w:rPr>
            </w:pPr>
            <w:r>
              <w:rPr>
                <w:sz w:val="21"/>
              </w:rPr>
              <w:t>Відновлення</w:t>
            </w:r>
          </w:p>
        </w:tc>
        <w:tc>
          <w:tcPr>
            <w:tcW w:w="3877" w:type="dxa"/>
          </w:tcPr>
          <w:p w:rsidR="006D25D3" w:rsidRDefault="00961BE2">
            <w:pPr>
              <w:pStyle w:val="TableParagraph"/>
              <w:spacing w:before="181"/>
              <w:rPr>
                <w:rFonts w:ascii="SimSun" w:hAnsi="SimSun"/>
                <w:sz w:val="21"/>
              </w:rPr>
            </w:pPr>
            <w:r>
              <w:rPr>
                <w:sz w:val="21"/>
              </w:rPr>
              <w:t>45 ℃/113 ℉</w:t>
            </w:r>
          </w:p>
        </w:tc>
      </w:tr>
      <w:tr w:rsidR="006D25D3">
        <w:trPr>
          <w:trHeight w:val="310"/>
        </w:trPr>
        <w:tc>
          <w:tcPr>
            <w:tcW w:w="4366" w:type="dxa"/>
            <w:gridSpan w:val="2"/>
          </w:tcPr>
          <w:p w:rsidR="006D25D3" w:rsidRDefault="00961BE2">
            <w:pPr>
              <w:pStyle w:val="TableParagraph"/>
              <w:spacing w:before="37"/>
              <w:ind w:left="107"/>
              <w:rPr>
                <w:sz w:val="21"/>
              </w:rPr>
            </w:pPr>
            <w:r>
              <w:rPr>
                <w:sz w:val="21"/>
              </w:rPr>
              <w:t>Захист від низької температури зарядки</w:t>
            </w:r>
          </w:p>
        </w:tc>
        <w:tc>
          <w:tcPr>
            <w:tcW w:w="3877" w:type="dxa"/>
          </w:tcPr>
          <w:p w:rsidR="006D25D3" w:rsidRDefault="00961BE2">
            <w:pPr>
              <w:pStyle w:val="TableParagraph"/>
              <w:spacing w:before="21"/>
              <w:rPr>
                <w:rFonts w:ascii="SimSun" w:hAnsi="SimSun"/>
                <w:sz w:val="21"/>
              </w:rPr>
            </w:pPr>
            <w:r>
              <w:rPr>
                <w:sz w:val="21"/>
              </w:rPr>
              <w:t>0 ℃/32 ℉</w:t>
            </w:r>
          </w:p>
        </w:tc>
      </w:tr>
      <w:tr w:rsidR="006D25D3">
        <w:trPr>
          <w:trHeight w:val="313"/>
        </w:trPr>
        <w:tc>
          <w:tcPr>
            <w:tcW w:w="8243" w:type="dxa"/>
            <w:gridSpan w:val="3"/>
            <w:shd w:val="clear" w:color="auto" w:fill="0D0D0D"/>
          </w:tcPr>
          <w:p w:rsidR="006D25D3" w:rsidRDefault="00961BE2">
            <w:pPr>
              <w:pStyle w:val="TableParagraph"/>
              <w:spacing w:before="38"/>
              <w:ind w:left="3464" w:right="3458"/>
              <w:jc w:val="center"/>
              <w:rPr>
                <w:rFonts w:ascii="Arial"/>
                <w:b/>
                <w:sz w:val="21"/>
              </w:rPr>
            </w:pPr>
            <w:r>
              <w:rPr>
                <w:rFonts w:ascii="Arial"/>
                <w:b/>
                <w:color w:val="FFFFFF"/>
                <w:sz w:val="21"/>
              </w:rPr>
              <w:t>Виріб</w:t>
            </w:r>
          </w:p>
        </w:tc>
      </w:tr>
      <w:tr w:rsidR="006D25D3">
        <w:trPr>
          <w:trHeight w:val="310"/>
        </w:trPr>
        <w:tc>
          <w:tcPr>
            <w:tcW w:w="4366" w:type="dxa"/>
            <w:gridSpan w:val="2"/>
          </w:tcPr>
          <w:p w:rsidR="006D25D3" w:rsidRDefault="00961BE2">
            <w:pPr>
              <w:pStyle w:val="TableParagraph"/>
              <w:spacing w:before="37"/>
              <w:ind w:left="107"/>
              <w:rPr>
                <w:sz w:val="21"/>
              </w:rPr>
            </w:pPr>
            <w:r>
              <w:rPr>
                <w:sz w:val="21"/>
              </w:rPr>
              <w:t>Розмір виробу</w:t>
            </w:r>
          </w:p>
        </w:tc>
        <w:tc>
          <w:tcPr>
            <w:tcW w:w="3877" w:type="dxa"/>
          </w:tcPr>
          <w:p w:rsidR="006D25D3" w:rsidRDefault="00961BE2">
            <w:pPr>
              <w:pStyle w:val="TableParagraph"/>
              <w:spacing w:before="37"/>
              <w:rPr>
                <w:sz w:val="21"/>
              </w:rPr>
            </w:pPr>
            <w:r>
              <w:rPr>
                <w:sz w:val="21"/>
              </w:rPr>
              <w:t>420*280*386 мм (16,5*11*15,2 дюймів)</w:t>
            </w:r>
          </w:p>
        </w:tc>
      </w:tr>
      <w:tr w:rsidR="006D25D3">
        <w:trPr>
          <w:trHeight w:val="314"/>
        </w:trPr>
        <w:tc>
          <w:tcPr>
            <w:tcW w:w="4366" w:type="dxa"/>
            <w:gridSpan w:val="2"/>
          </w:tcPr>
          <w:p w:rsidR="006D25D3" w:rsidRDefault="00961BE2">
            <w:pPr>
              <w:pStyle w:val="TableParagraph"/>
              <w:spacing w:before="41"/>
              <w:ind w:left="107"/>
              <w:rPr>
                <w:sz w:val="21"/>
              </w:rPr>
            </w:pPr>
            <w:r>
              <w:rPr>
                <w:sz w:val="21"/>
              </w:rPr>
              <w:t>Вага нетто</w:t>
            </w:r>
          </w:p>
        </w:tc>
        <w:tc>
          <w:tcPr>
            <w:tcW w:w="3877" w:type="dxa"/>
          </w:tcPr>
          <w:p w:rsidR="006D25D3" w:rsidRDefault="00961BE2">
            <w:pPr>
              <w:pStyle w:val="TableParagraph"/>
              <w:spacing w:before="41"/>
              <w:rPr>
                <w:sz w:val="21"/>
              </w:rPr>
            </w:pPr>
            <w:r>
              <w:rPr>
                <w:color w:val="0D0D0D"/>
                <w:sz w:val="21"/>
              </w:rPr>
              <w:t>27,5 кг (60,6 фунтів)</w:t>
            </w:r>
          </w:p>
        </w:tc>
      </w:tr>
      <w:tr w:rsidR="006D25D3">
        <w:trPr>
          <w:trHeight w:val="309"/>
        </w:trPr>
        <w:tc>
          <w:tcPr>
            <w:tcW w:w="4366" w:type="dxa"/>
            <w:gridSpan w:val="2"/>
          </w:tcPr>
          <w:p w:rsidR="006D25D3" w:rsidRDefault="00961BE2">
            <w:pPr>
              <w:pStyle w:val="TableParagraph"/>
              <w:spacing w:before="37"/>
              <w:ind w:left="107"/>
              <w:rPr>
                <w:sz w:val="21"/>
              </w:rPr>
            </w:pPr>
            <w:r>
              <w:rPr>
                <w:sz w:val="21"/>
              </w:rPr>
              <w:t>Температура робочого середовища</w:t>
            </w:r>
          </w:p>
        </w:tc>
        <w:tc>
          <w:tcPr>
            <w:tcW w:w="3877" w:type="dxa"/>
          </w:tcPr>
          <w:p w:rsidR="006D25D3" w:rsidRDefault="00961BE2">
            <w:pPr>
              <w:pStyle w:val="TableParagraph"/>
              <w:spacing w:before="21" w:line="269" w:lineRule="exact"/>
              <w:rPr>
                <w:rFonts w:ascii="SimSun" w:hAnsi="SimSun"/>
                <w:sz w:val="21"/>
              </w:rPr>
            </w:pPr>
            <w:r>
              <w:rPr>
                <w:sz w:val="21"/>
              </w:rPr>
              <w:t>0</w:t>
            </w:r>
            <w:r>
              <w:rPr>
                <w:rFonts w:ascii="SimSun" w:hAnsi="SimSun"/>
                <w:sz w:val="21"/>
              </w:rPr>
              <w:t>℃</w:t>
            </w:r>
            <w:r>
              <w:rPr>
                <w:sz w:val="21"/>
              </w:rPr>
              <w:t>-40</w:t>
            </w:r>
            <w:r>
              <w:rPr>
                <w:rFonts w:ascii="SimSun" w:hAnsi="SimSun"/>
                <w:sz w:val="21"/>
              </w:rPr>
              <w:t>℃</w:t>
            </w:r>
            <w:r>
              <w:rPr>
                <w:sz w:val="21"/>
              </w:rPr>
              <w:t>/32</w:t>
            </w:r>
            <w:r>
              <w:rPr>
                <w:rFonts w:ascii="SimSun" w:hAnsi="SimSun"/>
                <w:sz w:val="21"/>
              </w:rPr>
              <w:t>℉-104℉</w:t>
            </w:r>
          </w:p>
        </w:tc>
      </w:tr>
      <w:tr w:rsidR="006D25D3">
        <w:trPr>
          <w:trHeight w:val="313"/>
        </w:trPr>
        <w:tc>
          <w:tcPr>
            <w:tcW w:w="4366" w:type="dxa"/>
            <w:gridSpan w:val="2"/>
          </w:tcPr>
          <w:p w:rsidR="006D25D3" w:rsidRDefault="00961BE2">
            <w:pPr>
              <w:pStyle w:val="TableParagraph"/>
              <w:spacing w:before="41"/>
              <w:ind w:left="107"/>
              <w:rPr>
                <w:sz w:val="21"/>
              </w:rPr>
            </w:pPr>
            <w:r>
              <w:rPr>
                <w:sz w:val="21"/>
              </w:rPr>
              <w:t>Температура навколишнього середовища для зберігання</w:t>
            </w:r>
          </w:p>
        </w:tc>
        <w:tc>
          <w:tcPr>
            <w:tcW w:w="3877" w:type="dxa"/>
          </w:tcPr>
          <w:p w:rsidR="006D25D3" w:rsidRDefault="00961BE2">
            <w:pPr>
              <w:pStyle w:val="TableParagraph"/>
              <w:spacing w:before="25" w:line="269" w:lineRule="exact"/>
              <w:rPr>
                <w:rFonts w:ascii="SimSun" w:hAnsi="SimSun"/>
                <w:sz w:val="21"/>
              </w:rPr>
            </w:pPr>
            <w:r>
              <w:rPr>
                <w:sz w:val="21"/>
              </w:rPr>
              <w:t>-10</w:t>
            </w:r>
            <w:r>
              <w:rPr>
                <w:rFonts w:ascii="SimSun" w:hAnsi="SimSun"/>
                <w:sz w:val="21"/>
              </w:rPr>
              <w:t>℃</w:t>
            </w:r>
            <w:r>
              <w:rPr>
                <w:sz w:val="21"/>
              </w:rPr>
              <w:t>-45</w:t>
            </w:r>
            <w:r>
              <w:rPr>
                <w:rFonts w:ascii="SimSun" w:hAnsi="SimSun"/>
                <w:sz w:val="21"/>
              </w:rPr>
              <w:t>℃</w:t>
            </w:r>
            <w:r>
              <w:rPr>
                <w:sz w:val="21"/>
              </w:rPr>
              <w:t>/14</w:t>
            </w:r>
            <w:r>
              <w:rPr>
                <w:rFonts w:ascii="SimSun" w:hAnsi="SimSun"/>
                <w:sz w:val="21"/>
              </w:rPr>
              <w:t>℉-113℉</w:t>
            </w:r>
          </w:p>
        </w:tc>
      </w:tr>
      <w:tr w:rsidR="006D25D3">
        <w:trPr>
          <w:trHeight w:val="310"/>
        </w:trPr>
        <w:tc>
          <w:tcPr>
            <w:tcW w:w="4366" w:type="dxa"/>
            <w:gridSpan w:val="2"/>
          </w:tcPr>
          <w:p w:rsidR="006D25D3" w:rsidRDefault="00961BE2">
            <w:pPr>
              <w:pStyle w:val="TableParagraph"/>
              <w:spacing w:before="38"/>
              <w:ind w:left="107"/>
              <w:rPr>
                <w:sz w:val="21"/>
              </w:rPr>
            </w:pPr>
            <w:r>
              <w:rPr>
                <w:sz w:val="21"/>
              </w:rPr>
              <w:t>Вологість робочого середовища</w:t>
            </w:r>
          </w:p>
        </w:tc>
        <w:tc>
          <w:tcPr>
            <w:tcW w:w="3877" w:type="dxa"/>
          </w:tcPr>
          <w:p w:rsidR="006D25D3" w:rsidRDefault="00961BE2">
            <w:pPr>
              <w:pStyle w:val="TableParagraph"/>
              <w:spacing w:before="38"/>
              <w:rPr>
                <w:sz w:val="21"/>
              </w:rPr>
            </w:pPr>
            <w:r>
              <w:rPr>
                <w:sz w:val="21"/>
              </w:rPr>
              <w:t>10-90%</w:t>
            </w:r>
          </w:p>
        </w:tc>
      </w:tr>
    </w:tbl>
    <w:p w:rsidR="006D25D3" w:rsidRDefault="006D25D3">
      <w:pPr>
        <w:rPr>
          <w:sz w:val="21"/>
        </w:rPr>
        <w:sectPr w:rsidR="006D25D3" w:rsidSect="00AC519A">
          <w:pgSz w:w="11910" w:h="16840"/>
          <w:pgMar w:top="1134" w:right="850" w:bottom="1134" w:left="1701" w:header="0" w:footer="1184" w:gutter="0"/>
          <w:cols w:space="720"/>
          <w:docGrid w:linePitch="299"/>
        </w:sectPr>
      </w:pPr>
    </w:p>
    <w:p w:rsidR="006D25D3" w:rsidRDefault="00961BE2">
      <w:pPr>
        <w:pStyle w:val="2"/>
        <w:numPr>
          <w:ilvl w:val="0"/>
          <w:numId w:val="15"/>
        </w:numPr>
        <w:tabs>
          <w:tab w:val="left" w:pos="725"/>
        </w:tabs>
        <w:spacing w:before="63"/>
        <w:ind w:left="724" w:hanging="505"/>
      </w:pPr>
      <w:bookmarkStart w:id="10" w:name="_TOC_250003"/>
      <w:r>
        <w:lastRenderedPageBreak/>
        <w:t xml:space="preserve">Інструкції з технічного обслуговування </w:t>
      </w:r>
      <w:bookmarkEnd w:id="10"/>
      <w:r>
        <w:t>та зберігання</w:t>
      </w:r>
    </w:p>
    <w:p w:rsidR="006D25D3" w:rsidRDefault="00961BE2" w:rsidP="00CB152F">
      <w:pPr>
        <w:pStyle w:val="a4"/>
        <w:numPr>
          <w:ilvl w:val="0"/>
          <w:numId w:val="4"/>
        </w:numPr>
        <w:tabs>
          <w:tab w:val="left" w:pos="540"/>
        </w:tabs>
        <w:spacing w:before="179"/>
        <w:ind w:right="145"/>
        <w:jc w:val="both"/>
        <w:rPr>
          <w:rFonts w:ascii="Microsoft Sans Serif"/>
          <w:sz w:val="21"/>
        </w:rPr>
      </w:pPr>
      <w:r>
        <w:rPr>
          <w:rFonts w:ascii="Microsoft Sans Serif"/>
          <w:sz w:val="21"/>
        </w:rPr>
        <w:t>Будь</w:t>
      </w:r>
      <w:r>
        <w:rPr>
          <w:rFonts w:ascii="Microsoft Sans Serif"/>
          <w:sz w:val="21"/>
        </w:rPr>
        <w:t xml:space="preserve"> </w:t>
      </w:r>
      <w:r>
        <w:rPr>
          <w:rFonts w:ascii="Microsoft Sans Serif"/>
          <w:sz w:val="21"/>
        </w:rPr>
        <w:t>ласка</w:t>
      </w:r>
      <w:r>
        <w:rPr>
          <w:rFonts w:ascii="Microsoft Sans Serif"/>
          <w:sz w:val="21"/>
        </w:rPr>
        <w:t xml:space="preserve">, </w:t>
      </w:r>
      <w:r>
        <w:rPr>
          <w:rFonts w:ascii="Microsoft Sans Serif"/>
          <w:sz w:val="21"/>
        </w:rPr>
        <w:t>перед</w:t>
      </w:r>
      <w:r>
        <w:rPr>
          <w:rFonts w:ascii="Microsoft Sans Serif"/>
          <w:sz w:val="21"/>
        </w:rPr>
        <w:t xml:space="preserve"> </w:t>
      </w:r>
      <w:r>
        <w:rPr>
          <w:rFonts w:ascii="Microsoft Sans Serif"/>
          <w:sz w:val="21"/>
        </w:rPr>
        <w:t>зберіганням</w:t>
      </w:r>
      <w:r>
        <w:rPr>
          <w:rFonts w:ascii="Microsoft Sans Serif"/>
          <w:sz w:val="21"/>
        </w:rPr>
        <w:t xml:space="preserve"> </w:t>
      </w:r>
      <w:r>
        <w:rPr>
          <w:rFonts w:ascii="Microsoft Sans Serif"/>
          <w:sz w:val="21"/>
        </w:rPr>
        <w:t>повністю</w:t>
      </w:r>
      <w:r>
        <w:rPr>
          <w:rFonts w:ascii="Microsoft Sans Serif"/>
          <w:sz w:val="21"/>
        </w:rPr>
        <w:t xml:space="preserve"> </w:t>
      </w:r>
      <w:r>
        <w:rPr>
          <w:rFonts w:ascii="Microsoft Sans Serif"/>
          <w:sz w:val="21"/>
        </w:rPr>
        <w:t>зарядіть</w:t>
      </w:r>
      <w:r>
        <w:rPr>
          <w:rFonts w:ascii="Microsoft Sans Serif"/>
          <w:sz w:val="21"/>
        </w:rPr>
        <w:t xml:space="preserve"> </w:t>
      </w:r>
      <w:r>
        <w:rPr>
          <w:rFonts w:ascii="Microsoft Sans Serif"/>
          <w:sz w:val="21"/>
        </w:rPr>
        <w:t>пристрій</w:t>
      </w:r>
      <w:r>
        <w:rPr>
          <w:rFonts w:ascii="Microsoft Sans Serif"/>
          <w:sz w:val="21"/>
        </w:rPr>
        <w:t>.</w:t>
      </w:r>
    </w:p>
    <w:p w:rsidR="006D25D3" w:rsidRDefault="00961BE2" w:rsidP="00CB152F">
      <w:pPr>
        <w:pStyle w:val="a4"/>
        <w:numPr>
          <w:ilvl w:val="0"/>
          <w:numId w:val="4"/>
        </w:numPr>
        <w:tabs>
          <w:tab w:val="left" w:pos="533"/>
        </w:tabs>
        <w:spacing w:before="74"/>
        <w:ind w:left="532" w:right="145" w:hanging="313"/>
        <w:jc w:val="both"/>
        <w:rPr>
          <w:rFonts w:ascii="Microsoft Sans Serif"/>
          <w:sz w:val="21"/>
        </w:rPr>
      </w:pPr>
      <w:r>
        <w:rPr>
          <w:rFonts w:ascii="Microsoft Sans Serif"/>
          <w:sz w:val="21"/>
        </w:rPr>
        <w:t>Вимкніть</w:t>
      </w:r>
      <w:r>
        <w:rPr>
          <w:rFonts w:ascii="Microsoft Sans Serif"/>
          <w:sz w:val="21"/>
        </w:rPr>
        <w:t xml:space="preserve"> </w:t>
      </w:r>
      <w:r>
        <w:rPr>
          <w:rFonts w:ascii="Microsoft Sans Serif"/>
          <w:sz w:val="21"/>
        </w:rPr>
        <w:t>усі</w:t>
      </w:r>
      <w:r>
        <w:rPr>
          <w:rFonts w:ascii="Microsoft Sans Serif"/>
          <w:sz w:val="21"/>
        </w:rPr>
        <w:t xml:space="preserve"> </w:t>
      </w:r>
      <w:r>
        <w:rPr>
          <w:rFonts w:ascii="Microsoft Sans Serif"/>
          <w:sz w:val="21"/>
        </w:rPr>
        <w:t>кнопки</w:t>
      </w:r>
      <w:r>
        <w:rPr>
          <w:rFonts w:ascii="Microsoft Sans Serif"/>
          <w:sz w:val="21"/>
        </w:rPr>
        <w:t xml:space="preserve"> </w:t>
      </w:r>
      <w:r>
        <w:rPr>
          <w:rFonts w:ascii="Microsoft Sans Serif"/>
          <w:sz w:val="21"/>
        </w:rPr>
        <w:t>живлення</w:t>
      </w:r>
      <w:r>
        <w:rPr>
          <w:rFonts w:ascii="Microsoft Sans Serif"/>
          <w:sz w:val="21"/>
        </w:rPr>
        <w:t>.</w:t>
      </w:r>
    </w:p>
    <w:p w:rsidR="006D25D3" w:rsidRDefault="00961BE2" w:rsidP="00CB152F">
      <w:pPr>
        <w:pStyle w:val="a4"/>
        <w:numPr>
          <w:ilvl w:val="0"/>
          <w:numId w:val="4"/>
        </w:numPr>
        <w:tabs>
          <w:tab w:val="left" w:pos="533"/>
        </w:tabs>
        <w:spacing w:before="74" w:line="314" w:lineRule="auto"/>
        <w:ind w:left="220" w:right="145" w:firstLine="0"/>
        <w:jc w:val="both"/>
        <w:rPr>
          <w:rFonts w:ascii="Microsoft Sans Serif"/>
          <w:sz w:val="21"/>
        </w:rPr>
      </w:pPr>
      <w:r>
        <w:rPr>
          <w:rFonts w:ascii="Microsoft Sans Serif"/>
          <w:sz w:val="21"/>
        </w:rPr>
        <w:t>Щоб</w:t>
      </w:r>
      <w:r>
        <w:rPr>
          <w:rFonts w:ascii="Microsoft Sans Serif"/>
          <w:sz w:val="21"/>
        </w:rPr>
        <w:t xml:space="preserve"> </w:t>
      </w:r>
      <w:r>
        <w:rPr>
          <w:rFonts w:ascii="Microsoft Sans Serif"/>
          <w:sz w:val="21"/>
        </w:rPr>
        <w:t>подовжити</w:t>
      </w:r>
      <w:r>
        <w:rPr>
          <w:rFonts w:ascii="Microsoft Sans Serif"/>
          <w:sz w:val="21"/>
        </w:rPr>
        <w:t xml:space="preserve"> </w:t>
      </w:r>
      <w:r>
        <w:rPr>
          <w:rFonts w:ascii="Microsoft Sans Serif"/>
          <w:sz w:val="21"/>
        </w:rPr>
        <w:t>термін</w:t>
      </w:r>
      <w:r>
        <w:rPr>
          <w:rFonts w:ascii="Microsoft Sans Serif"/>
          <w:sz w:val="21"/>
        </w:rPr>
        <w:t xml:space="preserve"> </w:t>
      </w:r>
      <w:r>
        <w:rPr>
          <w:rFonts w:ascii="Microsoft Sans Serif"/>
          <w:sz w:val="21"/>
        </w:rPr>
        <w:t>служби</w:t>
      </w:r>
      <w:r>
        <w:rPr>
          <w:rFonts w:ascii="Microsoft Sans Serif"/>
          <w:sz w:val="21"/>
        </w:rPr>
        <w:t xml:space="preserve"> </w:t>
      </w:r>
      <w:r>
        <w:rPr>
          <w:rFonts w:ascii="Microsoft Sans Serif"/>
          <w:sz w:val="21"/>
        </w:rPr>
        <w:t>батареї</w:t>
      </w:r>
      <w:r>
        <w:rPr>
          <w:rFonts w:ascii="Microsoft Sans Serif"/>
          <w:sz w:val="21"/>
        </w:rPr>
        <w:t xml:space="preserve">, </w:t>
      </w:r>
      <w:r>
        <w:rPr>
          <w:rFonts w:ascii="Microsoft Sans Serif"/>
          <w:sz w:val="21"/>
        </w:rPr>
        <w:t>будь</w:t>
      </w:r>
      <w:r>
        <w:rPr>
          <w:rFonts w:ascii="Microsoft Sans Serif"/>
          <w:sz w:val="21"/>
        </w:rPr>
        <w:t xml:space="preserve"> </w:t>
      </w:r>
      <w:r>
        <w:rPr>
          <w:rFonts w:ascii="Microsoft Sans Serif"/>
          <w:sz w:val="21"/>
        </w:rPr>
        <w:t>ласка</w:t>
      </w:r>
      <w:r>
        <w:rPr>
          <w:rFonts w:ascii="Microsoft Sans Serif"/>
          <w:sz w:val="21"/>
        </w:rPr>
        <w:t xml:space="preserve">, </w:t>
      </w:r>
      <w:r>
        <w:rPr>
          <w:rFonts w:ascii="Microsoft Sans Serif"/>
          <w:sz w:val="21"/>
        </w:rPr>
        <w:t>використовуйте</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заряджайте</w:t>
      </w:r>
      <w:r>
        <w:rPr>
          <w:rFonts w:ascii="Microsoft Sans Serif"/>
          <w:sz w:val="21"/>
        </w:rPr>
        <w:t xml:space="preserve"> </w:t>
      </w:r>
      <w:r>
        <w:rPr>
          <w:rFonts w:ascii="Microsoft Sans Serif"/>
          <w:sz w:val="21"/>
        </w:rPr>
        <w:t>її</w:t>
      </w:r>
      <w:r>
        <w:rPr>
          <w:rFonts w:ascii="Microsoft Sans Serif"/>
          <w:sz w:val="21"/>
        </w:rPr>
        <w:t xml:space="preserve"> </w:t>
      </w:r>
      <w:r>
        <w:rPr>
          <w:rFonts w:ascii="Microsoft Sans Serif"/>
          <w:sz w:val="21"/>
        </w:rPr>
        <w:t>принаймні</w:t>
      </w:r>
      <w:r>
        <w:rPr>
          <w:rFonts w:ascii="Microsoft Sans Serif"/>
          <w:sz w:val="21"/>
        </w:rPr>
        <w:t xml:space="preserve"> </w:t>
      </w:r>
      <w:r>
        <w:rPr>
          <w:rFonts w:ascii="Microsoft Sans Serif"/>
          <w:sz w:val="21"/>
        </w:rPr>
        <w:t>один</w:t>
      </w:r>
      <w:r>
        <w:rPr>
          <w:rFonts w:ascii="Microsoft Sans Serif"/>
          <w:sz w:val="21"/>
        </w:rPr>
        <w:t xml:space="preserve"> </w:t>
      </w:r>
      <w:r>
        <w:rPr>
          <w:rFonts w:ascii="Microsoft Sans Serif"/>
          <w:sz w:val="21"/>
        </w:rPr>
        <w:t>раз</w:t>
      </w:r>
      <w:r>
        <w:rPr>
          <w:rFonts w:ascii="Microsoft Sans Serif"/>
          <w:sz w:val="21"/>
        </w:rPr>
        <w:t xml:space="preserve"> </w:t>
      </w:r>
      <w:r>
        <w:rPr>
          <w:rFonts w:ascii="Microsoft Sans Serif"/>
          <w:sz w:val="21"/>
        </w:rPr>
        <w:t>на</w:t>
      </w:r>
      <w:r>
        <w:rPr>
          <w:rFonts w:ascii="Microsoft Sans Serif"/>
          <w:sz w:val="21"/>
        </w:rPr>
        <w:t xml:space="preserve"> 6 </w:t>
      </w:r>
      <w:r>
        <w:rPr>
          <w:rFonts w:ascii="Microsoft Sans Serif"/>
          <w:sz w:val="21"/>
        </w:rPr>
        <w:t>місяців</w:t>
      </w:r>
      <w:r>
        <w:rPr>
          <w:rFonts w:ascii="Microsoft Sans Serif"/>
          <w:sz w:val="21"/>
        </w:rPr>
        <w:t>.</w:t>
      </w:r>
    </w:p>
    <w:p w:rsidR="006D25D3" w:rsidRDefault="00961BE2" w:rsidP="00CB152F">
      <w:pPr>
        <w:pStyle w:val="a4"/>
        <w:numPr>
          <w:ilvl w:val="0"/>
          <w:numId w:val="4"/>
        </w:numPr>
        <w:tabs>
          <w:tab w:val="left" w:pos="540"/>
        </w:tabs>
        <w:spacing w:before="2" w:line="314" w:lineRule="auto"/>
        <w:ind w:left="220" w:right="145" w:firstLine="0"/>
        <w:jc w:val="both"/>
        <w:rPr>
          <w:rFonts w:ascii="Microsoft Sans Serif"/>
          <w:sz w:val="21"/>
        </w:rPr>
      </w:pPr>
      <w:r>
        <w:rPr>
          <w:rFonts w:ascii="Microsoft Sans Serif"/>
          <w:sz w:val="21"/>
        </w:rPr>
        <w:t>Забезпечте</w:t>
      </w:r>
      <w:r>
        <w:rPr>
          <w:rFonts w:ascii="Microsoft Sans Serif"/>
          <w:sz w:val="21"/>
        </w:rPr>
        <w:t xml:space="preserve"> </w:t>
      </w:r>
      <w:r>
        <w:rPr>
          <w:rFonts w:ascii="Microsoft Sans Serif"/>
          <w:sz w:val="21"/>
        </w:rPr>
        <w:t>належну</w:t>
      </w:r>
      <w:r>
        <w:rPr>
          <w:rFonts w:ascii="Microsoft Sans Serif"/>
          <w:sz w:val="21"/>
        </w:rPr>
        <w:t xml:space="preserve"> </w:t>
      </w:r>
      <w:r>
        <w:rPr>
          <w:rFonts w:ascii="Microsoft Sans Serif"/>
          <w:sz w:val="21"/>
        </w:rPr>
        <w:t>вентиляцію</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використання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зберігання</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тримайте</w:t>
      </w:r>
      <w:r>
        <w:rPr>
          <w:rFonts w:ascii="Microsoft Sans Serif"/>
          <w:sz w:val="21"/>
        </w:rPr>
        <w:t xml:space="preserve"> </w:t>
      </w:r>
      <w:r>
        <w:rPr>
          <w:rFonts w:ascii="Microsoft Sans Serif"/>
          <w:sz w:val="21"/>
        </w:rPr>
        <w:t>подалі</w:t>
      </w:r>
      <w:r>
        <w:rPr>
          <w:rFonts w:ascii="Microsoft Sans Serif"/>
          <w:sz w:val="21"/>
        </w:rPr>
        <w:t xml:space="preserve"> </w:t>
      </w:r>
      <w:r>
        <w:rPr>
          <w:rFonts w:ascii="Microsoft Sans Serif"/>
          <w:sz w:val="21"/>
        </w:rPr>
        <w:t>від</w:t>
      </w:r>
      <w:r>
        <w:rPr>
          <w:rFonts w:ascii="Microsoft Sans Serif"/>
          <w:sz w:val="21"/>
        </w:rPr>
        <w:t xml:space="preserve"> </w:t>
      </w:r>
      <w:r>
        <w:rPr>
          <w:rFonts w:ascii="Microsoft Sans Serif"/>
          <w:sz w:val="21"/>
        </w:rPr>
        <w:t>будь</w:t>
      </w:r>
      <w:r>
        <w:rPr>
          <w:rFonts w:ascii="Microsoft Sans Serif"/>
          <w:sz w:val="21"/>
        </w:rPr>
        <w:t>-</w:t>
      </w:r>
      <w:r>
        <w:rPr>
          <w:rFonts w:ascii="Microsoft Sans Serif"/>
          <w:sz w:val="21"/>
        </w:rPr>
        <w:t>яких</w:t>
      </w:r>
      <w:r>
        <w:rPr>
          <w:rFonts w:ascii="Microsoft Sans Serif"/>
          <w:sz w:val="21"/>
        </w:rPr>
        <w:t xml:space="preserve"> </w:t>
      </w:r>
      <w:r>
        <w:rPr>
          <w:rFonts w:ascii="Microsoft Sans Serif"/>
          <w:sz w:val="21"/>
        </w:rPr>
        <w:t>горючих</w:t>
      </w:r>
      <w:r>
        <w:rPr>
          <w:rFonts w:ascii="Microsoft Sans Serif"/>
          <w:sz w:val="21"/>
        </w:rPr>
        <w:t xml:space="preserve"> </w:t>
      </w:r>
      <w:r>
        <w:rPr>
          <w:rFonts w:ascii="Microsoft Sans Serif"/>
          <w:sz w:val="21"/>
        </w:rPr>
        <w:t>матеріалів</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газів</w:t>
      </w:r>
      <w:r>
        <w:rPr>
          <w:rFonts w:ascii="Microsoft Sans Serif"/>
          <w:sz w:val="21"/>
        </w:rPr>
        <w:t xml:space="preserve">. </w:t>
      </w:r>
      <w:r>
        <w:rPr>
          <w:rFonts w:ascii="Microsoft Sans Serif"/>
          <w:sz w:val="21"/>
        </w:rPr>
        <w:t>Нічого</w:t>
      </w:r>
      <w:r>
        <w:rPr>
          <w:rFonts w:ascii="Microsoft Sans Serif"/>
          <w:sz w:val="21"/>
        </w:rPr>
        <w:t xml:space="preserve"> </w:t>
      </w:r>
      <w:r>
        <w:rPr>
          <w:rFonts w:ascii="Microsoft Sans Serif"/>
          <w:sz w:val="21"/>
        </w:rPr>
        <w:t>не</w:t>
      </w:r>
      <w:r>
        <w:rPr>
          <w:rFonts w:ascii="Microsoft Sans Serif"/>
          <w:sz w:val="21"/>
        </w:rPr>
        <w:t xml:space="preserve"> </w:t>
      </w:r>
      <w:r>
        <w:rPr>
          <w:rFonts w:ascii="Microsoft Sans Serif"/>
          <w:sz w:val="21"/>
        </w:rPr>
        <w:t>кладіть</w:t>
      </w:r>
      <w:r>
        <w:rPr>
          <w:rFonts w:ascii="Microsoft Sans Serif"/>
          <w:sz w:val="21"/>
        </w:rPr>
        <w:t xml:space="preserve"> </w:t>
      </w:r>
      <w:r>
        <w:rPr>
          <w:rFonts w:ascii="Microsoft Sans Serif"/>
          <w:sz w:val="21"/>
        </w:rPr>
        <w:t>на</w:t>
      </w:r>
      <w:r>
        <w:rPr>
          <w:rFonts w:ascii="Microsoft Sans Serif"/>
          <w:sz w:val="21"/>
        </w:rPr>
        <w:t xml:space="preserve"> </w:t>
      </w:r>
      <w:r>
        <w:rPr>
          <w:rFonts w:ascii="Microsoft Sans Serif"/>
          <w:sz w:val="21"/>
        </w:rPr>
        <w:t>пристрій</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час</w:t>
      </w:r>
      <w:r>
        <w:rPr>
          <w:rFonts w:ascii="Microsoft Sans Serif"/>
          <w:sz w:val="21"/>
        </w:rPr>
        <w:t xml:space="preserve"> </w:t>
      </w:r>
      <w:r>
        <w:rPr>
          <w:rFonts w:ascii="Microsoft Sans Serif"/>
          <w:sz w:val="21"/>
        </w:rPr>
        <w:t>зберігання</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використання</w:t>
      </w:r>
      <w:r>
        <w:rPr>
          <w:rFonts w:ascii="Microsoft Sans Serif"/>
          <w:sz w:val="21"/>
        </w:rPr>
        <w:t xml:space="preserve">. </w:t>
      </w:r>
      <w:r>
        <w:rPr>
          <w:rFonts w:ascii="Microsoft Sans Serif"/>
          <w:sz w:val="21"/>
        </w:rPr>
        <w:t>Недостатня</w:t>
      </w:r>
      <w:r>
        <w:rPr>
          <w:rFonts w:ascii="Microsoft Sans Serif"/>
          <w:sz w:val="21"/>
        </w:rPr>
        <w:t xml:space="preserve"> </w:t>
      </w:r>
      <w:r>
        <w:rPr>
          <w:rFonts w:ascii="Microsoft Sans Serif"/>
          <w:sz w:val="21"/>
        </w:rPr>
        <w:t>вентиляція</w:t>
      </w:r>
      <w:r>
        <w:rPr>
          <w:rFonts w:ascii="Microsoft Sans Serif"/>
          <w:sz w:val="21"/>
        </w:rPr>
        <w:t xml:space="preserve"> </w:t>
      </w:r>
      <w:r>
        <w:rPr>
          <w:rFonts w:ascii="Microsoft Sans Serif"/>
          <w:sz w:val="21"/>
        </w:rPr>
        <w:t>та</w:t>
      </w:r>
      <w:r>
        <w:rPr>
          <w:rFonts w:ascii="Microsoft Sans Serif"/>
          <w:sz w:val="21"/>
        </w:rPr>
        <w:t>/</w:t>
      </w:r>
      <w:r>
        <w:rPr>
          <w:rFonts w:ascii="Microsoft Sans Serif"/>
          <w:sz w:val="21"/>
        </w:rPr>
        <w:t>або</w:t>
      </w:r>
      <w:r>
        <w:rPr>
          <w:rFonts w:ascii="Microsoft Sans Serif"/>
          <w:sz w:val="21"/>
        </w:rPr>
        <w:t xml:space="preserve"> </w:t>
      </w:r>
      <w:r>
        <w:rPr>
          <w:rFonts w:ascii="Microsoft Sans Serif"/>
          <w:sz w:val="21"/>
        </w:rPr>
        <w:t>неправильне</w:t>
      </w:r>
      <w:r>
        <w:rPr>
          <w:rFonts w:ascii="Microsoft Sans Serif"/>
          <w:sz w:val="21"/>
        </w:rPr>
        <w:t xml:space="preserve"> </w:t>
      </w:r>
      <w:r>
        <w:rPr>
          <w:rFonts w:ascii="Microsoft Sans Serif"/>
          <w:sz w:val="21"/>
        </w:rPr>
        <w:t>зберігання</w:t>
      </w:r>
      <w:r>
        <w:rPr>
          <w:rFonts w:ascii="Microsoft Sans Serif"/>
          <w:sz w:val="21"/>
        </w:rPr>
        <w:t xml:space="preserve"> </w:t>
      </w:r>
      <w:r>
        <w:rPr>
          <w:rFonts w:ascii="Microsoft Sans Serif"/>
          <w:sz w:val="21"/>
        </w:rPr>
        <w:t>можуть</w:t>
      </w:r>
      <w:r>
        <w:rPr>
          <w:rFonts w:ascii="Microsoft Sans Serif"/>
          <w:sz w:val="21"/>
        </w:rPr>
        <w:t xml:space="preserve"> </w:t>
      </w:r>
      <w:r>
        <w:rPr>
          <w:rFonts w:ascii="Microsoft Sans Serif"/>
          <w:sz w:val="21"/>
        </w:rPr>
        <w:t>призвести</w:t>
      </w:r>
      <w:r>
        <w:rPr>
          <w:rFonts w:ascii="Microsoft Sans Serif"/>
          <w:sz w:val="21"/>
        </w:rPr>
        <w:t xml:space="preserve"> </w:t>
      </w:r>
      <w:r>
        <w:rPr>
          <w:rFonts w:ascii="Microsoft Sans Serif"/>
          <w:sz w:val="21"/>
        </w:rPr>
        <w:t>до</w:t>
      </w:r>
      <w:r>
        <w:rPr>
          <w:rFonts w:ascii="Microsoft Sans Serif"/>
          <w:sz w:val="21"/>
        </w:rPr>
        <w:t xml:space="preserve"> </w:t>
      </w:r>
      <w:r>
        <w:rPr>
          <w:rFonts w:ascii="Microsoft Sans Serif"/>
          <w:sz w:val="21"/>
        </w:rPr>
        <w:t>пошкодження</w:t>
      </w:r>
      <w:r>
        <w:rPr>
          <w:rFonts w:ascii="Microsoft Sans Serif"/>
          <w:sz w:val="21"/>
        </w:rPr>
        <w:t xml:space="preserve"> </w:t>
      </w:r>
      <w:r>
        <w:rPr>
          <w:rFonts w:ascii="Microsoft Sans Serif"/>
          <w:sz w:val="21"/>
        </w:rPr>
        <w:t>пристрою</w:t>
      </w:r>
      <w:r>
        <w:rPr>
          <w:rFonts w:ascii="Microsoft Sans Serif"/>
          <w:sz w:val="21"/>
        </w:rPr>
        <w:t>.</w:t>
      </w:r>
    </w:p>
    <w:p w:rsidR="006D25D3" w:rsidRDefault="00961BE2" w:rsidP="00CB152F">
      <w:pPr>
        <w:pStyle w:val="a4"/>
        <w:numPr>
          <w:ilvl w:val="0"/>
          <w:numId w:val="4"/>
        </w:numPr>
        <w:tabs>
          <w:tab w:val="left" w:pos="529"/>
        </w:tabs>
        <w:spacing w:before="2"/>
        <w:ind w:left="528" w:right="145" w:hanging="309"/>
        <w:jc w:val="both"/>
        <w:rPr>
          <w:rFonts w:ascii="Microsoft Sans Serif"/>
          <w:sz w:val="21"/>
        </w:rPr>
      </w:pPr>
      <w:r>
        <w:rPr>
          <w:rFonts w:ascii="Microsoft Sans Serif"/>
          <w:sz w:val="21"/>
        </w:rPr>
        <w:t>Уникайте</w:t>
      </w:r>
      <w:r>
        <w:rPr>
          <w:rFonts w:ascii="Microsoft Sans Serif"/>
          <w:sz w:val="21"/>
        </w:rPr>
        <w:t xml:space="preserve"> </w:t>
      </w:r>
      <w:r>
        <w:rPr>
          <w:rFonts w:ascii="Microsoft Sans Serif"/>
          <w:sz w:val="21"/>
        </w:rPr>
        <w:t>потрапляння</w:t>
      </w:r>
      <w:r>
        <w:rPr>
          <w:rFonts w:ascii="Microsoft Sans Serif"/>
          <w:sz w:val="21"/>
        </w:rPr>
        <w:t xml:space="preserve"> </w:t>
      </w:r>
      <w:r>
        <w:rPr>
          <w:rFonts w:ascii="Microsoft Sans Serif"/>
          <w:sz w:val="21"/>
        </w:rPr>
        <w:t>виробу</w:t>
      </w:r>
      <w:r>
        <w:rPr>
          <w:rFonts w:ascii="Microsoft Sans Serif"/>
          <w:sz w:val="21"/>
        </w:rPr>
        <w:t xml:space="preserve"> </w:t>
      </w:r>
      <w:r>
        <w:rPr>
          <w:rFonts w:ascii="Microsoft Sans Serif"/>
          <w:sz w:val="21"/>
        </w:rPr>
        <w:t>під</w:t>
      </w:r>
      <w:r>
        <w:rPr>
          <w:rFonts w:ascii="Microsoft Sans Serif"/>
          <w:sz w:val="21"/>
        </w:rPr>
        <w:t xml:space="preserve"> </w:t>
      </w:r>
      <w:r>
        <w:rPr>
          <w:rFonts w:ascii="Microsoft Sans Serif"/>
          <w:sz w:val="21"/>
        </w:rPr>
        <w:t>дощ</w:t>
      </w:r>
      <w:r>
        <w:rPr>
          <w:rFonts w:ascii="Microsoft Sans Serif"/>
          <w:sz w:val="21"/>
        </w:rPr>
        <w:t xml:space="preserve"> </w:t>
      </w:r>
      <w:r>
        <w:rPr>
          <w:rFonts w:ascii="Microsoft Sans Serif"/>
          <w:sz w:val="21"/>
        </w:rPr>
        <w:t>або</w:t>
      </w:r>
      <w:r>
        <w:rPr>
          <w:rFonts w:ascii="Microsoft Sans Serif"/>
          <w:sz w:val="21"/>
        </w:rPr>
        <w:t xml:space="preserve"> </w:t>
      </w:r>
      <w:r>
        <w:rPr>
          <w:rFonts w:ascii="Microsoft Sans Serif"/>
          <w:sz w:val="21"/>
        </w:rPr>
        <w:t>використання</w:t>
      </w:r>
      <w:r>
        <w:rPr>
          <w:rFonts w:ascii="Microsoft Sans Serif"/>
          <w:sz w:val="21"/>
        </w:rPr>
        <w:t xml:space="preserve"> </w:t>
      </w:r>
      <w:r>
        <w:rPr>
          <w:rFonts w:ascii="Microsoft Sans Serif"/>
          <w:sz w:val="21"/>
        </w:rPr>
        <w:t>виробу</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вологому</w:t>
      </w:r>
      <w:r>
        <w:rPr>
          <w:rFonts w:ascii="Microsoft Sans Serif"/>
          <w:sz w:val="21"/>
        </w:rPr>
        <w:t xml:space="preserve"> </w:t>
      </w:r>
      <w:r>
        <w:rPr>
          <w:rFonts w:ascii="Microsoft Sans Serif"/>
          <w:sz w:val="21"/>
        </w:rPr>
        <w:t>середовищі</w:t>
      </w:r>
      <w:r>
        <w:rPr>
          <w:rFonts w:ascii="Microsoft Sans Serif"/>
          <w:sz w:val="21"/>
        </w:rPr>
        <w:t>.</w:t>
      </w:r>
    </w:p>
    <w:p w:rsidR="006D25D3" w:rsidRDefault="00961BE2" w:rsidP="00CB152F">
      <w:pPr>
        <w:pStyle w:val="a4"/>
        <w:numPr>
          <w:ilvl w:val="0"/>
          <w:numId w:val="4"/>
        </w:numPr>
        <w:tabs>
          <w:tab w:val="left" w:pos="540"/>
        </w:tabs>
        <w:spacing w:before="74"/>
        <w:ind w:right="145"/>
        <w:jc w:val="both"/>
        <w:rPr>
          <w:rFonts w:ascii="Microsoft Sans Serif"/>
          <w:sz w:val="21"/>
        </w:rPr>
      </w:pPr>
      <w:r>
        <w:rPr>
          <w:rFonts w:ascii="Microsoft Sans Serif"/>
          <w:sz w:val="21"/>
        </w:rPr>
        <w:t>Використовуйте</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зберігайте</w:t>
      </w:r>
      <w:r>
        <w:rPr>
          <w:rFonts w:ascii="Microsoft Sans Serif"/>
          <w:sz w:val="21"/>
        </w:rPr>
        <w:t xml:space="preserve"> </w:t>
      </w:r>
      <w:r>
        <w:rPr>
          <w:rFonts w:ascii="Microsoft Sans Serif"/>
          <w:sz w:val="21"/>
        </w:rPr>
        <w:t>виріб</w:t>
      </w:r>
      <w:r>
        <w:rPr>
          <w:rFonts w:ascii="Microsoft Sans Serif"/>
          <w:sz w:val="21"/>
        </w:rPr>
        <w:t xml:space="preserve"> </w:t>
      </w:r>
      <w:r>
        <w:rPr>
          <w:rFonts w:ascii="Microsoft Sans Serif"/>
          <w:sz w:val="21"/>
        </w:rPr>
        <w:t>у</w:t>
      </w:r>
      <w:r>
        <w:rPr>
          <w:rFonts w:ascii="Microsoft Sans Serif"/>
          <w:sz w:val="21"/>
        </w:rPr>
        <w:t xml:space="preserve"> </w:t>
      </w:r>
      <w:r>
        <w:rPr>
          <w:rFonts w:ascii="Microsoft Sans Serif"/>
          <w:sz w:val="21"/>
        </w:rPr>
        <w:t>чистому</w:t>
      </w:r>
      <w:r>
        <w:rPr>
          <w:rFonts w:ascii="Microsoft Sans Serif"/>
          <w:sz w:val="21"/>
        </w:rPr>
        <w:t xml:space="preserve"> </w:t>
      </w:r>
      <w:r>
        <w:rPr>
          <w:rFonts w:ascii="Microsoft Sans Serif"/>
          <w:sz w:val="21"/>
        </w:rPr>
        <w:t>та</w:t>
      </w:r>
      <w:r>
        <w:rPr>
          <w:rFonts w:ascii="Microsoft Sans Serif"/>
          <w:sz w:val="21"/>
        </w:rPr>
        <w:t xml:space="preserve"> </w:t>
      </w:r>
      <w:r>
        <w:rPr>
          <w:rFonts w:ascii="Microsoft Sans Serif"/>
          <w:sz w:val="21"/>
        </w:rPr>
        <w:t>сухому</w:t>
      </w:r>
      <w:r>
        <w:rPr>
          <w:rFonts w:ascii="Microsoft Sans Serif"/>
          <w:sz w:val="21"/>
        </w:rPr>
        <w:t xml:space="preserve"> </w:t>
      </w:r>
      <w:r>
        <w:rPr>
          <w:rFonts w:ascii="Microsoft Sans Serif"/>
          <w:sz w:val="21"/>
        </w:rPr>
        <w:t>середовищі</w:t>
      </w:r>
      <w:r>
        <w:rPr>
          <w:rFonts w:ascii="Microsoft Sans Serif"/>
          <w:sz w:val="21"/>
        </w:rPr>
        <w:t>.</w:t>
      </w:r>
    </w:p>
    <w:p w:rsidR="006D25D3" w:rsidRDefault="00961BE2" w:rsidP="00CB152F">
      <w:pPr>
        <w:pStyle w:val="a4"/>
        <w:numPr>
          <w:ilvl w:val="0"/>
          <w:numId w:val="4"/>
        </w:numPr>
        <w:tabs>
          <w:tab w:val="left" w:pos="540"/>
        </w:tabs>
        <w:spacing w:before="75"/>
        <w:ind w:right="145"/>
        <w:jc w:val="both"/>
        <w:rPr>
          <w:rFonts w:ascii="Microsoft Sans Serif"/>
          <w:sz w:val="21"/>
        </w:rPr>
      </w:pPr>
      <w:r>
        <w:rPr>
          <w:rFonts w:ascii="Microsoft Sans Serif"/>
          <w:sz w:val="21"/>
        </w:rPr>
        <w:t>Тримайте</w:t>
      </w:r>
      <w:r>
        <w:rPr>
          <w:rFonts w:ascii="Microsoft Sans Serif"/>
          <w:sz w:val="21"/>
        </w:rPr>
        <w:t xml:space="preserve"> </w:t>
      </w:r>
      <w:r>
        <w:rPr>
          <w:rFonts w:ascii="Microsoft Sans Serif"/>
          <w:sz w:val="21"/>
        </w:rPr>
        <w:t>подалі</w:t>
      </w:r>
      <w:r>
        <w:rPr>
          <w:rFonts w:ascii="Microsoft Sans Serif"/>
          <w:sz w:val="21"/>
        </w:rPr>
        <w:t xml:space="preserve"> </w:t>
      </w:r>
      <w:r>
        <w:rPr>
          <w:rFonts w:ascii="Microsoft Sans Serif"/>
          <w:sz w:val="21"/>
        </w:rPr>
        <w:t>від</w:t>
      </w:r>
      <w:r>
        <w:rPr>
          <w:rFonts w:ascii="Microsoft Sans Serif"/>
          <w:sz w:val="21"/>
        </w:rPr>
        <w:t xml:space="preserve"> </w:t>
      </w:r>
      <w:r>
        <w:rPr>
          <w:rFonts w:ascii="Microsoft Sans Serif"/>
          <w:sz w:val="21"/>
        </w:rPr>
        <w:t>дітей</w:t>
      </w:r>
      <w:r>
        <w:rPr>
          <w:rFonts w:ascii="Microsoft Sans Serif"/>
          <w:sz w:val="21"/>
        </w:rPr>
        <w:t xml:space="preserve"> </w:t>
      </w:r>
      <w:r>
        <w:rPr>
          <w:rFonts w:ascii="Microsoft Sans Serif"/>
          <w:sz w:val="21"/>
        </w:rPr>
        <w:t>і</w:t>
      </w:r>
      <w:r>
        <w:rPr>
          <w:rFonts w:ascii="Microsoft Sans Serif"/>
          <w:sz w:val="21"/>
        </w:rPr>
        <w:t xml:space="preserve"> </w:t>
      </w:r>
      <w:r>
        <w:rPr>
          <w:rFonts w:ascii="Microsoft Sans Serif"/>
          <w:sz w:val="21"/>
        </w:rPr>
        <w:t>домашніх</w:t>
      </w:r>
      <w:r>
        <w:rPr>
          <w:rFonts w:ascii="Microsoft Sans Serif"/>
          <w:sz w:val="21"/>
        </w:rPr>
        <w:t xml:space="preserve"> </w:t>
      </w:r>
      <w:r>
        <w:rPr>
          <w:rFonts w:ascii="Microsoft Sans Serif"/>
          <w:sz w:val="21"/>
        </w:rPr>
        <w:t>тварин</w:t>
      </w:r>
      <w:r>
        <w:rPr>
          <w:rFonts w:ascii="Microsoft Sans Serif"/>
          <w:sz w:val="21"/>
        </w:rPr>
        <w:t>.</w:t>
      </w:r>
    </w:p>
    <w:p w:rsidR="006D25D3" w:rsidRDefault="00961BE2" w:rsidP="00CB152F">
      <w:pPr>
        <w:pStyle w:val="a4"/>
        <w:numPr>
          <w:ilvl w:val="0"/>
          <w:numId w:val="4"/>
        </w:numPr>
        <w:tabs>
          <w:tab w:val="left" w:pos="533"/>
        </w:tabs>
        <w:spacing w:before="74"/>
        <w:ind w:left="532" w:right="145" w:hanging="313"/>
        <w:jc w:val="both"/>
        <w:rPr>
          <w:rFonts w:ascii="Microsoft Sans Serif"/>
          <w:sz w:val="21"/>
        </w:rPr>
      </w:pPr>
      <w:r>
        <w:rPr>
          <w:rFonts w:ascii="Microsoft Sans Serif"/>
          <w:sz w:val="21"/>
        </w:rPr>
        <w:t>У</w:t>
      </w:r>
      <w:r>
        <w:rPr>
          <w:rFonts w:ascii="Microsoft Sans Serif"/>
          <w:sz w:val="21"/>
        </w:rPr>
        <w:t xml:space="preserve"> </w:t>
      </w:r>
      <w:r>
        <w:rPr>
          <w:rFonts w:ascii="Microsoft Sans Serif"/>
          <w:sz w:val="21"/>
        </w:rPr>
        <w:t>разі</w:t>
      </w:r>
      <w:r>
        <w:rPr>
          <w:rFonts w:ascii="Microsoft Sans Serif"/>
          <w:sz w:val="21"/>
        </w:rPr>
        <w:t xml:space="preserve"> </w:t>
      </w:r>
      <w:r>
        <w:rPr>
          <w:rFonts w:ascii="Microsoft Sans Serif"/>
          <w:sz w:val="21"/>
        </w:rPr>
        <w:t>забруднення</w:t>
      </w:r>
      <w:r>
        <w:rPr>
          <w:rFonts w:ascii="Microsoft Sans Serif"/>
          <w:sz w:val="21"/>
        </w:rPr>
        <w:t xml:space="preserve">, </w:t>
      </w:r>
      <w:r>
        <w:rPr>
          <w:rFonts w:ascii="Microsoft Sans Serif"/>
          <w:sz w:val="21"/>
        </w:rPr>
        <w:t>протріть</w:t>
      </w:r>
      <w:r>
        <w:rPr>
          <w:rFonts w:ascii="Microsoft Sans Serif"/>
          <w:sz w:val="21"/>
        </w:rPr>
        <w:t xml:space="preserve"> </w:t>
      </w:r>
      <w:r>
        <w:rPr>
          <w:rFonts w:ascii="Microsoft Sans Serif"/>
          <w:sz w:val="21"/>
        </w:rPr>
        <w:t>вологою</w:t>
      </w:r>
      <w:r>
        <w:rPr>
          <w:rFonts w:ascii="Microsoft Sans Serif"/>
          <w:sz w:val="21"/>
        </w:rPr>
        <w:t xml:space="preserve"> </w:t>
      </w:r>
      <w:r>
        <w:rPr>
          <w:rFonts w:ascii="Microsoft Sans Serif"/>
          <w:sz w:val="21"/>
        </w:rPr>
        <w:t>серветкою</w:t>
      </w:r>
      <w:r>
        <w:rPr>
          <w:rFonts w:ascii="Microsoft Sans Serif"/>
          <w:sz w:val="21"/>
        </w:rPr>
        <w:t xml:space="preserve">. </w:t>
      </w:r>
    </w:p>
    <w:p w:rsidR="006D25D3" w:rsidRDefault="00961BE2">
      <w:pPr>
        <w:pStyle w:val="2"/>
        <w:numPr>
          <w:ilvl w:val="0"/>
          <w:numId w:val="15"/>
        </w:numPr>
        <w:tabs>
          <w:tab w:val="left" w:pos="725"/>
        </w:tabs>
        <w:spacing w:before="215"/>
        <w:ind w:left="724" w:hanging="505"/>
      </w:pPr>
      <w:bookmarkStart w:id="11" w:name="_TOC_250002"/>
      <w:bookmarkEnd w:id="11"/>
      <w:r>
        <w:t>Декларація</w:t>
      </w:r>
    </w:p>
    <w:p w:rsidR="006D25D3" w:rsidRDefault="00961BE2" w:rsidP="00CB152F">
      <w:pPr>
        <w:pStyle w:val="a3"/>
        <w:spacing w:before="299" w:line="360" w:lineRule="auto"/>
        <w:ind w:left="220" w:right="145"/>
        <w:jc w:val="both"/>
      </w:pPr>
      <w:r>
        <w:t>● Через покращення виробу без попереднього повідомлення можуть бути внесені деякі зміни до зовнішнього вигляду та технічних характеристик.</w:t>
      </w:r>
    </w:p>
    <w:p w:rsidR="006D25D3" w:rsidRDefault="00961BE2" w:rsidP="00CB152F">
      <w:pPr>
        <w:pStyle w:val="a4"/>
        <w:numPr>
          <w:ilvl w:val="0"/>
          <w:numId w:val="3"/>
        </w:numPr>
        <w:tabs>
          <w:tab w:val="left" w:pos="350"/>
        </w:tabs>
        <w:spacing w:before="2" w:line="360" w:lineRule="auto"/>
        <w:ind w:right="145" w:firstLine="0"/>
        <w:jc w:val="both"/>
        <w:rPr>
          <w:rFonts w:ascii="Microsoft Sans Serif" w:hAnsi="Microsoft Sans Serif"/>
          <w:sz w:val="21"/>
        </w:rPr>
      </w:pPr>
      <w:r>
        <w:rPr>
          <w:rFonts w:ascii="Microsoft Sans Serif" w:hAnsi="Microsoft Sans Serif"/>
          <w:sz w:val="21"/>
        </w:rPr>
        <w:t>Компанія не несе відповідальності за будь-яку шкоду, спричинену форс-мажорними обставинами, такими як пожежі, тайфуни, повені, землетруси або навмисною недбалістю, неправильним використанням або іншими ненормальними умовами використання користувачем.</w:t>
      </w:r>
    </w:p>
    <w:p w:rsidR="006D25D3" w:rsidRDefault="00961BE2" w:rsidP="00CB152F">
      <w:pPr>
        <w:pStyle w:val="a3"/>
        <w:spacing w:before="2" w:line="360" w:lineRule="auto"/>
        <w:ind w:left="220" w:right="145"/>
        <w:jc w:val="both"/>
      </w:pPr>
      <w:r>
        <w:t xml:space="preserve">● За несправність нестандартного </w:t>
      </w:r>
      <w:proofErr w:type="spellStart"/>
      <w:r>
        <w:t>роз’єму</w:t>
      </w:r>
      <w:proofErr w:type="spellEnd"/>
      <w:r>
        <w:t>/ аксесуарів відшкодування не надається.</w:t>
      </w:r>
    </w:p>
    <w:p w:rsidR="006D25D3" w:rsidRDefault="00961BE2" w:rsidP="00CB152F">
      <w:pPr>
        <w:pStyle w:val="a3"/>
        <w:spacing w:before="162" w:line="360" w:lineRule="auto"/>
        <w:ind w:left="220" w:right="145"/>
        <w:jc w:val="both"/>
      </w:pPr>
      <w:r>
        <w:t>● Наша компанія не несе всієї відповідальності, якщо пошкодження спричинено неправильним використанням виробу згідно з інструкцією з експлуатації.</w:t>
      </w:r>
    </w:p>
    <w:p w:rsidR="006D25D3" w:rsidRDefault="00961BE2" w:rsidP="00CB152F">
      <w:pPr>
        <w:pStyle w:val="a3"/>
        <w:spacing w:before="2" w:line="360" w:lineRule="auto"/>
        <w:ind w:left="220" w:right="145"/>
        <w:jc w:val="both"/>
      </w:pPr>
      <w:r>
        <w:t>● Цей виріб не підходить для використання на відповідному обладнанні чи апаратах, пов’язаних із особистою безпекою, наприклад, на атомно-енергетичних пристроях, аерокосмічних пристроях, транспортних пристроях, медичних пристроях тощо, або на обладнанні чи апаратах, які мають бути високонадійними в електропостачанні. Якщо цей виріб використовується на вищезгаданому обладнанні чи апараті, ми не несемо відповідальності за можливі нещасні випадки, пожежі чи неправильну роботу апарату та обладнання, що спричинені несправністю цього виробу.</w:t>
      </w:r>
    </w:p>
    <w:p w:rsidR="006D25D3" w:rsidRDefault="006D25D3">
      <w:pPr>
        <w:pStyle w:val="a3"/>
        <w:spacing w:before="3"/>
        <w:rPr>
          <w:sz w:val="26"/>
        </w:rPr>
      </w:pPr>
    </w:p>
    <w:p w:rsidR="006D25D3" w:rsidRDefault="00961BE2">
      <w:pPr>
        <w:pStyle w:val="2"/>
        <w:numPr>
          <w:ilvl w:val="0"/>
          <w:numId w:val="15"/>
        </w:numPr>
        <w:tabs>
          <w:tab w:val="left" w:pos="725"/>
        </w:tabs>
        <w:ind w:left="724" w:hanging="505"/>
      </w:pPr>
      <w:bookmarkStart w:id="12" w:name="_TOC_250001"/>
      <w:r>
        <w:t xml:space="preserve">Поширені несправності та </w:t>
      </w:r>
      <w:bookmarkEnd w:id="12"/>
      <w:r>
        <w:t>методи їх усунення</w:t>
      </w:r>
    </w:p>
    <w:p w:rsidR="006D25D3" w:rsidRDefault="00961BE2" w:rsidP="00CB152F">
      <w:pPr>
        <w:pStyle w:val="a3"/>
        <w:spacing w:before="299" w:line="403" w:lineRule="auto"/>
        <w:ind w:left="220" w:right="145"/>
        <w:jc w:val="both"/>
      </w:pPr>
      <w:r>
        <w:t>Якщо цей виріб не може заряджати або живити інше обладнання, будь ласка, перевірте згідно з наведеними нижче кроками.</w:t>
      </w:r>
    </w:p>
    <w:p w:rsidR="006D25D3" w:rsidRDefault="00961BE2" w:rsidP="00CB152F">
      <w:pPr>
        <w:pStyle w:val="a4"/>
        <w:numPr>
          <w:ilvl w:val="0"/>
          <w:numId w:val="2"/>
        </w:numPr>
        <w:tabs>
          <w:tab w:val="left" w:pos="540"/>
        </w:tabs>
        <w:spacing w:before="1"/>
        <w:ind w:right="145"/>
        <w:jc w:val="both"/>
        <w:rPr>
          <w:rFonts w:ascii="Microsoft Sans Serif"/>
          <w:sz w:val="21"/>
        </w:rPr>
      </w:pPr>
      <w:r>
        <w:rPr>
          <w:rFonts w:ascii="Microsoft Sans Serif"/>
          <w:sz w:val="21"/>
        </w:rPr>
        <w:t>Переконайтеся</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кнопку</w:t>
      </w:r>
      <w:r>
        <w:rPr>
          <w:rFonts w:ascii="Microsoft Sans Serif"/>
          <w:sz w:val="21"/>
        </w:rPr>
        <w:t xml:space="preserve"> </w:t>
      </w:r>
      <w:r>
        <w:rPr>
          <w:rFonts w:ascii="Microsoft Sans Serif"/>
          <w:sz w:val="21"/>
        </w:rPr>
        <w:t>живлення</w:t>
      </w:r>
      <w:r>
        <w:rPr>
          <w:rFonts w:ascii="Microsoft Sans Serif"/>
          <w:sz w:val="21"/>
        </w:rPr>
        <w:t xml:space="preserve"> </w:t>
      </w:r>
      <w:r>
        <w:rPr>
          <w:rFonts w:ascii="Microsoft Sans Serif"/>
          <w:sz w:val="21"/>
        </w:rPr>
        <w:t>увімкнено</w:t>
      </w:r>
      <w:r>
        <w:rPr>
          <w:rFonts w:ascii="Microsoft Sans Serif"/>
          <w:sz w:val="21"/>
        </w:rPr>
        <w:t xml:space="preserve">, </w:t>
      </w:r>
      <w:r>
        <w:rPr>
          <w:rFonts w:ascii="Microsoft Sans Serif"/>
          <w:sz w:val="21"/>
        </w:rPr>
        <w:t>а</w:t>
      </w:r>
      <w:r>
        <w:rPr>
          <w:rFonts w:ascii="Microsoft Sans Serif"/>
          <w:sz w:val="21"/>
        </w:rPr>
        <w:t xml:space="preserve"> </w:t>
      </w:r>
      <w:r>
        <w:rPr>
          <w:rFonts w:ascii="Microsoft Sans Serif"/>
          <w:sz w:val="21"/>
        </w:rPr>
        <w:t>індикатор</w:t>
      </w:r>
      <w:r>
        <w:rPr>
          <w:rFonts w:ascii="Microsoft Sans Serif"/>
          <w:sz w:val="21"/>
        </w:rPr>
        <w:t xml:space="preserve"> </w:t>
      </w:r>
      <w:r>
        <w:rPr>
          <w:rFonts w:ascii="Microsoft Sans Serif"/>
          <w:sz w:val="21"/>
        </w:rPr>
        <w:t>кнопки</w:t>
      </w:r>
      <w:r>
        <w:rPr>
          <w:rFonts w:ascii="Microsoft Sans Serif"/>
          <w:sz w:val="21"/>
        </w:rPr>
        <w:t xml:space="preserve"> </w:t>
      </w:r>
      <w:r>
        <w:rPr>
          <w:rFonts w:ascii="Microsoft Sans Serif"/>
          <w:sz w:val="21"/>
        </w:rPr>
        <w:t>живлення</w:t>
      </w:r>
      <w:r>
        <w:rPr>
          <w:rFonts w:ascii="Microsoft Sans Serif"/>
          <w:sz w:val="21"/>
        </w:rPr>
        <w:t xml:space="preserve"> </w:t>
      </w:r>
      <w:r>
        <w:rPr>
          <w:rFonts w:ascii="Microsoft Sans Serif"/>
          <w:sz w:val="21"/>
        </w:rPr>
        <w:t>завжди</w:t>
      </w:r>
      <w:r>
        <w:rPr>
          <w:rFonts w:ascii="Microsoft Sans Serif"/>
          <w:sz w:val="21"/>
        </w:rPr>
        <w:t xml:space="preserve"> </w:t>
      </w:r>
      <w:r>
        <w:rPr>
          <w:rFonts w:ascii="Microsoft Sans Serif"/>
          <w:sz w:val="21"/>
        </w:rPr>
        <w:t>горить</w:t>
      </w:r>
      <w:r>
        <w:rPr>
          <w:rFonts w:ascii="Microsoft Sans Serif"/>
          <w:sz w:val="21"/>
        </w:rPr>
        <w:t xml:space="preserve"> (</w:t>
      </w:r>
      <w:r>
        <w:rPr>
          <w:rFonts w:ascii="Microsoft Sans Serif"/>
          <w:sz w:val="21"/>
        </w:rPr>
        <w:t>зеленим</w:t>
      </w:r>
      <w:r>
        <w:rPr>
          <w:rFonts w:ascii="Microsoft Sans Serif"/>
          <w:sz w:val="21"/>
        </w:rPr>
        <w:t>).</w:t>
      </w:r>
    </w:p>
    <w:p w:rsidR="00CB152F" w:rsidRDefault="00961BE2" w:rsidP="00CB152F">
      <w:pPr>
        <w:pStyle w:val="a4"/>
        <w:numPr>
          <w:ilvl w:val="0"/>
          <w:numId w:val="2"/>
        </w:numPr>
        <w:tabs>
          <w:tab w:val="left" w:pos="540"/>
        </w:tabs>
        <w:spacing w:before="162"/>
        <w:ind w:right="145"/>
        <w:jc w:val="both"/>
        <w:rPr>
          <w:rFonts w:ascii="Microsoft Sans Serif"/>
          <w:sz w:val="21"/>
        </w:rPr>
      </w:pPr>
      <w:r>
        <w:rPr>
          <w:rFonts w:ascii="Microsoft Sans Serif"/>
          <w:sz w:val="21"/>
        </w:rPr>
        <w:t>Переконайтеся</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кнопки</w:t>
      </w:r>
      <w:r>
        <w:rPr>
          <w:rFonts w:ascii="Microsoft Sans Serif"/>
          <w:sz w:val="21"/>
        </w:rPr>
        <w:t xml:space="preserve"> DC ON/OFF </w:t>
      </w:r>
      <w:r>
        <w:rPr>
          <w:rFonts w:ascii="Microsoft Sans Serif"/>
          <w:sz w:val="21"/>
        </w:rPr>
        <w:t>і</w:t>
      </w:r>
      <w:r>
        <w:rPr>
          <w:rFonts w:ascii="Microsoft Sans Serif"/>
          <w:sz w:val="21"/>
        </w:rPr>
        <w:t xml:space="preserve"> AC ON/OFF </w:t>
      </w:r>
      <w:r>
        <w:rPr>
          <w:rFonts w:ascii="Microsoft Sans Serif"/>
          <w:sz w:val="21"/>
        </w:rPr>
        <w:t>увімкнені</w:t>
      </w:r>
      <w:r>
        <w:rPr>
          <w:rFonts w:ascii="Microsoft Sans Serif"/>
          <w:sz w:val="21"/>
        </w:rPr>
        <w:t>.</w:t>
      </w:r>
    </w:p>
    <w:p w:rsidR="006D25D3" w:rsidRPr="00CB152F" w:rsidRDefault="00CB152F" w:rsidP="00CB152F">
      <w:pPr>
        <w:pStyle w:val="a4"/>
        <w:numPr>
          <w:ilvl w:val="0"/>
          <w:numId w:val="2"/>
        </w:numPr>
        <w:tabs>
          <w:tab w:val="left" w:pos="540"/>
        </w:tabs>
        <w:spacing w:before="162"/>
        <w:ind w:right="145"/>
        <w:jc w:val="both"/>
        <w:rPr>
          <w:rFonts w:ascii="Microsoft Sans Serif"/>
          <w:sz w:val="21"/>
        </w:rPr>
      </w:pPr>
      <w:r w:rsidRPr="00CB152F">
        <w:rPr>
          <w:rFonts w:ascii="Microsoft Sans Serif"/>
          <w:sz w:val="21"/>
        </w:rPr>
        <w:t>Перевірте</w:t>
      </w:r>
      <w:r w:rsidRPr="00CB152F">
        <w:rPr>
          <w:rFonts w:ascii="Microsoft Sans Serif"/>
          <w:sz w:val="21"/>
        </w:rPr>
        <w:t xml:space="preserve">, </w:t>
      </w:r>
      <w:r w:rsidRPr="00CB152F">
        <w:rPr>
          <w:rFonts w:ascii="Microsoft Sans Serif"/>
          <w:sz w:val="21"/>
        </w:rPr>
        <w:t>чи</w:t>
      </w:r>
      <w:r w:rsidRPr="00CB152F">
        <w:rPr>
          <w:rFonts w:ascii="Microsoft Sans Serif"/>
          <w:sz w:val="21"/>
        </w:rPr>
        <w:t xml:space="preserve"> </w:t>
      </w:r>
      <w:r w:rsidRPr="00CB152F">
        <w:rPr>
          <w:rFonts w:ascii="Microsoft Sans Serif"/>
          <w:sz w:val="21"/>
        </w:rPr>
        <w:t>ємність</w:t>
      </w:r>
      <w:r w:rsidRPr="00CB152F">
        <w:rPr>
          <w:rFonts w:ascii="Microsoft Sans Serif"/>
          <w:sz w:val="21"/>
        </w:rPr>
        <w:t xml:space="preserve"> </w:t>
      </w:r>
      <w:r w:rsidRPr="00CB152F">
        <w:rPr>
          <w:rFonts w:ascii="Microsoft Sans Serif"/>
          <w:sz w:val="21"/>
        </w:rPr>
        <w:t>батареї</w:t>
      </w:r>
      <w:r w:rsidRPr="00CB152F">
        <w:rPr>
          <w:rFonts w:ascii="Microsoft Sans Serif"/>
          <w:sz w:val="21"/>
        </w:rPr>
        <w:t xml:space="preserve"> </w:t>
      </w:r>
      <w:r w:rsidRPr="00CB152F">
        <w:rPr>
          <w:rFonts w:ascii="Microsoft Sans Serif"/>
          <w:sz w:val="21"/>
        </w:rPr>
        <w:t>не</w:t>
      </w:r>
      <w:r w:rsidRPr="00CB152F">
        <w:rPr>
          <w:rFonts w:ascii="Microsoft Sans Serif"/>
          <w:sz w:val="21"/>
        </w:rPr>
        <w:t xml:space="preserve"> </w:t>
      </w:r>
      <w:r w:rsidRPr="00CB152F">
        <w:rPr>
          <w:rFonts w:ascii="Microsoft Sans Serif"/>
          <w:sz w:val="21"/>
        </w:rPr>
        <w:t>перевищує</w:t>
      </w:r>
      <w:r w:rsidRPr="00CB152F">
        <w:rPr>
          <w:rFonts w:ascii="Microsoft Sans Serif"/>
          <w:sz w:val="21"/>
        </w:rPr>
        <w:t xml:space="preserve"> 5%. </w:t>
      </w:r>
      <w:r w:rsidRPr="00CB152F">
        <w:rPr>
          <w:rFonts w:ascii="Microsoft Sans Serif"/>
          <w:sz w:val="21"/>
        </w:rPr>
        <w:t>Якщо</w:t>
      </w:r>
      <w:r w:rsidRPr="00CB152F">
        <w:rPr>
          <w:rFonts w:ascii="Microsoft Sans Serif"/>
          <w:sz w:val="21"/>
        </w:rPr>
        <w:t xml:space="preserve"> </w:t>
      </w:r>
      <w:r w:rsidRPr="00CB152F">
        <w:rPr>
          <w:rFonts w:ascii="Microsoft Sans Serif"/>
          <w:sz w:val="21"/>
        </w:rPr>
        <w:t>ємність</w:t>
      </w:r>
      <w:r w:rsidRPr="00CB152F">
        <w:rPr>
          <w:rFonts w:ascii="Microsoft Sans Serif"/>
          <w:sz w:val="21"/>
        </w:rPr>
        <w:t xml:space="preserve"> </w:t>
      </w:r>
      <w:r w:rsidRPr="00CB152F">
        <w:rPr>
          <w:rFonts w:ascii="Microsoft Sans Serif"/>
          <w:sz w:val="21"/>
        </w:rPr>
        <w:t>батареї</w:t>
      </w:r>
      <w:r w:rsidRPr="00CB152F">
        <w:rPr>
          <w:rFonts w:ascii="Microsoft Sans Serif"/>
          <w:sz w:val="21"/>
        </w:rPr>
        <w:t xml:space="preserve"> </w:t>
      </w:r>
      <w:r w:rsidR="00961BE2">
        <w:t>менше 5%, то зарядіть його якнайшвидше.</w:t>
      </w:r>
    </w:p>
    <w:p w:rsidR="006D25D3" w:rsidRDefault="00961BE2" w:rsidP="00CB152F">
      <w:pPr>
        <w:pStyle w:val="a4"/>
        <w:numPr>
          <w:ilvl w:val="0"/>
          <w:numId w:val="2"/>
        </w:numPr>
        <w:tabs>
          <w:tab w:val="left" w:pos="540"/>
        </w:tabs>
        <w:spacing w:before="162" w:line="276" w:lineRule="auto"/>
        <w:ind w:left="220" w:right="145" w:firstLine="0"/>
        <w:jc w:val="both"/>
        <w:rPr>
          <w:rFonts w:ascii="Microsoft Sans Serif"/>
          <w:sz w:val="21"/>
        </w:rPr>
      </w:pPr>
      <w:r>
        <w:rPr>
          <w:rFonts w:ascii="Microsoft Sans Serif"/>
          <w:sz w:val="21"/>
        </w:rPr>
        <w:lastRenderedPageBreak/>
        <w:t>Переконайтеся</w:t>
      </w:r>
      <w:r>
        <w:rPr>
          <w:rFonts w:ascii="Microsoft Sans Serif"/>
          <w:sz w:val="21"/>
        </w:rPr>
        <w:t xml:space="preserve">, </w:t>
      </w:r>
      <w:r>
        <w:rPr>
          <w:rFonts w:ascii="Microsoft Sans Serif"/>
          <w:sz w:val="21"/>
        </w:rPr>
        <w:t>що</w:t>
      </w:r>
      <w:r>
        <w:rPr>
          <w:rFonts w:ascii="Microsoft Sans Serif"/>
          <w:sz w:val="21"/>
        </w:rPr>
        <w:t xml:space="preserve"> </w:t>
      </w:r>
      <w:r>
        <w:rPr>
          <w:rFonts w:ascii="Microsoft Sans Serif"/>
          <w:sz w:val="21"/>
        </w:rPr>
        <w:t>обладнання</w:t>
      </w:r>
      <w:r>
        <w:rPr>
          <w:rFonts w:ascii="Microsoft Sans Serif"/>
          <w:sz w:val="21"/>
        </w:rPr>
        <w:t xml:space="preserve"> </w:t>
      </w:r>
      <w:r>
        <w:rPr>
          <w:rFonts w:ascii="Microsoft Sans Serif"/>
          <w:sz w:val="21"/>
        </w:rPr>
        <w:t>навантаження</w:t>
      </w:r>
      <w:r>
        <w:rPr>
          <w:rFonts w:ascii="Microsoft Sans Serif"/>
          <w:sz w:val="21"/>
        </w:rPr>
        <w:t xml:space="preserve"> </w:t>
      </w:r>
      <w:r>
        <w:rPr>
          <w:rFonts w:ascii="Microsoft Sans Serif"/>
          <w:sz w:val="21"/>
        </w:rPr>
        <w:t>відповідає</w:t>
      </w:r>
      <w:r>
        <w:rPr>
          <w:rFonts w:ascii="Microsoft Sans Serif"/>
          <w:sz w:val="21"/>
        </w:rPr>
        <w:t xml:space="preserve"> </w:t>
      </w:r>
      <w:r>
        <w:rPr>
          <w:rFonts w:ascii="Microsoft Sans Serif"/>
          <w:sz w:val="21"/>
        </w:rPr>
        <w:t>обмеженню</w:t>
      </w:r>
      <w:r>
        <w:rPr>
          <w:rFonts w:ascii="Microsoft Sans Serif"/>
          <w:sz w:val="21"/>
        </w:rPr>
        <w:t xml:space="preserve"> </w:t>
      </w:r>
      <w:r>
        <w:rPr>
          <w:rFonts w:ascii="Microsoft Sans Serif"/>
          <w:sz w:val="21"/>
        </w:rPr>
        <w:t>потужності</w:t>
      </w:r>
      <w:r>
        <w:rPr>
          <w:rFonts w:ascii="Microsoft Sans Serif"/>
          <w:sz w:val="21"/>
        </w:rPr>
        <w:t xml:space="preserve"> </w:t>
      </w:r>
      <w:r>
        <w:rPr>
          <w:rFonts w:ascii="Microsoft Sans Serif"/>
          <w:sz w:val="21"/>
        </w:rPr>
        <w:t>виробу</w:t>
      </w:r>
      <w:r>
        <w:rPr>
          <w:rFonts w:ascii="Microsoft Sans Serif"/>
          <w:sz w:val="21"/>
        </w:rPr>
        <w:t xml:space="preserve">, </w:t>
      </w:r>
      <w:r>
        <w:rPr>
          <w:rFonts w:ascii="Microsoft Sans Serif"/>
          <w:sz w:val="21"/>
        </w:rPr>
        <w:t>тобто</w:t>
      </w:r>
      <w:r>
        <w:rPr>
          <w:rFonts w:ascii="Microsoft Sans Serif"/>
          <w:sz w:val="21"/>
        </w:rPr>
        <w:t xml:space="preserve"> </w:t>
      </w:r>
      <w:r>
        <w:rPr>
          <w:rFonts w:ascii="Microsoft Sans Serif"/>
          <w:sz w:val="21"/>
        </w:rPr>
        <w:t>потужність</w:t>
      </w:r>
      <w:r>
        <w:rPr>
          <w:rFonts w:ascii="Microsoft Sans Serif"/>
          <w:sz w:val="21"/>
        </w:rPr>
        <w:t xml:space="preserve"> </w:t>
      </w:r>
      <w:r>
        <w:rPr>
          <w:rFonts w:ascii="Microsoft Sans Serif"/>
          <w:sz w:val="21"/>
        </w:rPr>
        <w:t>навантаження</w:t>
      </w:r>
      <w:r>
        <w:rPr>
          <w:rFonts w:ascii="Microsoft Sans Serif"/>
          <w:sz w:val="21"/>
        </w:rPr>
        <w:t xml:space="preserve"> </w:t>
      </w:r>
      <w:r>
        <w:rPr>
          <w:rFonts w:ascii="Microsoft Sans Serif"/>
          <w:sz w:val="21"/>
        </w:rPr>
        <w:t>знаходиться</w:t>
      </w:r>
      <w:r>
        <w:rPr>
          <w:rFonts w:ascii="Microsoft Sans Serif"/>
          <w:sz w:val="21"/>
        </w:rPr>
        <w:t xml:space="preserve"> </w:t>
      </w:r>
      <w:r>
        <w:rPr>
          <w:rFonts w:ascii="Microsoft Sans Serif"/>
          <w:sz w:val="21"/>
        </w:rPr>
        <w:t>в</w:t>
      </w:r>
      <w:r>
        <w:rPr>
          <w:rFonts w:ascii="Microsoft Sans Serif"/>
          <w:sz w:val="21"/>
        </w:rPr>
        <w:t xml:space="preserve"> </w:t>
      </w:r>
      <w:r>
        <w:rPr>
          <w:rFonts w:ascii="Microsoft Sans Serif"/>
          <w:sz w:val="21"/>
        </w:rPr>
        <w:t>межах</w:t>
      </w:r>
      <w:r>
        <w:rPr>
          <w:rFonts w:ascii="Microsoft Sans Serif"/>
          <w:sz w:val="21"/>
        </w:rPr>
        <w:t xml:space="preserve"> </w:t>
      </w:r>
      <w:r>
        <w:rPr>
          <w:rFonts w:ascii="Microsoft Sans Serif"/>
          <w:sz w:val="21"/>
        </w:rPr>
        <w:t>максимального</w:t>
      </w:r>
      <w:r>
        <w:rPr>
          <w:rFonts w:ascii="Microsoft Sans Serif"/>
          <w:sz w:val="21"/>
        </w:rPr>
        <w:t xml:space="preserve"> </w:t>
      </w:r>
      <w:r>
        <w:rPr>
          <w:rFonts w:ascii="Microsoft Sans Serif"/>
          <w:sz w:val="21"/>
        </w:rPr>
        <w:t>вхідного</w:t>
      </w:r>
      <w:r>
        <w:rPr>
          <w:rFonts w:ascii="Microsoft Sans Serif"/>
          <w:sz w:val="21"/>
        </w:rPr>
        <w:t xml:space="preserve"> </w:t>
      </w:r>
      <w:r>
        <w:rPr>
          <w:rFonts w:ascii="Microsoft Sans Serif"/>
          <w:sz w:val="21"/>
        </w:rPr>
        <w:t>діапазону</w:t>
      </w:r>
      <w:r>
        <w:rPr>
          <w:rFonts w:ascii="Microsoft Sans Serif"/>
          <w:sz w:val="21"/>
        </w:rPr>
        <w:t xml:space="preserve"> </w:t>
      </w:r>
      <w:r>
        <w:rPr>
          <w:rFonts w:ascii="Microsoft Sans Serif"/>
          <w:sz w:val="21"/>
        </w:rPr>
        <w:t>кожного</w:t>
      </w:r>
      <w:r>
        <w:rPr>
          <w:rFonts w:ascii="Microsoft Sans Serif"/>
          <w:sz w:val="21"/>
        </w:rPr>
        <w:t xml:space="preserve"> </w:t>
      </w:r>
      <w:r>
        <w:rPr>
          <w:rFonts w:ascii="Microsoft Sans Serif"/>
          <w:sz w:val="21"/>
        </w:rPr>
        <w:t>вихідного</w:t>
      </w:r>
      <w:r>
        <w:rPr>
          <w:rFonts w:ascii="Microsoft Sans Serif"/>
          <w:sz w:val="21"/>
        </w:rPr>
        <w:t xml:space="preserve"> </w:t>
      </w:r>
      <w:r>
        <w:rPr>
          <w:rFonts w:ascii="Microsoft Sans Serif"/>
          <w:sz w:val="21"/>
        </w:rPr>
        <w:t>інтерфейсу</w:t>
      </w:r>
      <w:r>
        <w:rPr>
          <w:rFonts w:ascii="Microsoft Sans Serif"/>
          <w:sz w:val="21"/>
        </w:rPr>
        <w:t>;</w:t>
      </w:r>
    </w:p>
    <w:p w:rsidR="006D25D3" w:rsidRDefault="00961BE2" w:rsidP="00CB152F">
      <w:pPr>
        <w:pStyle w:val="a3"/>
        <w:spacing w:before="1"/>
        <w:ind w:left="220" w:right="145"/>
        <w:jc w:val="both"/>
      </w:pPr>
      <w:r>
        <w:t>Якщо вищевказані дії все одно не вирішують проблему, зверніться за допомогою до продавця.</w:t>
      </w:r>
    </w:p>
    <w:p w:rsidR="006D25D3" w:rsidRDefault="00961BE2">
      <w:pPr>
        <w:pStyle w:val="2"/>
        <w:numPr>
          <w:ilvl w:val="0"/>
          <w:numId w:val="15"/>
        </w:numPr>
        <w:tabs>
          <w:tab w:val="left" w:pos="725"/>
        </w:tabs>
        <w:spacing w:before="184"/>
        <w:ind w:left="724" w:hanging="505"/>
      </w:pPr>
      <w:bookmarkStart w:id="13" w:name="_TOC_250000"/>
      <w:r>
        <w:t xml:space="preserve">FAQ </w:t>
      </w:r>
      <w:bookmarkEnd w:id="13"/>
      <w:r>
        <w:t>(Часті запитання)</w:t>
      </w:r>
    </w:p>
    <w:p w:rsidR="006D25D3" w:rsidRDefault="00961BE2" w:rsidP="00CB152F">
      <w:pPr>
        <w:pStyle w:val="3"/>
        <w:numPr>
          <w:ilvl w:val="0"/>
          <w:numId w:val="1"/>
        </w:numPr>
        <w:tabs>
          <w:tab w:val="left" w:pos="409"/>
        </w:tabs>
        <w:spacing w:before="291"/>
        <w:ind w:right="145" w:hanging="189"/>
        <w:jc w:val="both"/>
      </w:pPr>
      <w:r>
        <w:t>Що таке глибина розрядки (</w:t>
      </w:r>
      <w:proofErr w:type="spellStart"/>
      <w:r>
        <w:t>DoD</w:t>
      </w:r>
      <w:proofErr w:type="spellEnd"/>
      <w:r>
        <w:t>)?</w:t>
      </w:r>
    </w:p>
    <w:p w:rsidR="006D25D3" w:rsidRDefault="00961BE2" w:rsidP="00CB152F">
      <w:pPr>
        <w:pStyle w:val="a3"/>
        <w:spacing w:before="166" w:line="403" w:lineRule="auto"/>
        <w:ind w:left="220" w:right="145"/>
        <w:jc w:val="both"/>
      </w:pPr>
      <w:r>
        <w:t>Щоб подовжити термін служби батареї, портативна електростанція має параметр DOD 90%, це означає, що можна розрядити лише 90% ємності батареї. Зарезервуйте 10% енергії, щоб уникнути пошкодження батареї через надмірну розрядку.</w:t>
      </w:r>
    </w:p>
    <w:p w:rsidR="006D25D3" w:rsidRDefault="00961BE2" w:rsidP="00CB152F">
      <w:pPr>
        <w:pStyle w:val="3"/>
        <w:numPr>
          <w:ilvl w:val="0"/>
          <w:numId w:val="1"/>
        </w:numPr>
        <w:tabs>
          <w:tab w:val="left" w:pos="409"/>
        </w:tabs>
        <w:spacing w:line="237" w:lineRule="exact"/>
        <w:ind w:right="145" w:hanging="189"/>
        <w:jc w:val="both"/>
      </w:pPr>
      <w:r>
        <w:t>Чи можна заряджати і розряджати одночасно?</w:t>
      </w:r>
    </w:p>
    <w:p w:rsidR="006D25D3" w:rsidRDefault="00961BE2" w:rsidP="00CB152F">
      <w:pPr>
        <w:pStyle w:val="a3"/>
        <w:spacing w:before="166" w:line="403" w:lineRule="auto"/>
        <w:ind w:left="220" w:right="145"/>
        <w:jc w:val="both"/>
      </w:pPr>
      <w:r>
        <w:t>Так, пристрій підтримує наскрізну зарядку для навантажень змінного та постійного струму. Ми рекомендуємо повністю заряджати AC200P принаймні раз на місяць, щоб продовжити термін служби батареї.</w:t>
      </w:r>
    </w:p>
    <w:p w:rsidR="006D25D3" w:rsidRDefault="00961BE2" w:rsidP="00CB152F">
      <w:pPr>
        <w:pStyle w:val="3"/>
        <w:numPr>
          <w:ilvl w:val="0"/>
          <w:numId w:val="1"/>
        </w:numPr>
        <w:tabs>
          <w:tab w:val="left" w:pos="409"/>
        </w:tabs>
        <w:spacing w:line="236" w:lineRule="exact"/>
        <w:ind w:right="145" w:hanging="189"/>
        <w:jc w:val="both"/>
      </w:pPr>
      <w:r>
        <w:t>Чи може вихід змінного струму заряджати холодильник, кондиціонер або електродриль?</w:t>
      </w:r>
    </w:p>
    <w:p w:rsidR="006D25D3" w:rsidRDefault="00961BE2" w:rsidP="00CB152F">
      <w:pPr>
        <w:pStyle w:val="a3"/>
        <w:spacing w:before="166" w:line="403" w:lineRule="auto"/>
        <w:ind w:left="220" w:right="145"/>
        <w:jc w:val="both"/>
      </w:pPr>
      <w:r>
        <w:t>Пристрої меншої потужності можна заряджати. Не рекомендується використовувати потужність більше 1400 Вт. Початкова потужність холодильника, кондиціонера та електричної дрилі, як правило, у 5-7 разів перевищує номінальну потужність, що легко спричинить перевантаження змінним струмом.</w:t>
      </w:r>
    </w:p>
    <w:p w:rsidR="006D25D3" w:rsidRDefault="00961BE2" w:rsidP="00CB152F">
      <w:pPr>
        <w:pStyle w:val="3"/>
        <w:numPr>
          <w:ilvl w:val="0"/>
          <w:numId w:val="1"/>
        </w:numPr>
        <w:tabs>
          <w:tab w:val="left" w:pos="409"/>
        </w:tabs>
        <w:spacing w:line="236" w:lineRule="exact"/>
        <w:ind w:right="145" w:hanging="189"/>
        <w:jc w:val="both"/>
      </w:pPr>
      <w:r>
        <w:t xml:space="preserve">Чи можна використовувати два </w:t>
      </w:r>
      <w:proofErr w:type="spellStart"/>
      <w:r>
        <w:t>вироба</w:t>
      </w:r>
      <w:proofErr w:type="spellEnd"/>
      <w:r>
        <w:t xml:space="preserve"> паралельно?</w:t>
      </w:r>
    </w:p>
    <w:p w:rsidR="006D25D3" w:rsidRDefault="00961BE2" w:rsidP="00CB152F">
      <w:pPr>
        <w:pStyle w:val="a3"/>
        <w:spacing w:before="166"/>
        <w:ind w:left="220" w:right="145"/>
        <w:jc w:val="both"/>
      </w:pPr>
      <w:r>
        <w:t>Ні.</w:t>
      </w:r>
    </w:p>
    <w:p w:rsidR="006D25D3" w:rsidRDefault="00961BE2" w:rsidP="00CB152F">
      <w:pPr>
        <w:pStyle w:val="3"/>
        <w:numPr>
          <w:ilvl w:val="0"/>
          <w:numId w:val="1"/>
        </w:numPr>
        <w:tabs>
          <w:tab w:val="left" w:pos="409"/>
        </w:tabs>
        <w:spacing w:before="155"/>
        <w:ind w:right="145" w:hanging="189"/>
        <w:jc w:val="both"/>
      </w:pPr>
      <w:r>
        <w:t>Чи можна використовувати сонячні панелі сторонніх виробників?</w:t>
      </w:r>
    </w:p>
    <w:p w:rsidR="006D25D3" w:rsidRDefault="00961BE2" w:rsidP="00CB152F">
      <w:pPr>
        <w:pStyle w:val="a3"/>
        <w:spacing w:before="167" w:line="403" w:lineRule="auto"/>
        <w:ind w:left="220" w:right="145"/>
        <w:jc w:val="both"/>
      </w:pPr>
      <w:r>
        <w:t xml:space="preserve">Ви можете використовувати будь-які доступні сонячні панелі, якщо вони мають </w:t>
      </w:r>
      <w:proofErr w:type="spellStart"/>
      <w:r>
        <w:t>роз’єми</w:t>
      </w:r>
      <w:proofErr w:type="spellEnd"/>
      <w:r>
        <w:t xml:space="preserve"> MC4, а при з’єднанні разом напруга становить від 35 В до 150 В і не перевищує 700 Вт.</w:t>
      </w:r>
    </w:p>
    <w:p w:rsidR="006D25D3" w:rsidRDefault="00961BE2" w:rsidP="00CB152F">
      <w:pPr>
        <w:pStyle w:val="3"/>
        <w:numPr>
          <w:ilvl w:val="0"/>
          <w:numId w:val="1"/>
        </w:numPr>
        <w:tabs>
          <w:tab w:val="left" w:pos="409"/>
          <w:tab w:val="left" w:pos="9214"/>
        </w:tabs>
        <w:spacing w:line="235" w:lineRule="exact"/>
        <w:ind w:right="145" w:hanging="189"/>
        <w:jc w:val="both"/>
      </w:pPr>
      <w:r>
        <w:t>Як дізнатися, чи буде мій прилад працювати з виробом?</w:t>
      </w:r>
    </w:p>
    <w:p w:rsidR="006D25D3" w:rsidRDefault="00961BE2" w:rsidP="00CB152F">
      <w:pPr>
        <w:pStyle w:val="a3"/>
        <w:tabs>
          <w:tab w:val="left" w:pos="9214"/>
        </w:tabs>
        <w:spacing w:before="165" w:line="403" w:lineRule="auto"/>
        <w:ind w:left="220" w:right="145"/>
        <w:jc w:val="both"/>
      </w:pPr>
      <w:r>
        <w:t>Визначаючи, які прилади можна живити від вашої портативної електростанції, вам потрібно буде обчислити, скільки буде у вас безперервних навантажень, тобто приладів, які будуть працювати одночасно, щоб визначити, чи відповідає загальна кількість ват потужності генератора. Ви можете дізнатися про потужність приладу, переглянувши інформацію виробника (ця інформація зазвичай проштампована або надрукована на більшості приладів і обладнання), щоб виміряти його потужність. Додайте всі потужності приладів, які будуть працювати одночасно, щоб визначити, чи загальна кількість ват знаходиться в межах максимальної потужності безперервної роботи та потужності стрибків.</w:t>
      </w:r>
    </w:p>
    <w:p w:rsidR="006D25D3" w:rsidRDefault="00961BE2" w:rsidP="00CB152F">
      <w:pPr>
        <w:pStyle w:val="3"/>
        <w:numPr>
          <w:ilvl w:val="0"/>
          <w:numId w:val="1"/>
        </w:numPr>
        <w:tabs>
          <w:tab w:val="left" w:pos="409"/>
          <w:tab w:val="left" w:pos="9214"/>
        </w:tabs>
        <w:spacing w:line="239" w:lineRule="exact"/>
        <w:ind w:right="145" w:hanging="189"/>
        <w:jc w:val="both"/>
      </w:pPr>
      <w:r>
        <w:t>Чи можу я підключити виріб до моєї домашньої коробки автоматичного вимикача?</w:t>
      </w:r>
    </w:p>
    <w:p w:rsidR="006D25D3" w:rsidRDefault="00961BE2" w:rsidP="00CB152F">
      <w:pPr>
        <w:pStyle w:val="a3"/>
        <w:tabs>
          <w:tab w:val="left" w:pos="9214"/>
        </w:tabs>
        <w:spacing w:before="167"/>
        <w:ind w:left="220" w:right="145"/>
        <w:jc w:val="both"/>
      </w:pPr>
      <w:r>
        <w:t>Ні.</w:t>
      </w:r>
    </w:p>
    <w:sectPr w:rsidR="006D25D3" w:rsidSect="00AC519A">
      <w:pgSz w:w="11910" w:h="16840"/>
      <w:pgMar w:top="1134" w:right="850" w:bottom="1134" w:left="1701" w:header="0" w:footer="11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E3" w:rsidRDefault="00441DE3">
      <w:r>
        <w:separator/>
      </w:r>
    </w:p>
  </w:endnote>
  <w:endnote w:type="continuationSeparator" w:id="0">
    <w:p w:rsidR="00441DE3" w:rsidRDefault="0044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E2" w:rsidRDefault="00961BE2">
    <w:pPr>
      <w:pStyle w:val="a3"/>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290.1pt;margin-top:786.75pt;width:15.2pt;height:11pt;z-index:-251658752;mso-position-horizontal-relative:page;mso-position-vertical-relative:page" filled="f" stroked="f">
          <v:textbox style="mso-next-textbox:#_x0000_s2049" inset="0,0,0,0">
            <w:txbxContent>
              <w:p w:rsidR="00961BE2" w:rsidRDefault="00961BE2">
                <w:pPr>
                  <w:spacing w:line="203" w:lineRule="exact"/>
                  <w:ind w:left="60"/>
                  <w:rPr>
                    <w:rFonts w:ascii="Calibri"/>
                    <w:sz w:val="18"/>
                  </w:rPr>
                </w:pPr>
                <w:r>
                  <w:fldChar w:fldCharType="begin"/>
                </w:r>
                <w:r>
                  <w:rPr>
                    <w:rFonts w:ascii="Calibri"/>
                    <w:sz w:val="18"/>
                  </w:rPr>
                  <w:instrText xml:space="preserve"> PAGE </w:instrText>
                </w:r>
                <w:r>
                  <w:fldChar w:fldCharType="separate"/>
                </w:r>
                <w:r w:rsidR="00776FB5">
                  <w:rPr>
                    <w:rFonts w:ascii="Calibri"/>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E3" w:rsidRDefault="00441DE3">
      <w:r>
        <w:separator/>
      </w:r>
    </w:p>
  </w:footnote>
  <w:footnote w:type="continuationSeparator" w:id="0">
    <w:p w:rsidR="00441DE3" w:rsidRDefault="00441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57D"/>
    <w:multiLevelType w:val="hybridMultilevel"/>
    <w:tmpl w:val="8696A970"/>
    <w:lvl w:ilvl="0" w:tplc="B8DA2F60">
      <w:start w:val="1"/>
      <w:numFmt w:val="decimal"/>
      <w:lvlText w:val="%1."/>
      <w:lvlJc w:val="left"/>
      <w:pPr>
        <w:ind w:left="640" w:hanging="420"/>
        <w:jc w:val="left"/>
      </w:pPr>
      <w:rPr>
        <w:rFonts w:ascii="Arial MT" w:eastAsia="Arial MT" w:hAnsi="Arial MT" w:cs="Arial MT" w:hint="default"/>
        <w:spacing w:val="-2"/>
        <w:w w:val="100"/>
        <w:sz w:val="21"/>
        <w:szCs w:val="21"/>
        <w:lang w:val="en-US" w:eastAsia="zh-CN" w:bidi="ar-SA"/>
      </w:rPr>
    </w:lvl>
    <w:lvl w:ilvl="1" w:tplc="C47E980E">
      <w:numFmt w:val="bullet"/>
      <w:lvlText w:val="•"/>
      <w:lvlJc w:val="left"/>
      <w:pPr>
        <w:ind w:left="961" w:hanging="420"/>
      </w:pPr>
      <w:rPr>
        <w:rFonts w:hint="default"/>
        <w:lang w:val="en-US" w:eastAsia="zh-CN" w:bidi="ar-SA"/>
      </w:rPr>
    </w:lvl>
    <w:lvl w:ilvl="2" w:tplc="F866F7DE">
      <w:numFmt w:val="bullet"/>
      <w:lvlText w:val="•"/>
      <w:lvlJc w:val="left"/>
      <w:pPr>
        <w:ind w:left="1282" w:hanging="420"/>
      </w:pPr>
      <w:rPr>
        <w:rFonts w:hint="default"/>
        <w:lang w:val="en-US" w:eastAsia="zh-CN" w:bidi="ar-SA"/>
      </w:rPr>
    </w:lvl>
    <w:lvl w:ilvl="3" w:tplc="ABD2190E">
      <w:numFmt w:val="bullet"/>
      <w:lvlText w:val="•"/>
      <w:lvlJc w:val="left"/>
      <w:pPr>
        <w:ind w:left="1603" w:hanging="420"/>
      </w:pPr>
      <w:rPr>
        <w:rFonts w:hint="default"/>
        <w:lang w:val="en-US" w:eastAsia="zh-CN" w:bidi="ar-SA"/>
      </w:rPr>
    </w:lvl>
    <w:lvl w:ilvl="4" w:tplc="AC968A26">
      <w:numFmt w:val="bullet"/>
      <w:lvlText w:val="•"/>
      <w:lvlJc w:val="left"/>
      <w:pPr>
        <w:ind w:left="1925" w:hanging="420"/>
      </w:pPr>
      <w:rPr>
        <w:rFonts w:hint="default"/>
        <w:lang w:val="en-US" w:eastAsia="zh-CN" w:bidi="ar-SA"/>
      </w:rPr>
    </w:lvl>
    <w:lvl w:ilvl="5" w:tplc="49F0E280">
      <w:numFmt w:val="bullet"/>
      <w:lvlText w:val="•"/>
      <w:lvlJc w:val="left"/>
      <w:pPr>
        <w:ind w:left="2246" w:hanging="420"/>
      </w:pPr>
      <w:rPr>
        <w:rFonts w:hint="default"/>
        <w:lang w:val="en-US" w:eastAsia="zh-CN" w:bidi="ar-SA"/>
      </w:rPr>
    </w:lvl>
    <w:lvl w:ilvl="6" w:tplc="D67CFDA6">
      <w:numFmt w:val="bullet"/>
      <w:lvlText w:val="•"/>
      <w:lvlJc w:val="left"/>
      <w:pPr>
        <w:ind w:left="2567" w:hanging="420"/>
      </w:pPr>
      <w:rPr>
        <w:rFonts w:hint="default"/>
        <w:lang w:val="en-US" w:eastAsia="zh-CN" w:bidi="ar-SA"/>
      </w:rPr>
    </w:lvl>
    <w:lvl w:ilvl="7" w:tplc="90E2A172">
      <w:numFmt w:val="bullet"/>
      <w:lvlText w:val="•"/>
      <w:lvlJc w:val="left"/>
      <w:pPr>
        <w:ind w:left="2889" w:hanging="420"/>
      </w:pPr>
      <w:rPr>
        <w:rFonts w:hint="default"/>
        <w:lang w:val="en-US" w:eastAsia="zh-CN" w:bidi="ar-SA"/>
      </w:rPr>
    </w:lvl>
    <w:lvl w:ilvl="8" w:tplc="39CCA296">
      <w:numFmt w:val="bullet"/>
      <w:lvlText w:val="•"/>
      <w:lvlJc w:val="left"/>
      <w:pPr>
        <w:ind w:left="3210" w:hanging="420"/>
      </w:pPr>
      <w:rPr>
        <w:rFonts w:hint="default"/>
        <w:lang w:val="en-US" w:eastAsia="zh-CN" w:bidi="ar-SA"/>
      </w:rPr>
    </w:lvl>
  </w:abstractNum>
  <w:abstractNum w:abstractNumId="1">
    <w:nsid w:val="08085E3F"/>
    <w:multiLevelType w:val="hybridMultilevel"/>
    <w:tmpl w:val="9CB2FB9C"/>
    <w:lvl w:ilvl="0" w:tplc="42762B02">
      <w:start w:val="1"/>
      <w:numFmt w:val="decimal"/>
      <w:lvlText w:val="(%1)"/>
      <w:lvlJc w:val="left"/>
      <w:pPr>
        <w:ind w:left="220" w:hanging="312"/>
        <w:jc w:val="left"/>
      </w:pPr>
      <w:rPr>
        <w:rFonts w:ascii="Arial MT" w:eastAsia="Arial MT" w:hAnsi="Arial MT" w:cs="Arial MT" w:hint="default"/>
        <w:spacing w:val="-2"/>
        <w:w w:val="100"/>
        <w:sz w:val="21"/>
        <w:szCs w:val="21"/>
        <w:lang w:val="en-US" w:eastAsia="zh-CN" w:bidi="ar-SA"/>
      </w:rPr>
    </w:lvl>
    <w:lvl w:ilvl="1" w:tplc="3FE8F638">
      <w:numFmt w:val="bullet"/>
      <w:lvlText w:val="•"/>
      <w:lvlJc w:val="left"/>
      <w:pPr>
        <w:ind w:left="1092" w:hanging="312"/>
      </w:pPr>
      <w:rPr>
        <w:rFonts w:hint="default"/>
        <w:lang w:val="en-US" w:eastAsia="zh-CN" w:bidi="ar-SA"/>
      </w:rPr>
    </w:lvl>
    <w:lvl w:ilvl="2" w:tplc="4C9C81D2">
      <w:numFmt w:val="bullet"/>
      <w:lvlText w:val="•"/>
      <w:lvlJc w:val="left"/>
      <w:pPr>
        <w:ind w:left="1965" w:hanging="312"/>
      </w:pPr>
      <w:rPr>
        <w:rFonts w:hint="default"/>
        <w:lang w:val="en-US" w:eastAsia="zh-CN" w:bidi="ar-SA"/>
      </w:rPr>
    </w:lvl>
    <w:lvl w:ilvl="3" w:tplc="B6821DC0">
      <w:numFmt w:val="bullet"/>
      <w:lvlText w:val="•"/>
      <w:lvlJc w:val="left"/>
      <w:pPr>
        <w:ind w:left="2838" w:hanging="312"/>
      </w:pPr>
      <w:rPr>
        <w:rFonts w:hint="default"/>
        <w:lang w:val="en-US" w:eastAsia="zh-CN" w:bidi="ar-SA"/>
      </w:rPr>
    </w:lvl>
    <w:lvl w:ilvl="4" w:tplc="BAF86D46">
      <w:numFmt w:val="bullet"/>
      <w:lvlText w:val="•"/>
      <w:lvlJc w:val="left"/>
      <w:pPr>
        <w:ind w:left="3711" w:hanging="312"/>
      </w:pPr>
      <w:rPr>
        <w:rFonts w:hint="default"/>
        <w:lang w:val="en-US" w:eastAsia="zh-CN" w:bidi="ar-SA"/>
      </w:rPr>
    </w:lvl>
    <w:lvl w:ilvl="5" w:tplc="AC62DE76">
      <w:numFmt w:val="bullet"/>
      <w:lvlText w:val="•"/>
      <w:lvlJc w:val="left"/>
      <w:pPr>
        <w:ind w:left="4584" w:hanging="312"/>
      </w:pPr>
      <w:rPr>
        <w:rFonts w:hint="default"/>
        <w:lang w:val="en-US" w:eastAsia="zh-CN" w:bidi="ar-SA"/>
      </w:rPr>
    </w:lvl>
    <w:lvl w:ilvl="6" w:tplc="0CFC7D74">
      <w:numFmt w:val="bullet"/>
      <w:lvlText w:val="•"/>
      <w:lvlJc w:val="left"/>
      <w:pPr>
        <w:ind w:left="5456" w:hanging="312"/>
      </w:pPr>
      <w:rPr>
        <w:rFonts w:hint="default"/>
        <w:lang w:val="en-US" w:eastAsia="zh-CN" w:bidi="ar-SA"/>
      </w:rPr>
    </w:lvl>
    <w:lvl w:ilvl="7" w:tplc="2D9C2312">
      <w:numFmt w:val="bullet"/>
      <w:lvlText w:val="•"/>
      <w:lvlJc w:val="left"/>
      <w:pPr>
        <w:ind w:left="6329" w:hanging="312"/>
      </w:pPr>
      <w:rPr>
        <w:rFonts w:hint="default"/>
        <w:lang w:val="en-US" w:eastAsia="zh-CN" w:bidi="ar-SA"/>
      </w:rPr>
    </w:lvl>
    <w:lvl w:ilvl="8" w:tplc="ABA44552">
      <w:numFmt w:val="bullet"/>
      <w:lvlText w:val="•"/>
      <w:lvlJc w:val="left"/>
      <w:pPr>
        <w:ind w:left="7202" w:hanging="312"/>
      </w:pPr>
      <w:rPr>
        <w:rFonts w:hint="default"/>
        <w:lang w:val="en-US" w:eastAsia="zh-CN" w:bidi="ar-SA"/>
      </w:rPr>
    </w:lvl>
  </w:abstractNum>
  <w:abstractNum w:abstractNumId="2">
    <w:nsid w:val="0EE104CF"/>
    <w:multiLevelType w:val="hybridMultilevel"/>
    <w:tmpl w:val="6F160204"/>
    <w:lvl w:ilvl="0" w:tplc="AEBAA614">
      <w:numFmt w:val="bullet"/>
      <w:lvlText w:val="●"/>
      <w:lvlJc w:val="left"/>
      <w:pPr>
        <w:ind w:left="408" w:hanging="188"/>
      </w:pPr>
      <w:rPr>
        <w:rFonts w:ascii="Arial" w:eastAsia="Arial" w:hAnsi="Arial" w:cs="Arial" w:hint="default"/>
        <w:b/>
        <w:bCs/>
        <w:w w:val="100"/>
        <w:sz w:val="21"/>
        <w:szCs w:val="21"/>
        <w:lang w:val="en-US" w:eastAsia="zh-CN" w:bidi="ar-SA"/>
      </w:rPr>
    </w:lvl>
    <w:lvl w:ilvl="1" w:tplc="E6947E7C">
      <w:numFmt w:val="bullet"/>
      <w:lvlText w:val="•"/>
      <w:lvlJc w:val="left"/>
      <w:pPr>
        <w:ind w:left="1254" w:hanging="188"/>
      </w:pPr>
      <w:rPr>
        <w:rFonts w:hint="default"/>
        <w:lang w:val="en-US" w:eastAsia="zh-CN" w:bidi="ar-SA"/>
      </w:rPr>
    </w:lvl>
    <w:lvl w:ilvl="2" w:tplc="C3C8551C">
      <w:numFmt w:val="bullet"/>
      <w:lvlText w:val="•"/>
      <w:lvlJc w:val="left"/>
      <w:pPr>
        <w:ind w:left="2109" w:hanging="188"/>
      </w:pPr>
      <w:rPr>
        <w:rFonts w:hint="default"/>
        <w:lang w:val="en-US" w:eastAsia="zh-CN" w:bidi="ar-SA"/>
      </w:rPr>
    </w:lvl>
    <w:lvl w:ilvl="3" w:tplc="8E7A60E0">
      <w:numFmt w:val="bullet"/>
      <w:lvlText w:val="•"/>
      <w:lvlJc w:val="left"/>
      <w:pPr>
        <w:ind w:left="2964" w:hanging="188"/>
      </w:pPr>
      <w:rPr>
        <w:rFonts w:hint="default"/>
        <w:lang w:val="en-US" w:eastAsia="zh-CN" w:bidi="ar-SA"/>
      </w:rPr>
    </w:lvl>
    <w:lvl w:ilvl="4" w:tplc="F6363BAC">
      <w:numFmt w:val="bullet"/>
      <w:lvlText w:val="•"/>
      <w:lvlJc w:val="left"/>
      <w:pPr>
        <w:ind w:left="3819" w:hanging="188"/>
      </w:pPr>
      <w:rPr>
        <w:rFonts w:hint="default"/>
        <w:lang w:val="en-US" w:eastAsia="zh-CN" w:bidi="ar-SA"/>
      </w:rPr>
    </w:lvl>
    <w:lvl w:ilvl="5" w:tplc="954CFCAA">
      <w:numFmt w:val="bullet"/>
      <w:lvlText w:val="•"/>
      <w:lvlJc w:val="left"/>
      <w:pPr>
        <w:ind w:left="4674" w:hanging="188"/>
      </w:pPr>
      <w:rPr>
        <w:rFonts w:hint="default"/>
        <w:lang w:val="en-US" w:eastAsia="zh-CN" w:bidi="ar-SA"/>
      </w:rPr>
    </w:lvl>
    <w:lvl w:ilvl="6" w:tplc="B2028AFE">
      <w:numFmt w:val="bullet"/>
      <w:lvlText w:val="•"/>
      <w:lvlJc w:val="left"/>
      <w:pPr>
        <w:ind w:left="5528" w:hanging="188"/>
      </w:pPr>
      <w:rPr>
        <w:rFonts w:hint="default"/>
        <w:lang w:val="en-US" w:eastAsia="zh-CN" w:bidi="ar-SA"/>
      </w:rPr>
    </w:lvl>
    <w:lvl w:ilvl="7" w:tplc="DCCC19A6">
      <w:numFmt w:val="bullet"/>
      <w:lvlText w:val="•"/>
      <w:lvlJc w:val="left"/>
      <w:pPr>
        <w:ind w:left="6383" w:hanging="188"/>
      </w:pPr>
      <w:rPr>
        <w:rFonts w:hint="default"/>
        <w:lang w:val="en-US" w:eastAsia="zh-CN" w:bidi="ar-SA"/>
      </w:rPr>
    </w:lvl>
    <w:lvl w:ilvl="8" w:tplc="72442C8C">
      <w:numFmt w:val="bullet"/>
      <w:lvlText w:val="•"/>
      <w:lvlJc w:val="left"/>
      <w:pPr>
        <w:ind w:left="7238" w:hanging="188"/>
      </w:pPr>
      <w:rPr>
        <w:rFonts w:hint="default"/>
        <w:lang w:val="en-US" w:eastAsia="zh-CN" w:bidi="ar-SA"/>
      </w:rPr>
    </w:lvl>
  </w:abstractNum>
  <w:abstractNum w:abstractNumId="3">
    <w:nsid w:val="14970F34"/>
    <w:multiLevelType w:val="hybridMultilevel"/>
    <w:tmpl w:val="73863BB6"/>
    <w:lvl w:ilvl="0" w:tplc="63901560">
      <w:start w:val="1"/>
      <w:numFmt w:val="decimal"/>
      <w:lvlText w:val="(%1)"/>
      <w:lvlJc w:val="left"/>
      <w:pPr>
        <w:ind w:left="360" w:hanging="360"/>
      </w:pPr>
      <w:rPr>
        <w:rFonts w:ascii="Microsoft Sans Serif" w:eastAsia="Microsoft Sans Serif" w:hint="default"/>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E54AA1"/>
    <w:multiLevelType w:val="hybridMultilevel"/>
    <w:tmpl w:val="6CDEE82E"/>
    <w:lvl w:ilvl="0" w:tplc="DE24B1A6">
      <w:start w:val="1"/>
      <w:numFmt w:val="decimal"/>
      <w:lvlText w:val="(%1)"/>
      <w:lvlJc w:val="left"/>
      <w:pPr>
        <w:ind w:left="220"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BB568B42">
      <w:numFmt w:val="bullet"/>
      <w:lvlText w:val="•"/>
      <w:lvlJc w:val="left"/>
      <w:pPr>
        <w:ind w:left="1092" w:hanging="320"/>
      </w:pPr>
      <w:rPr>
        <w:rFonts w:hint="default"/>
        <w:lang w:val="en-US" w:eastAsia="zh-CN" w:bidi="ar-SA"/>
      </w:rPr>
    </w:lvl>
    <w:lvl w:ilvl="2" w:tplc="C6600A92">
      <w:numFmt w:val="bullet"/>
      <w:lvlText w:val="•"/>
      <w:lvlJc w:val="left"/>
      <w:pPr>
        <w:ind w:left="1965" w:hanging="320"/>
      </w:pPr>
      <w:rPr>
        <w:rFonts w:hint="default"/>
        <w:lang w:val="en-US" w:eastAsia="zh-CN" w:bidi="ar-SA"/>
      </w:rPr>
    </w:lvl>
    <w:lvl w:ilvl="3" w:tplc="BF68898A">
      <w:numFmt w:val="bullet"/>
      <w:lvlText w:val="•"/>
      <w:lvlJc w:val="left"/>
      <w:pPr>
        <w:ind w:left="2838" w:hanging="320"/>
      </w:pPr>
      <w:rPr>
        <w:rFonts w:hint="default"/>
        <w:lang w:val="en-US" w:eastAsia="zh-CN" w:bidi="ar-SA"/>
      </w:rPr>
    </w:lvl>
    <w:lvl w:ilvl="4" w:tplc="E8886E86">
      <w:numFmt w:val="bullet"/>
      <w:lvlText w:val="•"/>
      <w:lvlJc w:val="left"/>
      <w:pPr>
        <w:ind w:left="3711" w:hanging="320"/>
      </w:pPr>
      <w:rPr>
        <w:rFonts w:hint="default"/>
        <w:lang w:val="en-US" w:eastAsia="zh-CN" w:bidi="ar-SA"/>
      </w:rPr>
    </w:lvl>
    <w:lvl w:ilvl="5" w:tplc="713A5A08">
      <w:numFmt w:val="bullet"/>
      <w:lvlText w:val="•"/>
      <w:lvlJc w:val="left"/>
      <w:pPr>
        <w:ind w:left="4584" w:hanging="320"/>
      </w:pPr>
      <w:rPr>
        <w:rFonts w:hint="default"/>
        <w:lang w:val="en-US" w:eastAsia="zh-CN" w:bidi="ar-SA"/>
      </w:rPr>
    </w:lvl>
    <w:lvl w:ilvl="6" w:tplc="3B92D130">
      <w:numFmt w:val="bullet"/>
      <w:lvlText w:val="•"/>
      <w:lvlJc w:val="left"/>
      <w:pPr>
        <w:ind w:left="5456" w:hanging="320"/>
      </w:pPr>
      <w:rPr>
        <w:rFonts w:hint="default"/>
        <w:lang w:val="en-US" w:eastAsia="zh-CN" w:bidi="ar-SA"/>
      </w:rPr>
    </w:lvl>
    <w:lvl w:ilvl="7" w:tplc="D8F492FA">
      <w:numFmt w:val="bullet"/>
      <w:lvlText w:val="•"/>
      <w:lvlJc w:val="left"/>
      <w:pPr>
        <w:ind w:left="6329" w:hanging="320"/>
      </w:pPr>
      <w:rPr>
        <w:rFonts w:hint="default"/>
        <w:lang w:val="en-US" w:eastAsia="zh-CN" w:bidi="ar-SA"/>
      </w:rPr>
    </w:lvl>
    <w:lvl w:ilvl="8" w:tplc="1C70661C">
      <w:numFmt w:val="bullet"/>
      <w:lvlText w:val="•"/>
      <w:lvlJc w:val="left"/>
      <w:pPr>
        <w:ind w:left="7202" w:hanging="320"/>
      </w:pPr>
      <w:rPr>
        <w:rFonts w:hint="default"/>
        <w:lang w:val="en-US" w:eastAsia="zh-CN" w:bidi="ar-SA"/>
      </w:rPr>
    </w:lvl>
  </w:abstractNum>
  <w:abstractNum w:abstractNumId="5">
    <w:nsid w:val="17F00072"/>
    <w:multiLevelType w:val="hybridMultilevel"/>
    <w:tmpl w:val="BE64A47A"/>
    <w:lvl w:ilvl="0" w:tplc="8B860332">
      <w:numFmt w:val="bullet"/>
      <w:lvlText w:val="●"/>
      <w:lvlJc w:val="left"/>
      <w:pPr>
        <w:ind w:left="220" w:hanging="214"/>
      </w:pPr>
      <w:rPr>
        <w:rFonts w:ascii="Arial Narrow" w:hAnsi="Arial Narrow" w:hint="default"/>
        <w:spacing w:val="1"/>
        <w:w w:val="100"/>
        <w:lang w:val="en-US" w:eastAsia="zh-CN" w:bidi="ar-SA"/>
      </w:rPr>
    </w:lvl>
    <w:lvl w:ilvl="1" w:tplc="423A2738">
      <w:numFmt w:val="bullet"/>
      <w:lvlText w:val="•"/>
      <w:lvlJc w:val="left"/>
      <w:pPr>
        <w:ind w:left="1092" w:hanging="214"/>
      </w:pPr>
      <w:rPr>
        <w:rFonts w:hint="default"/>
        <w:lang w:val="en-US" w:eastAsia="zh-CN" w:bidi="ar-SA"/>
      </w:rPr>
    </w:lvl>
    <w:lvl w:ilvl="2" w:tplc="DBF00F5C">
      <w:numFmt w:val="bullet"/>
      <w:lvlText w:val="•"/>
      <w:lvlJc w:val="left"/>
      <w:pPr>
        <w:ind w:left="1965" w:hanging="214"/>
      </w:pPr>
      <w:rPr>
        <w:rFonts w:hint="default"/>
        <w:lang w:val="en-US" w:eastAsia="zh-CN" w:bidi="ar-SA"/>
      </w:rPr>
    </w:lvl>
    <w:lvl w:ilvl="3" w:tplc="973C7106">
      <w:numFmt w:val="bullet"/>
      <w:lvlText w:val="•"/>
      <w:lvlJc w:val="left"/>
      <w:pPr>
        <w:ind w:left="2838" w:hanging="214"/>
      </w:pPr>
      <w:rPr>
        <w:rFonts w:hint="default"/>
        <w:lang w:val="en-US" w:eastAsia="zh-CN" w:bidi="ar-SA"/>
      </w:rPr>
    </w:lvl>
    <w:lvl w:ilvl="4" w:tplc="4C12A778">
      <w:numFmt w:val="bullet"/>
      <w:lvlText w:val="•"/>
      <w:lvlJc w:val="left"/>
      <w:pPr>
        <w:ind w:left="3711" w:hanging="214"/>
      </w:pPr>
      <w:rPr>
        <w:rFonts w:hint="default"/>
        <w:lang w:val="en-US" w:eastAsia="zh-CN" w:bidi="ar-SA"/>
      </w:rPr>
    </w:lvl>
    <w:lvl w:ilvl="5" w:tplc="3A74EEA2">
      <w:numFmt w:val="bullet"/>
      <w:lvlText w:val="•"/>
      <w:lvlJc w:val="left"/>
      <w:pPr>
        <w:ind w:left="4584" w:hanging="214"/>
      </w:pPr>
      <w:rPr>
        <w:rFonts w:hint="default"/>
        <w:lang w:val="en-US" w:eastAsia="zh-CN" w:bidi="ar-SA"/>
      </w:rPr>
    </w:lvl>
    <w:lvl w:ilvl="6" w:tplc="5EB47816">
      <w:numFmt w:val="bullet"/>
      <w:lvlText w:val="•"/>
      <w:lvlJc w:val="left"/>
      <w:pPr>
        <w:ind w:left="5456" w:hanging="214"/>
      </w:pPr>
      <w:rPr>
        <w:rFonts w:hint="default"/>
        <w:lang w:val="en-US" w:eastAsia="zh-CN" w:bidi="ar-SA"/>
      </w:rPr>
    </w:lvl>
    <w:lvl w:ilvl="7" w:tplc="4C8881D4">
      <w:numFmt w:val="bullet"/>
      <w:lvlText w:val="•"/>
      <w:lvlJc w:val="left"/>
      <w:pPr>
        <w:ind w:left="6329" w:hanging="214"/>
      </w:pPr>
      <w:rPr>
        <w:rFonts w:hint="default"/>
        <w:lang w:val="en-US" w:eastAsia="zh-CN" w:bidi="ar-SA"/>
      </w:rPr>
    </w:lvl>
    <w:lvl w:ilvl="8" w:tplc="0DD617F6">
      <w:numFmt w:val="bullet"/>
      <w:lvlText w:val="•"/>
      <w:lvlJc w:val="left"/>
      <w:pPr>
        <w:ind w:left="7202" w:hanging="214"/>
      </w:pPr>
      <w:rPr>
        <w:rFonts w:hint="default"/>
        <w:lang w:val="en-US" w:eastAsia="zh-CN" w:bidi="ar-SA"/>
      </w:rPr>
    </w:lvl>
  </w:abstractNum>
  <w:abstractNum w:abstractNumId="6">
    <w:nsid w:val="3050207F"/>
    <w:multiLevelType w:val="hybridMultilevel"/>
    <w:tmpl w:val="A6AA6552"/>
    <w:lvl w:ilvl="0" w:tplc="7D5A881A">
      <w:start w:val="1"/>
      <w:numFmt w:val="decimal"/>
      <w:lvlText w:val="%1."/>
      <w:lvlJc w:val="left"/>
      <w:pPr>
        <w:ind w:left="640" w:hanging="420"/>
        <w:jc w:val="left"/>
      </w:pPr>
      <w:rPr>
        <w:rFonts w:hint="default"/>
        <w:spacing w:val="-2"/>
        <w:w w:val="99"/>
        <w:lang w:val="en-US" w:eastAsia="zh-CN" w:bidi="ar-SA"/>
      </w:rPr>
    </w:lvl>
    <w:lvl w:ilvl="1" w:tplc="C58AD770">
      <w:numFmt w:val="bullet"/>
      <w:lvlText w:val="•"/>
      <w:lvlJc w:val="left"/>
      <w:pPr>
        <w:ind w:left="1470" w:hanging="420"/>
      </w:pPr>
      <w:rPr>
        <w:rFonts w:hint="default"/>
        <w:lang w:val="en-US" w:eastAsia="zh-CN" w:bidi="ar-SA"/>
      </w:rPr>
    </w:lvl>
    <w:lvl w:ilvl="2" w:tplc="99FE4260">
      <w:numFmt w:val="bullet"/>
      <w:lvlText w:val="•"/>
      <w:lvlJc w:val="left"/>
      <w:pPr>
        <w:ind w:left="2301" w:hanging="420"/>
      </w:pPr>
      <w:rPr>
        <w:rFonts w:hint="default"/>
        <w:lang w:val="en-US" w:eastAsia="zh-CN" w:bidi="ar-SA"/>
      </w:rPr>
    </w:lvl>
    <w:lvl w:ilvl="3" w:tplc="F00698CC">
      <w:numFmt w:val="bullet"/>
      <w:lvlText w:val="•"/>
      <w:lvlJc w:val="left"/>
      <w:pPr>
        <w:ind w:left="3132" w:hanging="420"/>
      </w:pPr>
      <w:rPr>
        <w:rFonts w:hint="default"/>
        <w:lang w:val="en-US" w:eastAsia="zh-CN" w:bidi="ar-SA"/>
      </w:rPr>
    </w:lvl>
    <w:lvl w:ilvl="4" w:tplc="46348CF2">
      <w:numFmt w:val="bullet"/>
      <w:lvlText w:val="•"/>
      <w:lvlJc w:val="left"/>
      <w:pPr>
        <w:ind w:left="3963" w:hanging="420"/>
      </w:pPr>
      <w:rPr>
        <w:rFonts w:hint="default"/>
        <w:lang w:val="en-US" w:eastAsia="zh-CN" w:bidi="ar-SA"/>
      </w:rPr>
    </w:lvl>
    <w:lvl w:ilvl="5" w:tplc="A27E55B6">
      <w:numFmt w:val="bullet"/>
      <w:lvlText w:val="•"/>
      <w:lvlJc w:val="left"/>
      <w:pPr>
        <w:ind w:left="4794" w:hanging="420"/>
      </w:pPr>
      <w:rPr>
        <w:rFonts w:hint="default"/>
        <w:lang w:val="en-US" w:eastAsia="zh-CN" w:bidi="ar-SA"/>
      </w:rPr>
    </w:lvl>
    <w:lvl w:ilvl="6" w:tplc="8B28EA1E">
      <w:numFmt w:val="bullet"/>
      <w:lvlText w:val="•"/>
      <w:lvlJc w:val="left"/>
      <w:pPr>
        <w:ind w:left="5624" w:hanging="420"/>
      </w:pPr>
      <w:rPr>
        <w:rFonts w:hint="default"/>
        <w:lang w:val="en-US" w:eastAsia="zh-CN" w:bidi="ar-SA"/>
      </w:rPr>
    </w:lvl>
    <w:lvl w:ilvl="7" w:tplc="198EC6CE">
      <w:numFmt w:val="bullet"/>
      <w:lvlText w:val="•"/>
      <w:lvlJc w:val="left"/>
      <w:pPr>
        <w:ind w:left="6455" w:hanging="420"/>
      </w:pPr>
      <w:rPr>
        <w:rFonts w:hint="default"/>
        <w:lang w:val="en-US" w:eastAsia="zh-CN" w:bidi="ar-SA"/>
      </w:rPr>
    </w:lvl>
    <w:lvl w:ilvl="8" w:tplc="76C26B0E">
      <w:numFmt w:val="bullet"/>
      <w:lvlText w:val="•"/>
      <w:lvlJc w:val="left"/>
      <w:pPr>
        <w:ind w:left="7286" w:hanging="420"/>
      </w:pPr>
      <w:rPr>
        <w:rFonts w:hint="default"/>
        <w:lang w:val="en-US" w:eastAsia="zh-CN" w:bidi="ar-SA"/>
      </w:rPr>
    </w:lvl>
  </w:abstractNum>
  <w:abstractNum w:abstractNumId="7">
    <w:nsid w:val="34136CCB"/>
    <w:multiLevelType w:val="hybridMultilevel"/>
    <w:tmpl w:val="E8245CD8"/>
    <w:lvl w:ilvl="0" w:tplc="3412F542">
      <w:start w:val="1"/>
      <w:numFmt w:val="decimal"/>
      <w:lvlText w:val="(%1)"/>
      <w:lvlJc w:val="left"/>
      <w:pPr>
        <w:ind w:left="539"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89643550">
      <w:numFmt w:val="bullet"/>
      <w:lvlText w:val="•"/>
      <w:lvlJc w:val="left"/>
      <w:pPr>
        <w:ind w:left="1380" w:hanging="320"/>
      </w:pPr>
      <w:rPr>
        <w:rFonts w:hint="default"/>
        <w:lang w:val="en-US" w:eastAsia="zh-CN" w:bidi="ar-SA"/>
      </w:rPr>
    </w:lvl>
    <w:lvl w:ilvl="2" w:tplc="942A94AE">
      <w:numFmt w:val="bullet"/>
      <w:lvlText w:val="•"/>
      <w:lvlJc w:val="left"/>
      <w:pPr>
        <w:ind w:left="2221" w:hanging="320"/>
      </w:pPr>
      <w:rPr>
        <w:rFonts w:hint="default"/>
        <w:lang w:val="en-US" w:eastAsia="zh-CN" w:bidi="ar-SA"/>
      </w:rPr>
    </w:lvl>
    <w:lvl w:ilvl="3" w:tplc="826C0E6A">
      <w:numFmt w:val="bullet"/>
      <w:lvlText w:val="•"/>
      <w:lvlJc w:val="left"/>
      <w:pPr>
        <w:ind w:left="3062" w:hanging="320"/>
      </w:pPr>
      <w:rPr>
        <w:rFonts w:hint="default"/>
        <w:lang w:val="en-US" w:eastAsia="zh-CN" w:bidi="ar-SA"/>
      </w:rPr>
    </w:lvl>
    <w:lvl w:ilvl="4" w:tplc="5A48E658">
      <w:numFmt w:val="bullet"/>
      <w:lvlText w:val="•"/>
      <w:lvlJc w:val="left"/>
      <w:pPr>
        <w:ind w:left="3903" w:hanging="320"/>
      </w:pPr>
      <w:rPr>
        <w:rFonts w:hint="default"/>
        <w:lang w:val="en-US" w:eastAsia="zh-CN" w:bidi="ar-SA"/>
      </w:rPr>
    </w:lvl>
    <w:lvl w:ilvl="5" w:tplc="40F6870C">
      <w:numFmt w:val="bullet"/>
      <w:lvlText w:val="•"/>
      <w:lvlJc w:val="left"/>
      <w:pPr>
        <w:ind w:left="4744" w:hanging="320"/>
      </w:pPr>
      <w:rPr>
        <w:rFonts w:hint="default"/>
        <w:lang w:val="en-US" w:eastAsia="zh-CN" w:bidi="ar-SA"/>
      </w:rPr>
    </w:lvl>
    <w:lvl w:ilvl="6" w:tplc="4D4E11BA">
      <w:numFmt w:val="bullet"/>
      <w:lvlText w:val="•"/>
      <w:lvlJc w:val="left"/>
      <w:pPr>
        <w:ind w:left="5584" w:hanging="320"/>
      </w:pPr>
      <w:rPr>
        <w:rFonts w:hint="default"/>
        <w:lang w:val="en-US" w:eastAsia="zh-CN" w:bidi="ar-SA"/>
      </w:rPr>
    </w:lvl>
    <w:lvl w:ilvl="7" w:tplc="7DF49344">
      <w:numFmt w:val="bullet"/>
      <w:lvlText w:val="•"/>
      <w:lvlJc w:val="left"/>
      <w:pPr>
        <w:ind w:left="6425" w:hanging="320"/>
      </w:pPr>
      <w:rPr>
        <w:rFonts w:hint="default"/>
        <w:lang w:val="en-US" w:eastAsia="zh-CN" w:bidi="ar-SA"/>
      </w:rPr>
    </w:lvl>
    <w:lvl w:ilvl="8" w:tplc="38F0BEB4">
      <w:numFmt w:val="bullet"/>
      <w:lvlText w:val="•"/>
      <w:lvlJc w:val="left"/>
      <w:pPr>
        <w:ind w:left="7266" w:hanging="320"/>
      </w:pPr>
      <w:rPr>
        <w:rFonts w:hint="default"/>
        <w:lang w:val="en-US" w:eastAsia="zh-CN" w:bidi="ar-SA"/>
      </w:rPr>
    </w:lvl>
  </w:abstractNum>
  <w:abstractNum w:abstractNumId="8">
    <w:nsid w:val="3D4F4619"/>
    <w:multiLevelType w:val="hybridMultilevel"/>
    <w:tmpl w:val="E168F058"/>
    <w:lvl w:ilvl="0" w:tplc="EA4E3432">
      <w:start w:val="1"/>
      <w:numFmt w:val="decimal"/>
      <w:lvlText w:val="%1."/>
      <w:lvlJc w:val="left"/>
      <w:pPr>
        <w:ind w:left="556" w:hanging="336"/>
        <w:jc w:val="left"/>
      </w:pPr>
      <w:rPr>
        <w:rFonts w:ascii="Arial" w:eastAsia="Arial" w:hAnsi="Arial" w:cs="Arial" w:hint="default"/>
        <w:b/>
        <w:bCs/>
        <w:w w:val="99"/>
        <w:sz w:val="30"/>
        <w:szCs w:val="30"/>
        <w:lang w:val="en-US" w:eastAsia="zh-CN" w:bidi="ar-SA"/>
      </w:rPr>
    </w:lvl>
    <w:lvl w:ilvl="1" w:tplc="D01095E2">
      <w:numFmt w:val="bullet"/>
      <w:lvlText w:val="•"/>
      <w:lvlJc w:val="left"/>
      <w:pPr>
        <w:ind w:left="1398" w:hanging="336"/>
      </w:pPr>
      <w:rPr>
        <w:rFonts w:hint="default"/>
        <w:lang w:val="en-US" w:eastAsia="zh-CN" w:bidi="ar-SA"/>
      </w:rPr>
    </w:lvl>
    <w:lvl w:ilvl="2" w:tplc="68A29F80">
      <w:numFmt w:val="bullet"/>
      <w:lvlText w:val="•"/>
      <w:lvlJc w:val="left"/>
      <w:pPr>
        <w:ind w:left="2237" w:hanging="336"/>
      </w:pPr>
      <w:rPr>
        <w:rFonts w:hint="default"/>
        <w:lang w:val="en-US" w:eastAsia="zh-CN" w:bidi="ar-SA"/>
      </w:rPr>
    </w:lvl>
    <w:lvl w:ilvl="3" w:tplc="A23EC956">
      <w:numFmt w:val="bullet"/>
      <w:lvlText w:val="•"/>
      <w:lvlJc w:val="left"/>
      <w:pPr>
        <w:ind w:left="3076" w:hanging="336"/>
      </w:pPr>
      <w:rPr>
        <w:rFonts w:hint="default"/>
        <w:lang w:val="en-US" w:eastAsia="zh-CN" w:bidi="ar-SA"/>
      </w:rPr>
    </w:lvl>
    <w:lvl w:ilvl="4" w:tplc="8D6A8436">
      <w:numFmt w:val="bullet"/>
      <w:lvlText w:val="•"/>
      <w:lvlJc w:val="left"/>
      <w:pPr>
        <w:ind w:left="3915" w:hanging="336"/>
      </w:pPr>
      <w:rPr>
        <w:rFonts w:hint="default"/>
        <w:lang w:val="en-US" w:eastAsia="zh-CN" w:bidi="ar-SA"/>
      </w:rPr>
    </w:lvl>
    <w:lvl w:ilvl="5" w:tplc="7B2E3704">
      <w:numFmt w:val="bullet"/>
      <w:lvlText w:val="•"/>
      <w:lvlJc w:val="left"/>
      <w:pPr>
        <w:ind w:left="4754" w:hanging="336"/>
      </w:pPr>
      <w:rPr>
        <w:rFonts w:hint="default"/>
        <w:lang w:val="en-US" w:eastAsia="zh-CN" w:bidi="ar-SA"/>
      </w:rPr>
    </w:lvl>
    <w:lvl w:ilvl="6" w:tplc="14426714">
      <w:numFmt w:val="bullet"/>
      <w:lvlText w:val="•"/>
      <w:lvlJc w:val="left"/>
      <w:pPr>
        <w:ind w:left="5592" w:hanging="336"/>
      </w:pPr>
      <w:rPr>
        <w:rFonts w:hint="default"/>
        <w:lang w:val="en-US" w:eastAsia="zh-CN" w:bidi="ar-SA"/>
      </w:rPr>
    </w:lvl>
    <w:lvl w:ilvl="7" w:tplc="CFF8E54E">
      <w:numFmt w:val="bullet"/>
      <w:lvlText w:val="•"/>
      <w:lvlJc w:val="left"/>
      <w:pPr>
        <w:ind w:left="6431" w:hanging="336"/>
      </w:pPr>
      <w:rPr>
        <w:rFonts w:hint="default"/>
        <w:lang w:val="en-US" w:eastAsia="zh-CN" w:bidi="ar-SA"/>
      </w:rPr>
    </w:lvl>
    <w:lvl w:ilvl="8" w:tplc="79589A54">
      <w:numFmt w:val="bullet"/>
      <w:lvlText w:val="•"/>
      <w:lvlJc w:val="left"/>
      <w:pPr>
        <w:ind w:left="7270" w:hanging="336"/>
      </w:pPr>
      <w:rPr>
        <w:rFonts w:hint="default"/>
        <w:lang w:val="en-US" w:eastAsia="zh-CN" w:bidi="ar-SA"/>
      </w:rPr>
    </w:lvl>
  </w:abstractNum>
  <w:abstractNum w:abstractNumId="9">
    <w:nsid w:val="458E2E37"/>
    <w:multiLevelType w:val="hybridMultilevel"/>
    <w:tmpl w:val="5F06C5B0"/>
    <w:lvl w:ilvl="0" w:tplc="A19C5F88">
      <w:start w:val="1"/>
      <w:numFmt w:val="decimal"/>
      <w:lvlText w:val="(%1)"/>
      <w:lvlJc w:val="left"/>
      <w:pPr>
        <w:ind w:left="220"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689C98A2">
      <w:numFmt w:val="bullet"/>
      <w:lvlText w:val="•"/>
      <w:lvlJc w:val="left"/>
      <w:pPr>
        <w:ind w:left="1092" w:hanging="320"/>
      </w:pPr>
      <w:rPr>
        <w:rFonts w:hint="default"/>
        <w:lang w:val="en-US" w:eastAsia="zh-CN" w:bidi="ar-SA"/>
      </w:rPr>
    </w:lvl>
    <w:lvl w:ilvl="2" w:tplc="2ACAFFE4">
      <w:numFmt w:val="bullet"/>
      <w:lvlText w:val="•"/>
      <w:lvlJc w:val="left"/>
      <w:pPr>
        <w:ind w:left="1965" w:hanging="320"/>
      </w:pPr>
      <w:rPr>
        <w:rFonts w:hint="default"/>
        <w:lang w:val="en-US" w:eastAsia="zh-CN" w:bidi="ar-SA"/>
      </w:rPr>
    </w:lvl>
    <w:lvl w:ilvl="3" w:tplc="84EE2AEC">
      <w:numFmt w:val="bullet"/>
      <w:lvlText w:val="•"/>
      <w:lvlJc w:val="left"/>
      <w:pPr>
        <w:ind w:left="2838" w:hanging="320"/>
      </w:pPr>
      <w:rPr>
        <w:rFonts w:hint="default"/>
        <w:lang w:val="en-US" w:eastAsia="zh-CN" w:bidi="ar-SA"/>
      </w:rPr>
    </w:lvl>
    <w:lvl w:ilvl="4" w:tplc="FEEE9C68">
      <w:numFmt w:val="bullet"/>
      <w:lvlText w:val="•"/>
      <w:lvlJc w:val="left"/>
      <w:pPr>
        <w:ind w:left="3711" w:hanging="320"/>
      </w:pPr>
      <w:rPr>
        <w:rFonts w:hint="default"/>
        <w:lang w:val="en-US" w:eastAsia="zh-CN" w:bidi="ar-SA"/>
      </w:rPr>
    </w:lvl>
    <w:lvl w:ilvl="5" w:tplc="B9348132">
      <w:numFmt w:val="bullet"/>
      <w:lvlText w:val="•"/>
      <w:lvlJc w:val="left"/>
      <w:pPr>
        <w:ind w:left="4584" w:hanging="320"/>
      </w:pPr>
      <w:rPr>
        <w:rFonts w:hint="default"/>
        <w:lang w:val="en-US" w:eastAsia="zh-CN" w:bidi="ar-SA"/>
      </w:rPr>
    </w:lvl>
    <w:lvl w:ilvl="6" w:tplc="E782F200">
      <w:numFmt w:val="bullet"/>
      <w:lvlText w:val="•"/>
      <w:lvlJc w:val="left"/>
      <w:pPr>
        <w:ind w:left="5456" w:hanging="320"/>
      </w:pPr>
      <w:rPr>
        <w:rFonts w:hint="default"/>
        <w:lang w:val="en-US" w:eastAsia="zh-CN" w:bidi="ar-SA"/>
      </w:rPr>
    </w:lvl>
    <w:lvl w:ilvl="7" w:tplc="8D48ADB0">
      <w:numFmt w:val="bullet"/>
      <w:lvlText w:val="•"/>
      <w:lvlJc w:val="left"/>
      <w:pPr>
        <w:ind w:left="6329" w:hanging="320"/>
      </w:pPr>
      <w:rPr>
        <w:rFonts w:hint="default"/>
        <w:lang w:val="en-US" w:eastAsia="zh-CN" w:bidi="ar-SA"/>
      </w:rPr>
    </w:lvl>
    <w:lvl w:ilvl="8" w:tplc="A5761982">
      <w:numFmt w:val="bullet"/>
      <w:lvlText w:val="•"/>
      <w:lvlJc w:val="left"/>
      <w:pPr>
        <w:ind w:left="7202" w:hanging="320"/>
      </w:pPr>
      <w:rPr>
        <w:rFonts w:hint="default"/>
        <w:lang w:val="en-US" w:eastAsia="zh-CN" w:bidi="ar-SA"/>
      </w:rPr>
    </w:lvl>
  </w:abstractNum>
  <w:abstractNum w:abstractNumId="10">
    <w:nsid w:val="4F64637D"/>
    <w:multiLevelType w:val="hybridMultilevel"/>
    <w:tmpl w:val="172425CA"/>
    <w:lvl w:ilvl="0" w:tplc="06AC2F0E">
      <w:numFmt w:val="bullet"/>
      <w:lvlText w:val="●"/>
      <w:lvlJc w:val="left"/>
      <w:pPr>
        <w:ind w:left="220" w:hanging="130"/>
      </w:pPr>
      <w:rPr>
        <w:rFonts w:ascii="Microsoft Sans Serif" w:eastAsia="Microsoft Sans Serif" w:hAnsi="Microsoft Sans Serif" w:cs="Microsoft Sans Serif" w:hint="default"/>
        <w:spacing w:val="-1"/>
        <w:w w:val="100"/>
        <w:sz w:val="19"/>
        <w:szCs w:val="19"/>
        <w:lang w:val="en-US" w:eastAsia="zh-CN" w:bidi="ar-SA"/>
      </w:rPr>
    </w:lvl>
    <w:lvl w:ilvl="1" w:tplc="A378ABD0">
      <w:numFmt w:val="bullet"/>
      <w:lvlText w:val="•"/>
      <w:lvlJc w:val="left"/>
      <w:pPr>
        <w:ind w:left="1092" w:hanging="130"/>
      </w:pPr>
      <w:rPr>
        <w:rFonts w:hint="default"/>
        <w:lang w:val="en-US" w:eastAsia="zh-CN" w:bidi="ar-SA"/>
      </w:rPr>
    </w:lvl>
    <w:lvl w:ilvl="2" w:tplc="E53E040E">
      <w:numFmt w:val="bullet"/>
      <w:lvlText w:val="•"/>
      <w:lvlJc w:val="left"/>
      <w:pPr>
        <w:ind w:left="1965" w:hanging="130"/>
      </w:pPr>
      <w:rPr>
        <w:rFonts w:hint="default"/>
        <w:lang w:val="en-US" w:eastAsia="zh-CN" w:bidi="ar-SA"/>
      </w:rPr>
    </w:lvl>
    <w:lvl w:ilvl="3" w:tplc="F692C05E">
      <w:numFmt w:val="bullet"/>
      <w:lvlText w:val="•"/>
      <w:lvlJc w:val="left"/>
      <w:pPr>
        <w:ind w:left="2838" w:hanging="130"/>
      </w:pPr>
      <w:rPr>
        <w:rFonts w:hint="default"/>
        <w:lang w:val="en-US" w:eastAsia="zh-CN" w:bidi="ar-SA"/>
      </w:rPr>
    </w:lvl>
    <w:lvl w:ilvl="4" w:tplc="5CC0AD84">
      <w:numFmt w:val="bullet"/>
      <w:lvlText w:val="•"/>
      <w:lvlJc w:val="left"/>
      <w:pPr>
        <w:ind w:left="3711" w:hanging="130"/>
      </w:pPr>
      <w:rPr>
        <w:rFonts w:hint="default"/>
        <w:lang w:val="en-US" w:eastAsia="zh-CN" w:bidi="ar-SA"/>
      </w:rPr>
    </w:lvl>
    <w:lvl w:ilvl="5" w:tplc="54DCFB7A">
      <w:numFmt w:val="bullet"/>
      <w:lvlText w:val="•"/>
      <w:lvlJc w:val="left"/>
      <w:pPr>
        <w:ind w:left="4584" w:hanging="130"/>
      </w:pPr>
      <w:rPr>
        <w:rFonts w:hint="default"/>
        <w:lang w:val="en-US" w:eastAsia="zh-CN" w:bidi="ar-SA"/>
      </w:rPr>
    </w:lvl>
    <w:lvl w:ilvl="6" w:tplc="0DEC60B6">
      <w:numFmt w:val="bullet"/>
      <w:lvlText w:val="•"/>
      <w:lvlJc w:val="left"/>
      <w:pPr>
        <w:ind w:left="5456" w:hanging="130"/>
      </w:pPr>
      <w:rPr>
        <w:rFonts w:hint="default"/>
        <w:lang w:val="en-US" w:eastAsia="zh-CN" w:bidi="ar-SA"/>
      </w:rPr>
    </w:lvl>
    <w:lvl w:ilvl="7" w:tplc="7C94CC22">
      <w:numFmt w:val="bullet"/>
      <w:lvlText w:val="•"/>
      <w:lvlJc w:val="left"/>
      <w:pPr>
        <w:ind w:left="6329" w:hanging="130"/>
      </w:pPr>
      <w:rPr>
        <w:rFonts w:hint="default"/>
        <w:lang w:val="en-US" w:eastAsia="zh-CN" w:bidi="ar-SA"/>
      </w:rPr>
    </w:lvl>
    <w:lvl w:ilvl="8" w:tplc="D138EAE4">
      <w:numFmt w:val="bullet"/>
      <w:lvlText w:val="•"/>
      <w:lvlJc w:val="left"/>
      <w:pPr>
        <w:ind w:left="7202" w:hanging="130"/>
      </w:pPr>
      <w:rPr>
        <w:rFonts w:hint="default"/>
        <w:lang w:val="en-US" w:eastAsia="zh-CN" w:bidi="ar-SA"/>
      </w:rPr>
    </w:lvl>
  </w:abstractNum>
  <w:abstractNum w:abstractNumId="11">
    <w:nsid w:val="54EC1BBD"/>
    <w:multiLevelType w:val="hybridMultilevel"/>
    <w:tmpl w:val="A67ED92E"/>
    <w:lvl w:ilvl="0" w:tplc="56D8FF14">
      <w:start w:val="1"/>
      <w:numFmt w:val="decimal"/>
      <w:lvlText w:val="(%1)"/>
      <w:lvlJc w:val="left"/>
      <w:pPr>
        <w:ind w:left="528" w:hanging="309"/>
        <w:jc w:val="left"/>
      </w:pPr>
      <w:rPr>
        <w:rFonts w:hint="default"/>
        <w:b w:val="0"/>
        <w:spacing w:val="-2"/>
        <w:w w:val="100"/>
        <w:lang w:val="en-US" w:eastAsia="zh-CN" w:bidi="ar-SA"/>
      </w:rPr>
    </w:lvl>
    <w:lvl w:ilvl="1" w:tplc="ED08E952">
      <w:start w:val="1"/>
      <w:numFmt w:val="lowerLetter"/>
      <w:lvlText w:val="%2."/>
      <w:lvlJc w:val="left"/>
      <w:pPr>
        <w:ind w:left="1061" w:hanging="421"/>
        <w:jc w:val="left"/>
      </w:pPr>
      <w:rPr>
        <w:rFonts w:hint="default"/>
        <w:spacing w:val="-2"/>
        <w:w w:val="100"/>
        <w:lang w:val="en-US" w:eastAsia="zh-CN" w:bidi="ar-SA"/>
      </w:rPr>
    </w:lvl>
    <w:lvl w:ilvl="2" w:tplc="6DDC1FFA">
      <w:numFmt w:val="bullet"/>
      <w:lvlText w:val="•"/>
      <w:lvlJc w:val="left"/>
      <w:pPr>
        <w:ind w:left="1387" w:hanging="421"/>
      </w:pPr>
      <w:rPr>
        <w:rFonts w:hint="default"/>
        <w:lang w:val="en-US" w:eastAsia="zh-CN" w:bidi="ar-SA"/>
      </w:rPr>
    </w:lvl>
    <w:lvl w:ilvl="3" w:tplc="41B04D2E">
      <w:numFmt w:val="bullet"/>
      <w:lvlText w:val="•"/>
      <w:lvlJc w:val="left"/>
      <w:pPr>
        <w:ind w:left="1714" w:hanging="421"/>
      </w:pPr>
      <w:rPr>
        <w:rFonts w:hint="default"/>
        <w:lang w:val="en-US" w:eastAsia="zh-CN" w:bidi="ar-SA"/>
      </w:rPr>
    </w:lvl>
    <w:lvl w:ilvl="4" w:tplc="6AB64938">
      <w:numFmt w:val="bullet"/>
      <w:lvlText w:val="•"/>
      <w:lvlJc w:val="left"/>
      <w:pPr>
        <w:ind w:left="2042" w:hanging="421"/>
      </w:pPr>
      <w:rPr>
        <w:rFonts w:hint="default"/>
        <w:lang w:val="en-US" w:eastAsia="zh-CN" w:bidi="ar-SA"/>
      </w:rPr>
    </w:lvl>
    <w:lvl w:ilvl="5" w:tplc="5D2E2A50">
      <w:numFmt w:val="bullet"/>
      <w:lvlText w:val="•"/>
      <w:lvlJc w:val="left"/>
      <w:pPr>
        <w:ind w:left="2369" w:hanging="421"/>
      </w:pPr>
      <w:rPr>
        <w:rFonts w:hint="default"/>
        <w:lang w:val="en-US" w:eastAsia="zh-CN" w:bidi="ar-SA"/>
      </w:rPr>
    </w:lvl>
    <w:lvl w:ilvl="6" w:tplc="C88AF438">
      <w:numFmt w:val="bullet"/>
      <w:lvlText w:val="•"/>
      <w:lvlJc w:val="left"/>
      <w:pPr>
        <w:ind w:left="2696" w:hanging="421"/>
      </w:pPr>
      <w:rPr>
        <w:rFonts w:hint="default"/>
        <w:lang w:val="en-US" w:eastAsia="zh-CN" w:bidi="ar-SA"/>
      </w:rPr>
    </w:lvl>
    <w:lvl w:ilvl="7" w:tplc="910889A4">
      <w:numFmt w:val="bullet"/>
      <w:lvlText w:val="•"/>
      <w:lvlJc w:val="left"/>
      <w:pPr>
        <w:ind w:left="3024" w:hanging="421"/>
      </w:pPr>
      <w:rPr>
        <w:rFonts w:hint="default"/>
        <w:lang w:val="en-US" w:eastAsia="zh-CN" w:bidi="ar-SA"/>
      </w:rPr>
    </w:lvl>
    <w:lvl w:ilvl="8" w:tplc="D2F6B364">
      <w:numFmt w:val="bullet"/>
      <w:lvlText w:val="•"/>
      <w:lvlJc w:val="left"/>
      <w:pPr>
        <w:ind w:left="3351" w:hanging="421"/>
      </w:pPr>
      <w:rPr>
        <w:rFonts w:hint="default"/>
        <w:lang w:val="en-US" w:eastAsia="zh-CN" w:bidi="ar-SA"/>
      </w:rPr>
    </w:lvl>
  </w:abstractNum>
  <w:abstractNum w:abstractNumId="12">
    <w:nsid w:val="55CD7032"/>
    <w:multiLevelType w:val="hybridMultilevel"/>
    <w:tmpl w:val="E1C24A88"/>
    <w:lvl w:ilvl="0" w:tplc="B74C8E90">
      <w:start w:val="3"/>
      <w:numFmt w:val="decimal"/>
      <w:lvlText w:val="%1."/>
      <w:lvlJc w:val="left"/>
      <w:pPr>
        <w:ind w:left="556" w:hanging="337"/>
        <w:jc w:val="left"/>
      </w:pPr>
      <w:rPr>
        <w:rFonts w:ascii="Arial" w:eastAsia="Arial" w:hAnsi="Arial" w:cs="Arial" w:hint="default"/>
        <w:b/>
        <w:bCs/>
        <w:w w:val="99"/>
        <w:sz w:val="30"/>
        <w:szCs w:val="30"/>
        <w:lang w:val="en-US" w:eastAsia="zh-CN" w:bidi="ar-SA"/>
      </w:rPr>
    </w:lvl>
    <w:lvl w:ilvl="1" w:tplc="D18C5EB2">
      <w:numFmt w:val="bullet"/>
      <w:lvlText w:val="•"/>
      <w:lvlJc w:val="left"/>
      <w:pPr>
        <w:ind w:left="1398" w:hanging="337"/>
      </w:pPr>
      <w:rPr>
        <w:rFonts w:hint="default"/>
        <w:lang w:val="en-US" w:eastAsia="zh-CN" w:bidi="ar-SA"/>
      </w:rPr>
    </w:lvl>
    <w:lvl w:ilvl="2" w:tplc="6A12A078">
      <w:numFmt w:val="bullet"/>
      <w:lvlText w:val="•"/>
      <w:lvlJc w:val="left"/>
      <w:pPr>
        <w:ind w:left="2237" w:hanging="337"/>
      </w:pPr>
      <w:rPr>
        <w:rFonts w:hint="default"/>
        <w:lang w:val="en-US" w:eastAsia="zh-CN" w:bidi="ar-SA"/>
      </w:rPr>
    </w:lvl>
    <w:lvl w:ilvl="3" w:tplc="A866E1A6">
      <w:numFmt w:val="bullet"/>
      <w:lvlText w:val="•"/>
      <w:lvlJc w:val="left"/>
      <w:pPr>
        <w:ind w:left="3076" w:hanging="337"/>
      </w:pPr>
      <w:rPr>
        <w:rFonts w:hint="default"/>
        <w:lang w:val="en-US" w:eastAsia="zh-CN" w:bidi="ar-SA"/>
      </w:rPr>
    </w:lvl>
    <w:lvl w:ilvl="4" w:tplc="31DAE0E2">
      <w:numFmt w:val="bullet"/>
      <w:lvlText w:val="•"/>
      <w:lvlJc w:val="left"/>
      <w:pPr>
        <w:ind w:left="3915" w:hanging="337"/>
      </w:pPr>
      <w:rPr>
        <w:rFonts w:hint="default"/>
        <w:lang w:val="en-US" w:eastAsia="zh-CN" w:bidi="ar-SA"/>
      </w:rPr>
    </w:lvl>
    <w:lvl w:ilvl="5" w:tplc="E0F6DAC4">
      <w:numFmt w:val="bullet"/>
      <w:lvlText w:val="•"/>
      <w:lvlJc w:val="left"/>
      <w:pPr>
        <w:ind w:left="4754" w:hanging="337"/>
      </w:pPr>
      <w:rPr>
        <w:rFonts w:hint="default"/>
        <w:lang w:val="en-US" w:eastAsia="zh-CN" w:bidi="ar-SA"/>
      </w:rPr>
    </w:lvl>
    <w:lvl w:ilvl="6" w:tplc="2DA20BBE">
      <w:numFmt w:val="bullet"/>
      <w:lvlText w:val="•"/>
      <w:lvlJc w:val="left"/>
      <w:pPr>
        <w:ind w:left="5592" w:hanging="337"/>
      </w:pPr>
      <w:rPr>
        <w:rFonts w:hint="default"/>
        <w:lang w:val="en-US" w:eastAsia="zh-CN" w:bidi="ar-SA"/>
      </w:rPr>
    </w:lvl>
    <w:lvl w:ilvl="7" w:tplc="C666C0B2">
      <w:numFmt w:val="bullet"/>
      <w:lvlText w:val="•"/>
      <w:lvlJc w:val="left"/>
      <w:pPr>
        <w:ind w:left="6431" w:hanging="337"/>
      </w:pPr>
      <w:rPr>
        <w:rFonts w:hint="default"/>
        <w:lang w:val="en-US" w:eastAsia="zh-CN" w:bidi="ar-SA"/>
      </w:rPr>
    </w:lvl>
    <w:lvl w:ilvl="8" w:tplc="FE2219E6">
      <w:numFmt w:val="bullet"/>
      <w:lvlText w:val="•"/>
      <w:lvlJc w:val="left"/>
      <w:pPr>
        <w:ind w:left="7270" w:hanging="337"/>
      </w:pPr>
      <w:rPr>
        <w:rFonts w:hint="default"/>
        <w:lang w:val="en-US" w:eastAsia="zh-CN" w:bidi="ar-SA"/>
      </w:rPr>
    </w:lvl>
  </w:abstractNum>
  <w:abstractNum w:abstractNumId="13">
    <w:nsid w:val="56C218F8"/>
    <w:multiLevelType w:val="hybridMultilevel"/>
    <w:tmpl w:val="1D3E5BF0"/>
    <w:lvl w:ilvl="0" w:tplc="8B8AC29E">
      <w:start w:val="1"/>
      <w:numFmt w:val="decimal"/>
      <w:lvlText w:val="(%1)"/>
      <w:lvlJc w:val="left"/>
      <w:pPr>
        <w:ind w:left="220"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B18CE154">
      <w:numFmt w:val="bullet"/>
      <w:lvlText w:val="•"/>
      <w:lvlJc w:val="left"/>
      <w:pPr>
        <w:ind w:left="1092" w:hanging="320"/>
      </w:pPr>
      <w:rPr>
        <w:rFonts w:hint="default"/>
        <w:lang w:val="en-US" w:eastAsia="zh-CN" w:bidi="ar-SA"/>
      </w:rPr>
    </w:lvl>
    <w:lvl w:ilvl="2" w:tplc="D5F0D80C">
      <w:numFmt w:val="bullet"/>
      <w:lvlText w:val="•"/>
      <w:lvlJc w:val="left"/>
      <w:pPr>
        <w:ind w:left="1965" w:hanging="320"/>
      </w:pPr>
      <w:rPr>
        <w:rFonts w:hint="default"/>
        <w:lang w:val="en-US" w:eastAsia="zh-CN" w:bidi="ar-SA"/>
      </w:rPr>
    </w:lvl>
    <w:lvl w:ilvl="3" w:tplc="E08E5FB2">
      <w:numFmt w:val="bullet"/>
      <w:lvlText w:val="•"/>
      <w:lvlJc w:val="left"/>
      <w:pPr>
        <w:ind w:left="2838" w:hanging="320"/>
      </w:pPr>
      <w:rPr>
        <w:rFonts w:hint="default"/>
        <w:lang w:val="en-US" w:eastAsia="zh-CN" w:bidi="ar-SA"/>
      </w:rPr>
    </w:lvl>
    <w:lvl w:ilvl="4" w:tplc="830CF2EE">
      <w:numFmt w:val="bullet"/>
      <w:lvlText w:val="•"/>
      <w:lvlJc w:val="left"/>
      <w:pPr>
        <w:ind w:left="3711" w:hanging="320"/>
      </w:pPr>
      <w:rPr>
        <w:rFonts w:hint="default"/>
        <w:lang w:val="en-US" w:eastAsia="zh-CN" w:bidi="ar-SA"/>
      </w:rPr>
    </w:lvl>
    <w:lvl w:ilvl="5" w:tplc="42FC14AE">
      <w:numFmt w:val="bullet"/>
      <w:lvlText w:val="•"/>
      <w:lvlJc w:val="left"/>
      <w:pPr>
        <w:ind w:left="4584" w:hanging="320"/>
      </w:pPr>
      <w:rPr>
        <w:rFonts w:hint="default"/>
        <w:lang w:val="en-US" w:eastAsia="zh-CN" w:bidi="ar-SA"/>
      </w:rPr>
    </w:lvl>
    <w:lvl w:ilvl="6" w:tplc="972619DA">
      <w:numFmt w:val="bullet"/>
      <w:lvlText w:val="•"/>
      <w:lvlJc w:val="left"/>
      <w:pPr>
        <w:ind w:left="5456" w:hanging="320"/>
      </w:pPr>
      <w:rPr>
        <w:rFonts w:hint="default"/>
        <w:lang w:val="en-US" w:eastAsia="zh-CN" w:bidi="ar-SA"/>
      </w:rPr>
    </w:lvl>
    <w:lvl w:ilvl="7" w:tplc="1CF4FD94">
      <w:numFmt w:val="bullet"/>
      <w:lvlText w:val="•"/>
      <w:lvlJc w:val="left"/>
      <w:pPr>
        <w:ind w:left="6329" w:hanging="320"/>
      </w:pPr>
      <w:rPr>
        <w:rFonts w:hint="default"/>
        <w:lang w:val="en-US" w:eastAsia="zh-CN" w:bidi="ar-SA"/>
      </w:rPr>
    </w:lvl>
    <w:lvl w:ilvl="8" w:tplc="D4961C7C">
      <w:numFmt w:val="bullet"/>
      <w:lvlText w:val="•"/>
      <w:lvlJc w:val="left"/>
      <w:pPr>
        <w:ind w:left="7202" w:hanging="320"/>
      </w:pPr>
      <w:rPr>
        <w:rFonts w:hint="default"/>
        <w:lang w:val="en-US" w:eastAsia="zh-CN" w:bidi="ar-SA"/>
      </w:rPr>
    </w:lvl>
  </w:abstractNum>
  <w:abstractNum w:abstractNumId="14">
    <w:nsid w:val="5A4F60EF"/>
    <w:multiLevelType w:val="hybridMultilevel"/>
    <w:tmpl w:val="F6F23496"/>
    <w:lvl w:ilvl="0" w:tplc="D9D2F57C">
      <w:numFmt w:val="bullet"/>
      <w:lvlText w:val="●"/>
      <w:lvlJc w:val="left"/>
      <w:pPr>
        <w:ind w:left="349" w:hanging="130"/>
      </w:pPr>
      <w:rPr>
        <w:rFonts w:ascii="Microsoft Sans Serif" w:eastAsia="Microsoft Sans Serif" w:hAnsi="Microsoft Sans Serif" w:cs="Microsoft Sans Serif" w:hint="default"/>
        <w:spacing w:val="-1"/>
        <w:w w:val="100"/>
        <w:sz w:val="19"/>
        <w:szCs w:val="19"/>
        <w:lang w:val="en-US" w:eastAsia="zh-CN" w:bidi="ar-SA"/>
      </w:rPr>
    </w:lvl>
    <w:lvl w:ilvl="1" w:tplc="2C2C0E86">
      <w:numFmt w:val="bullet"/>
      <w:lvlText w:val="•"/>
      <w:lvlJc w:val="left"/>
      <w:pPr>
        <w:ind w:left="1200" w:hanging="130"/>
      </w:pPr>
      <w:rPr>
        <w:rFonts w:hint="default"/>
        <w:lang w:val="en-US" w:eastAsia="zh-CN" w:bidi="ar-SA"/>
      </w:rPr>
    </w:lvl>
    <w:lvl w:ilvl="2" w:tplc="A3266404">
      <w:numFmt w:val="bullet"/>
      <w:lvlText w:val="•"/>
      <w:lvlJc w:val="left"/>
      <w:pPr>
        <w:ind w:left="2061" w:hanging="130"/>
      </w:pPr>
      <w:rPr>
        <w:rFonts w:hint="default"/>
        <w:lang w:val="en-US" w:eastAsia="zh-CN" w:bidi="ar-SA"/>
      </w:rPr>
    </w:lvl>
    <w:lvl w:ilvl="3" w:tplc="64FCAC7E">
      <w:numFmt w:val="bullet"/>
      <w:lvlText w:val="•"/>
      <w:lvlJc w:val="left"/>
      <w:pPr>
        <w:ind w:left="2922" w:hanging="130"/>
      </w:pPr>
      <w:rPr>
        <w:rFonts w:hint="default"/>
        <w:lang w:val="en-US" w:eastAsia="zh-CN" w:bidi="ar-SA"/>
      </w:rPr>
    </w:lvl>
    <w:lvl w:ilvl="4" w:tplc="EB98AD5C">
      <w:numFmt w:val="bullet"/>
      <w:lvlText w:val="•"/>
      <w:lvlJc w:val="left"/>
      <w:pPr>
        <w:ind w:left="3783" w:hanging="130"/>
      </w:pPr>
      <w:rPr>
        <w:rFonts w:hint="default"/>
        <w:lang w:val="en-US" w:eastAsia="zh-CN" w:bidi="ar-SA"/>
      </w:rPr>
    </w:lvl>
    <w:lvl w:ilvl="5" w:tplc="20969CBC">
      <w:numFmt w:val="bullet"/>
      <w:lvlText w:val="•"/>
      <w:lvlJc w:val="left"/>
      <w:pPr>
        <w:ind w:left="4644" w:hanging="130"/>
      </w:pPr>
      <w:rPr>
        <w:rFonts w:hint="default"/>
        <w:lang w:val="en-US" w:eastAsia="zh-CN" w:bidi="ar-SA"/>
      </w:rPr>
    </w:lvl>
    <w:lvl w:ilvl="6" w:tplc="86C6EE5A">
      <w:numFmt w:val="bullet"/>
      <w:lvlText w:val="•"/>
      <w:lvlJc w:val="left"/>
      <w:pPr>
        <w:ind w:left="5504" w:hanging="130"/>
      </w:pPr>
      <w:rPr>
        <w:rFonts w:hint="default"/>
        <w:lang w:val="en-US" w:eastAsia="zh-CN" w:bidi="ar-SA"/>
      </w:rPr>
    </w:lvl>
    <w:lvl w:ilvl="7" w:tplc="90C2E20C">
      <w:numFmt w:val="bullet"/>
      <w:lvlText w:val="•"/>
      <w:lvlJc w:val="left"/>
      <w:pPr>
        <w:ind w:left="6365" w:hanging="130"/>
      </w:pPr>
      <w:rPr>
        <w:rFonts w:hint="default"/>
        <w:lang w:val="en-US" w:eastAsia="zh-CN" w:bidi="ar-SA"/>
      </w:rPr>
    </w:lvl>
    <w:lvl w:ilvl="8" w:tplc="60CAAD3E">
      <w:numFmt w:val="bullet"/>
      <w:lvlText w:val="•"/>
      <w:lvlJc w:val="left"/>
      <w:pPr>
        <w:ind w:left="7226" w:hanging="130"/>
      </w:pPr>
      <w:rPr>
        <w:rFonts w:hint="default"/>
        <w:lang w:val="en-US" w:eastAsia="zh-CN" w:bidi="ar-SA"/>
      </w:rPr>
    </w:lvl>
  </w:abstractNum>
  <w:abstractNum w:abstractNumId="15">
    <w:nsid w:val="61BB0439"/>
    <w:multiLevelType w:val="hybridMultilevel"/>
    <w:tmpl w:val="76341FC8"/>
    <w:lvl w:ilvl="0" w:tplc="7FE6130E">
      <w:start w:val="1"/>
      <w:numFmt w:val="decimal"/>
      <w:lvlText w:val="(%1)"/>
      <w:lvlJc w:val="left"/>
      <w:pPr>
        <w:ind w:left="539" w:hanging="320"/>
        <w:jc w:val="left"/>
      </w:pPr>
      <w:rPr>
        <w:rFonts w:ascii="Microsoft Sans Serif" w:eastAsia="Microsoft Sans Serif" w:hAnsi="Microsoft Sans Serif" w:cs="Microsoft Sans Serif" w:hint="default"/>
        <w:spacing w:val="-2"/>
        <w:w w:val="100"/>
        <w:sz w:val="21"/>
        <w:szCs w:val="21"/>
        <w:lang w:val="en-US" w:eastAsia="zh-CN" w:bidi="ar-SA"/>
      </w:rPr>
    </w:lvl>
    <w:lvl w:ilvl="1" w:tplc="7E806448">
      <w:numFmt w:val="bullet"/>
      <w:lvlText w:val="•"/>
      <w:lvlJc w:val="left"/>
      <w:pPr>
        <w:ind w:left="1380" w:hanging="320"/>
      </w:pPr>
      <w:rPr>
        <w:rFonts w:hint="default"/>
        <w:lang w:val="en-US" w:eastAsia="zh-CN" w:bidi="ar-SA"/>
      </w:rPr>
    </w:lvl>
    <w:lvl w:ilvl="2" w:tplc="AAC2757A">
      <w:numFmt w:val="bullet"/>
      <w:lvlText w:val="•"/>
      <w:lvlJc w:val="left"/>
      <w:pPr>
        <w:ind w:left="2221" w:hanging="320"/>
      </w:pPr>
      <w:rPr>
        <w:rFonts w:hint="default"/>
        <w:lang w:val="en-US" w:eastAsia="zh-CN" w:bidi="ar-SA"/>
      </w:rPr>
    </w:lvl>
    <w:lvl w:ilvl="3" w:tplc="67FA6218">
      <w:numFmt w:val="bullet"/>
      <w:lvlText w:val="•"/>
      <w:lvlJc w:val="left"/>
      <w:pPr>
        <w:ind w:left="3062" w:hanging="320"/>
      </w:pPr>
      <w:rPr>
        <w:rFonts w:hint="default"/>
        <w:lang w:val="en-US" w:eastAsia="zh-CN" w:bidi="ar-SA"/>
      </w:rPr>
    </w:lvl>
    <w:lvl w:ilvl="4" w:tplc="BB345C2A">
      <w:numFmt w:val="bullet"/>
      <w:lvlText w:val="•"/>
      <w:lvlJc w:val="left"/>
      <w:pPr>
        <w:ind w:left="3903" w:hanging="320"/>
      </w:pPr>
      <w:rPr>
        <w:rFonts w:hint="default"/>
        <w:lang w:val="en-US" w:eastAsia="zh-CN" w:bidi="ar-SA"/>
      </w:rPr>
    </w:lvl>
    <w:lvl w:ilvl="5" w:tplc="0EA417EA">
      <w:numFmt w:val="bullet"/>
      <w:lvlText w:val="•"/>
      <w:lvlJc w:val="left"/>
      <w:pPr>
        <w:ind w:left="4744" w:hanging="320"/>
      </w:pPr>
      <w:rPr>
        <w:rFonts w:hint="default"/>
        <w:lang w:val="en-US" w:eastAsia="zh-CN" w:bidi="ar-SA"/>
      </w:rPr>
    </w:lvl>
    <w:lvl w:ilvl="6" w:tplc="B3F67A20">
      <w:numFmt w:val="bullet"/>
      <w:lvlText w:val="•"/>
      <w:lvlJc w:val="left"/>
      <w:pPr>
        <w:ind w:left="5584" w:hanging="320"/>
      </w:pPr>
      <w:rPr>
        <w:rFonts w:hint="default"/>
        <w:lang w:val="en-US" w:eastAsia="zh-CN" w:bidi="ar-SA"/>
      </w:rPr>
    </w:lvl>
    <w:lvl w:ilvl="7" w:tplc="9B941F06">
      <w:numFmt w:val="bullet"/>
      <w:lvlText w:val="•"/>
      <w:lvlJc w:val="left"/>
      <w:pPr>
        <w:ind w:left="6425" w:hanging="320"/>
      </w:pPr>
      <w:rPr>
        <w:rFonts w:hint="default"/>
        <w:lang w:val="en-US" w:eastAsia="zh-CN" w:bidi="ar-SA"/>
      </w:rPr>
    </w:lvl>
    <w:lvl w:ilvl="8" w:tplc="7848C7EA">
      <w:numFmt w:val="bullet"/>
      <w:lvlText w:val="•"/>
      <w:lvlJc w:val="left"/>
      <w:pPr>
        <w:ind w:left="7266" w:hanging="320"/>
      </w:pPr>
      <w:rPr>
        <w:rFonts w:hint="default"/>
        <w:lang w:val="en-US" w:eastAsia="zh-CN" w:bidi="ar-SA"/>
      </w:rPr>
    </w:lvl>
  </w:abstractNum>
  <w:abstractNum w:abstractNumId="16">
    <w:nsid w:val="662C646F"/>
    <w:multiLevelType w:val="hybridMultilevel"/>
    <w:tmpl w:val="8814CC74"/>
    <w:lvl w:ilvl="0" w:tplc="159EC598">
      <w:start w:val="1"/>
      <w:numFmt w:val="decimal"/>
      <w:lvlText w:val="(%1)"/>
      <w:lvlJc w:val="left"/>
      <w:pPr>
        <w:ind w:left="540" w:hanging="320"/>
        <w:jc w:val="left"/>
      </w:pPr>
      <w:rPr>
        <w:rFonts w:ascii="Arial MT" w:eastAsia="Arial MT" w:hAnsi="Arial MT" w:cs="Arial MT" w:hint="default"/>
        <w:spacing w:val="-2"/>
        <w:w w:val="100"/>
        <w:sz w:val="21"/>
        <w:szCs w:val="21"/>
        <w:lang w:val="en-US" w:eastAsia="zh-CN" w:bidi="ar-SA"/>
      </w:rPr>
    </w:lvl>
    <w:lvl w:ilvl="1" w:tplc="D890C4CE">
      <w:numFmt w:val="bullet"/>
      <w:lvlText w:val="•"/>
      <w:lvlJc w:val="left"/>
      <w:pPr>
        <w:ind w:left="1380" w:hanging="320"/>
      </w:pPr>
      <w:rPr>
        <w:rFonts w:hint="default"/>
        <w:lang w:val="en-US" w:eastAsia="zh-CN" w:bidi="ar-SA"/>
      </w:rPr>
    </w:lvl>
    <w:lvl w:ilvl="2" w:tplc="8F9A6FCE">
      <w:numFmt w:val="bullet"/>
      <w:lvlText w:val="•"/>
      <w:lvlJc w:val="left"/>
      <w:pPr>
        <w:ind w:left="2221" w:hanging="320"/>
      </w:pPr>
      <w:rPr>
        <w:rFonts w:hint="default"/>
        <w:lang w:val="en-US" w:eastAsia="zh-CN" w:bidi="ar-SA"/>
      </w:rPr>
    </w:lvl>
    <w:lvl w:ilvl="3" w:tplc="A8A2D0F6">
      <w:numFmt w:val="bullet"/>
      <w:lvlText w:val="•"/>
      <w:lvlJc w:val="left"/>
      <w:pPr>
        <w:ind w:left="3062" w:hanging="320"/>
      </w:pPr>
      <w:rPr>
        <w:rFonts w:hint="default"/>
        <w:lang w:val="en-US" w:eastAsia="zh-CN" w:bidi="ar-SA"/>
      </w:rPr>
    </w:lvl>
    <w:lvl w:ilvl="4" w:tplc="24CAD23E">
      <w:numFmt w:val="bullet"/>
      <w:lvlText w:val="•"/>
      <w:lvlJc w:val="left"/>
      <w:pPr>
        <w:ind w:left="3903" w:hanging="320"/>
      </w:pPr>
      <w:rPr>
        <w:rFonts w:hint="default"/>
        <w:lang w:val="en-US" w:eastAsia="zh-CN" w:bidi="ar-SA"/>
      </w:rPr>
    </w:lvl>
    <w:lvl w:ilvl="5" w:tplc="277E9106">
      <w:numFmt w:val="bullet"/>
      <w:lvlText w:val="•"/>
      <w:lvlJc w:val="left"/>
      <w:pPr>
        <w:ind w:left="4744" w:hanging="320"/>
      </w:pPr>
      <w:rPr>
        <w:rFonts w:hint="default"/>
        <w:lang w:val="en-US" w:eastAsia="zh-CN" w:bidi="ar-SA"/>
      </w:rPr>
    </w:lvl>
    <w:lvl w:ilvl="6" w:tplc="253A6E4A">
      <w:numFmt w:val="bullet"/>
      <w:lvlText w:val="•"/>
      <w:lvlJc w:val="left"/>
      <w:pPr>
        <w:ind w:left="5584" w:hanging="320"/>
      </w:pPr>
      <w:rPr>
        <w:rFonts w:hint="default"/>
        <w:lang w:val="en-US" w:eastAsia="zh-CN" w:bidi="ar-SA"/>
      </w:rPr>
    </w:lvl>
    <w:lvl w:ilvl="7" w:tplc="863669A2">
      <w:numFmt w:val="bullet"/>
      <w:lvlText w:val="•"/>
      <w:lvlJc w:val="left"/>
      <w:pPr>
        <w:ind w:left="6425" w:hanging="320"/>
      </w:pPr>
      <w:rPr>
        <w:rFonts w:hint="default"/>
        <w:lang w:val="en-US" w:eastAsia="zh-CN" w:bidi="ar-SA"/>
      </w:rPr>
    </w:lvl>
    <w:lvl w:ilvl="8" w:tplc="D7B0375C">
      <w:numFmt w:val="bullet"/>
      <w:lvlText w:val="•"/>
      <w:lvlJc w:val="left"/>
      <w:pPr>
        <w:ind w:left="7266" w:hanging="320"/>
      </w:pPr>
      <w:rPr>
        <w:rFonts w:hint="default"/>
        <w:lang w:val="en-US" w:eastAsia="zh-CN" w:bidi="ar-SA"/>
      </w:rPr>
    </w:lvl>
  </w:abstractNum>
  <w:abstractNum w:abstractNumId="17">
    <w:nsid w:val="6A4F1B7D"/>
    <w:multiLevelType w:val="hybridMultilevel"/>
    <w:tmpl w:val="8B6054BC"/>
    <w:lvl w:ilvl="0" w:tplc="49A0EA2A">
      <w:start w:val="1"/>
      <w:numFmt w:val="decimal"/>
      <w:lvlText w:val="（%1）"/>
      <w:lvlJc w:val="left"/>
      <w:pPr>
        <w:ind w:left="761" w:hanging="541"/>
        <w:jc w:val="left"/>
      </w:pPr>
      <w:rPr>
        <w:rFonts w:ascii="Times New Roman" w:hAnsi="Times New Roman" w:cs="Times New Roman" w:hint="default"/>
        <w:spacing w:val="0"/>
        <w:w w:val="100"/>
        <w:lang w:val="en-US" w:eastAsia="zh-CN" w:bidi="ar-SA"/>
      </w:rPr>
    </w:lvl>
    <w:lvl w:ilvl="1" w:tplc="0E36ABFA">
      <w:numFmt w:val="bullet"/>
      <w:lvlText w:val="•"/>
      <w:lvlJc w:val="left"/>
      <w:pPr>
        <w:ind w:left="1578" w:hanging="541"/>
      </w:pPr>
      <w:rPr>
        <w:rFonts w:hint="default"/>
        <w:lang w:val="en-US" w:eastAsia="zh-CN" w:bidi="ar-SA"/>
      </w:rPr>
    </w:lvl>
    <w:lvl w:ilvl="2" w:tplc="05F28A72">
      <w:numFmt w:val="bullet"/>
      <w:lvlText w:val="•"/>
      <w:lvlJc w:val="left"/>
      <w:pPr>
        <w:ind w:left="2397" w:hanging="541"/>
      </w:pPr>
      <w:rPr>
        <w:rFonts w:hint="default"/>
        <w:lang w:val="en-US" w:eastAsia="zh-CN" w:bidi="ar-SA"/>
      </w:rPr>
    </w:lvl>
    <w:lvl w:ilvl="3" w:tplc="C16A9EAA">
      <w:numFmt w:val="bullet"/>
      <w:lvlText w:val="•"/>
      <w:lvlJc w:val="left"/>
      <w:pPr>
        <w:ind w:left="3216" w:hanging="541"/>
      </w:pPr>
      <w:rPr>
        <w:rFonts w:hint="default"/>
        <w:lang w:val="en-US" w:eastAsia="zh-CN" w:bidi="ar-SA"/>
      </w:rPr>
    </w:lvl>
    <w:lvl w:ilvl="4" w:tplc="88FCA9AE">
      <w:numFmt w:val="bullet"/>
      <w:lvlText w:val="•"/>
      <w:lvlJc w:val="left"/>
      <w:pPr>
        <w:ind w:left="4035" w:hanging="541"/>
      </w:pPr>
      <w:rPr>
        <w:rFonts w:hint="default"/>
        <w:lang w:val="en-US" w:eastAsia="zh-CN" w:bidi="ar-SA"/>
      </w:rPr>
    </w:lvl>
    <w:lvl w:ilvl="5" w:tplc="0C52247C">
      <w:numFmt w:val="bullet"/>
      <w:lvlText w:val="•"/>
      <w:lvlJc w:val="left"/>
      <w:pPr>
        <w:ind w:left="4854" w:hanging="541"/>
      </w:pPr>
      <w:rPr>
        <w:rFonts w:hint="default"/>
        <w:lang w:val="en-US" w:eastAsia="zh-CN" w:bidi="ar-SA"/>
      </w:rPr>
    </w:lvl>
    <w:lvl w:ilvl="6" w:tplc="F852E288">
      <w:numFmt w:val="bullet"/>
      <w:lvlText w:val="•"/>
      <w:lvlJc w:val="left"/>
      <w:pPr>
        <w:ind w:left="5672" w:hanging="541"/>
      </w:pPr>
      <w:rPr>
        <w:rFonts w:hint="default"/>
        <w:lang w:val="en-US" w:eastAsia="zh-CN" w:bidi="ar-SA"/>
      </w:rPr>
    </w:lvl>
    <w:lvl w:ilvl="7" w:tplc="39D0645E">
      <w:numFmt w:val="bullet"/>
      <w:lvlText w:val="•"/>
      <w:lvlJc w:val="left"/>
      <w:pPr>
        <w:ind w:left="6491" w:hanging="541"/>
      </w:pPr>
      <w:rPr>
        <w:rFonts w:hint="default"/>
        <w:lang w:val="en-US" w:eastAsia="zh-CN" w:bidi="ar-SA"/>
      </w:rPr>
    </w:lvl>
    <w:lvl w:ilvl="8" w:tplc="E7320080">
      <w:numFmt w:val="bullet"/>
      <w:lvlText w:val="•"/>
      <w:lvlJc w:val="left"/>
      <w:pPr>
        <w:ind w:left="7310" w:hanging="541"/>
      </w:pPr>
      <w:rPr>
        <w:rFonts w:hint="default"/>
        <w:lang w:val="en-US" w:eastAsia="zh-CN" w:bidi="ar-SA"/>
      </w:rPr>
    </w:lvl>
  </w:abstractNum>
  <w:abstractNum w:abstractNumId="18">
    <w:nsid w:val="73DA4246"/>
    <w:multiLevelType w:val="hybridMultilevel"/>
    <w:tmpl w:val="7D300976"/>
    <w:lvl w:ilvl="0" w:tplc="5D2822CC">
      <w:start w:val="1"/>
      <w:numFmt w:val="decimal"/>
      <w:lvlText w:val="(%1)"/>
      <w:lvlJc w:val="left"/>
      <w:pPr>
        <w:ind w:left="220" w:hanging="320"/>
        <w:jc w:val="left"/>
      </w:pPr>
      <w:rPr>
        <w:rFonts w:ascii="Arial MT" w:eastAsia="Arial MT" w:hAnsi="Arial MT" w:cs="Arial MT" w:hint="default"/>
        <w:spacing w:val="-2"/>
        <w:w w:val="100"/>
        <w:sz w:val="21"/>
        <w:szCs w:val="21"/>
        <w:lang w:val="en-US" w:eastAsia="zh-CN" w:bidi="ar-SA"/>
      </w:rPr>
    </w:lvl>
    <w:lvl w:ilvl="1" w:tplc="600065BE">
      <w:numFmt w:val="bullet"/>
      <w:lvlText w:val="•"/>
      <w:lvlJc w:val="left"/>
      <w:pPr>
        <w:ind w:left="1092" w:hanging="320"/>
      </w:pPr>
      <w:rPr>
        <w:rFonts w:hint="default"/>
        <w:lang w:val="en-US" w:eastAsia="zh-CN" w:bidi="ar-SA"/>
      </w:rPr>
    </w:lvl>
    <w:lvl w:ilvl="2" w:tplc="80ACD95C">
      <w:numFmt w:val="bullet"/>
      <w:lvlText w:val="•"/>
      <w:lvlJc w:val="left"/>
      <w:pPr>
        <w:ind w:left="1965" w:hanging="320"/>
      </w:pPr>
      <w:rPr>
        <w:rFonts w:hint="default"/>
        <w:lang w:val="en-US" w:eastAsia="zh-CN" w:bidi="ar-SA"/>
      </w:rPr>
    </w:lvl>
    <w:lvl w:ilvl="3" w:tplc="36AAA126">
      <w:numFmt w:val="bullet"/>
      <w:lvlText w:val="•"/>
      <w:lvlJc w:val="left"/>
      <w:pPr>
        <w:ind w:left="2838" w:hanging="320"/>
      </w:pPr>
      <w:rPr>
        <w:rFonts w:hint="default"/>
        <w:lang w:val="en-US" w:eastAsia="zh-CN" w:bidi="ar-SA"/>
      </w:rPr>
    </w:lvl>
    <w:lvl w:ilvl="4" w:tplc="A13AAABC">
      <w:numFmt w:val="bullet"/>
      <w:lvlText w:val="•"/>
      <w:lvlJc w:val="left"/>
      <w:pPr>
        <w:ind w:left="3711" w:hanging="320"/>
      </w:pPr>
      <w:rPr>
        <w:rFonts w:hint="default"/>
        <w:lang w:val="en-US" w:eastAsia="zh-CN" w:bidi="ar-SA"/>
      </w:rPr>
    </w:lvl>
    <w:lvl w:ilvl="5" w:tplc="5D3881BE">
      <w:numFmt w:val="bullet"/>
      <w:lvlText w:val="•"/>
      <w:lvlJc w:val="left"/>
      <w:pPr>
        <w:ind w:left="4584" w:hanging="320"/>
      </w:pPr>
      <w:rPr>
        <w:rFonts w:hint="default"/>
        <w:lang w:val="en-US" w:eastAsia="zh-CN" w:bidi="ar-SA"/>
      </w:rPr>
    </w:lvl>
    <w:lvl w:ilvl="6" w:tplc="BD667C20">
      <w:numFmt w:val="bullet"/>
      <w:lvlText w:val="•"/>
      <w:lvlJc w:val="left"/>
      <w:pPr>
        <w:ind w:left="5456" w:hanging="320"/>
      </w:pPr>
      <w:rPr>
        <w:rFonts w:hint="default"/>
        <w:lang w:val="en-US" w:eastAsia="zh-CN" w:bidi="ar-SA"/>
      </w:rPr>
    </w:lvl>
    <w:lvl w:ilvl="7" w:tplc="33D00FAA">
      <w:numFmt w:val="bullet"/>
      <w:lvlText w:val="•"/>
      <w:lvlJc w:val="left"/>
      <w:pPr>
        <w:ind w:left="6329" w:hanging="320"/>
      </w:pPr>
      <w:rPr>
        <w:rFonts w:hint="default"/>
        <w:lang w:val="en-US" w:eastAsia="zh-CN" w:bidi="ar-SA"/>
      </w:rPr>
    </w:lvl>
    <w:lvl w:ilvl="8" w:tplc="66A05E6E">
      <w:numFmt w:val="bullet"/>
      <w:lvlText w:val="•"/>
      <w:lvlJc w:val="left"/>
      <w:pPr>
        <w:ind w:left="7202" w:hanging="320"/>
      </w:pPr>
      <w:rPr>
        <w:rFonts w:hint="default"/>
        <w:lang w:val="en-US" w:eastAsia="zh-CN" w:bidi="ar-SA"/>
      </w:rPr>
    </w:lvl>
  </w:abstractNum>
  <w:abstractNum w:abstractNumId="19">
    <w:nsid w:val="78426095"/>
    <w:multiLevelType w:val="hybridMultilevel"/>
    <w:tmpl w:val="EB28EB5E"/>
    <w:lvl w:ilvl="0" w:tplc="13389272">
      <w:start w:val="1"/>
      <w:numFmt w:val="decimal"/>
      <w:lvlText w:val="%1."/>
      <w:lvlJc w:val="left"/>
      <w:pPr>
        <w:ind w:left="107" w:hanging="236"/>
        <w:jc w:val="left"/>
      </w:pPr>
      <w:rPr>
        <w:rFonts w:ascii="Microsoft Sans Serif" w:eastAsia="Microsoft Sans Serif" w:hAnsi="Microsoft Sans Serif" w:cs="Microsoft Sans Serif" w:hint="default"/>
        <w:spacing w:val="-2"/>
        <w:w w:val="100"/>
        <w:sz w:val="21"/>
        <w:szCs w:val="21"/>
        <w:lang w:val="en-US" w:eastAsia="zh-CN" w:bidi="ar-SA"/>
      </w:rPr>
    </w:lvl>
    <w:lvl w:ilvl="1" w:tplc="8A101748">
      <w:numFmt w:val="bullet"/>
      <w:lvlText w:val="•"/>
      <w:lvlJc w:val="left"/>
      <w:pPr>
        <w:ind w:left="913" w:hanging="236"/>
      </w:pPr>
      <w:rPr>
        <w:rFonts w:hint="default"/>
        <w:lang w:val="en-US" w:eastAsia="zh-CN" w:bidi="ar-SA"/>
      </w:rPr>
    </w:lvl>
    <w:lvl w:ilvl="2" w:tplc="8FA657F2">
      <w:numFmt w:val="bullet"/>
      <w:lvlText w:val="•"/>
      <w:lvlJc w:val="left"/>
      <w:pPr>
        <w:ind w:left="1726" w:hanging="236"/>
      </w:pPr>
      <w:rPr>
        <w:rFonts w:hint="default"/>
        <w:lang w:val="en-US" w:eastAsia="zh-CN" w:bidi="ar-SA"/>
      </w:rPr>
    </w:lvl>
    <w:lvl w:ilvl="3" w:tplc="70CCCDEA">
      <w:numFmt w:val="bullet"/>
      <w:lvlText w:val="•"/>
      <w:lvlJc w:val="left"/>
      <w:pPr>
        <w:ind w:left="2539" w:hanging="236"/>
      </w:pPr>
      <w:rPr>
        <w:rFonts w:hint="default"/>
        <w:lang w:val="en-US" w:eastAsia="zh-CN" w:bidi="ar-SA"/>
      </w:rPr>
    </w:lvl>
    <w:lvl w:ilvl="4" w:tplc="25220628">
      <w:numFmt w:val="bullet"/>
      <w:lvlText w:val="•"/>
      <w:lvlJc w:val="left"/>
      <w:pPr>
        <w:ind w:left="3353" w:hanging="236"/>
      </w:pPr>
      <w:rPr>
        <w:rFonts w:hint="default"/>
        <w:lang w:val="en-US" w:eastAsia="zh-CN" w:bidi="ar-SA"/>
      </w:rPr>
    </w:lvl>
    <w:lvl w:ilvl="5" w:tplc="8CF88174">
      <w:numFmt w:val="bullet"/>
      <w:lvlText w:val="•"/>
      <w:lvlJc w:val="left"/>
      <w:pPr>
        <w:ind w:left="4166" w:hanging="236"/>
      </w:pPr>
      <w:rPr>
        <w:rFonts w:hint="default"/>
        <w:lang w:val="en-US" w:eastAsia="zh-CN" w:bidi="ar-SA"/>
      </w:rPr>
    </w:lvl>
    <w:lvl w:ilvl="6" w:tplc="C2D03C44">
      <w:numFmt w:val="bullet"/>
      <w:lvlText w:val="•"/>
      <w:lvlJc w:val="left"/>
      <w:pPr>
        <w:ind w:left="4979" w:hanging="236"/>
      </w:pPr>
      <w:rPr>
        <w:rFonts w:hint="default"/>
        <w:lang w:val="en-US" w:eastAsia="zh-CN" w:bidi="ar-SA"/>
      </w:rPr>
    </w:lvl>
    <w:lvl w:ilvl="7" w:tplc="5BA2D004">
      <w:numFmt w:val="bullet"/>
      <w:lvlText w:val="•"/>
      <w:lvlJc w:val="left"/>
      <w:pPr>
        <w:ind w:left="5793" w:hanging="236"/>
      </w:pPr>
      <w:rPr>
        <w:rFonts w:hint="default"/>
        <w:lang w:val="en-US" w:eastAsia="zh-CN" w:bidi="ar-SA"/>
      </w:rPr>
    </w:lvl>
    <w:lvl w:ilvl="8" w:tplc="C1C2D18C">
      <w:numFmt w:val="bullet"/>
      <w:lvlText w:val="•"/>
      <w:lvlJc w:val="left"/>
      <w:pPr>
        <w:ind w:left="6606" w:hanging="236"/>
      </w:pPr>
      <w:rPr>
        <w:rFonts w:hint="default"/>
        <w:lang w:val="en-US" w:eastAsia="zh-CN" w:bidi="ar-SA"/>
      </w:rPr>
    </w:lvl>
  </w:abstractNum>
  <w:abstractNum w:abstractNumId="20">
    <w:nsid w:val="7CB86637"/>
    <w:multiLevelType w:val="hybridMultilevel"/>
    <w:tmpl w:val="F5348FEC"/>
    <w:lvl w:ilvl="0" w:tplc="C1B60338">
      <w:start w:val="1"/>
      <w:numFmt w:val="decimal"/>
      <w:lvlText w:val="%1."/>
      <w:lvlJc w:val="left"/>
      <w:pPr>
        <w:ind w:left="640" w:hanging="420"/>
        <w:jc w:val="left"/>
      </w:pPr>
      <w:rPr>
        <w:rFonts w:ascii="Microsoft Sans Serif" w:eastAsia="Microsoft Sans Serif" w:hAnsi="Microsoft Sans Serif" w:cs="Microsoft Sans Serif" w:hint="default"/>
        <w:spacing w:val="-2"/>
        <w:w w:val="100"/>
        <w:sz w:val="22"/>
        <w:szCs w:val="22"/>
        <w:lang w:val="en-US" w:eastAsia="zh-CN" w:bidi="ar-SA"/>
      </w:rPr>
    </w:lvl>
    <w:lvl w:ilvl="1" w:tplc="099C05BC">
      <w:numFmt w:val="bullet"/>
      <w:lvlText w:val="•"/>
      <w:lvlJc w:val="left"/>
      <w:pPr>
        <w:ind w:left="1470" w:hanging="420"/>
      </w:pPr>
      <w:rPr>
        <w:rFonts w:hint="default"/>
        <w:lang w:val="en-US" w:eastAsia="zh-CN" w:bidi="ar-SA"/>
      </w:rPr>
    </w:lvl>
    <w:lvl w:ilvl="2" w:tplc="457AB690">
      <w:numFmt w:val="bullet"/>
      <w:lvlText w:val="•"/>
      <w:lvlJc w:val="left"/>
      <w:pPr>
        <w:ind w:left="2301" w:hanging="420"/>
      </w:pPr>
      <w:rPr>
        <w:rFonts w:hint="default"/>
        <w:lang w:val="en-US" w:eastAsia="zh-CN" w:bidi="ar-SA"/>
      </w:rPr>
    </w:lvl>
    <w:lvl w:ilvl="3" w:tplc="5DB8EE2C">
      <w:numFmt w:val="bullet"/>
      <w:lvlText w:val="•"/>
      <w:lvlJc w:val="left"/>
      <w:pPr>
        <w:ind w:left="3132" w:hanging="420"/>
      </w:pPr>
      <w:rPr>
        <w:rFonts w:hint="default"/>
        <w:lang w:val="en-US" w:eastAsia="zh-CN" w:bidi="ar-SA"/>
      </w:rPr>
    </w:lvl>
    <w:lvl w:ilvl="4" w:tplc="D180B5DC">
      <w:numFmt w:val="bullet"/>
      <w:lvlText w:val="•"/>
      <w:lvlJc w:val="left"/>
      <w:pPr>
        <w:ind w:left="3963" w:hanging="420"/>
      </w:pPr>
      <w:rPr>
        <w:rFonts w:hint="default"/>
        <w:lang w:val="en-US" w:eastAsia="zh-CN" w:bidi="ar-SA"/>
      </w:rPr>
    </w:lvl>
    <w:lvl w:ilvl="5" w:tplc="3B10674E">
      <w:numFmt w:val="bullet"/>
      <w:lvlText w:val="•"/>
      <w:lvlJc w:val="left"/>
      <w:pPr>
        <w:ind w:left="4794" w:hanging="420"/>
      </w:pPr>
      <w:rPr>
        <w:rFonts w:hint="default"/>
        <w:lang w:val="en-US" w:eastAsia="zh-CN" w:bidi="ar-SA"/>
      </w:rPr>
    </w:lvl>
    <w:lvl w:ilvl="6" w:tplc="A1C20D56">
      <w:numFmt w:val="bullet"/>
      <w:lvlText w:val="•"/>
      <w:lvlJc w:val="left"/>
      <w:pPr>
        <w:ind w:left="5624" w:hanging="420"/>
      </w:pPr>
      <w:rPr>
        <w:rFonts w:hint="default"/>
        <w:lang w:val="en-US" w:eastAsia="zh-CN" w:bidi="ar-SA"/>
      </w:rPr>
    </w:lvl>
    <w:lvl w:ilvl="7" w:tplc="F23C7476">
      <w:numFmt w:val="bullet"/>
      <w:lvlText w:val="•"/>
      <w:lvlJc w:val="left"/>
      <w:pPr>
        <w:ind w:left="6455" w:hanging="420"/>
      </w:pPr>
      <w:rPr>
        <w:rFonts w:hint="default"/>
        <w:lang w:val="en-US" w:eastAsia="zh-CN" w:bidi="ar-SA"/>
      </w:rPr>
    </w:lvl>
    <w:lvl w:ilvl="8" w:tplc="6AFCABFC">
      <w:numFmt w:val="bullet"/>
      <w:lvlText w:val="•"/>
      <w:lvlJc w:val="left"/>
      <w:pPr>
        <w:ind w:left="7286" w:hanging="420"/>
      </w:pPr>
      <w:rPr>
        <w:rFonts w:hint="default"/>
        <w:lang w:val="en-US" w:eastAsia="zh-CN" w:bidi="ar-SA"/>
      </w:rPr>
    </w:lvl>
  </w:abstractNum>
  <w:num w:numId="1">
    <w:abstractNumId w:val="2"/>
  </w:num>
  <w:num w:numId="2">
    <w:abstractNumId w:val="7"/>
  </w:num>
  <w:num w:numId="3">
    <w:abstractNumId w:val="10"/>
  </w:num>
  <w:num w:numId="4">
    <w:abstractNumId w:val="15"/>
  </w:num>
  <w:num w:numId="5">
    <w:abstractNumId w:val="19"/>
  </w:num>
  <w:num w:numId="6">
    <w:abstractNumId w:val="9"/>
  </w:num>
  <w:num w:numId="7">
    <w:abstractNumId w:val="18"/>
  </w:num>
  <w:num w:numId="8">
    <w:abstractNumId w:val="1"/>
  </w:num>
  <w:num w:numId="9">
    <w:abstractNumId w:val="16"/>
  </w:num>
  <w:num w:numId="10">
    <w:abstractNumId w:val="5"/>
  </w:num>
  <w:num w:numId="11">
    <w:abstractNumId w:val="11"/>
  </w:num>
  <w:num w:numId="12">
    <w:abstractNumId w:val="14"/>
  </w:num>
  <w:num w:numId="13">
    <w:abstractNumId w:val="13"/>
  </w:num>
  <w:num w:numId="14">
    <w:abstractNumId w:val="4"/>
  </w:num>
  <w:num w:numId="15">
    <w:abstractNumId w:val="12"/>
  </w:num>
  <w:num w:numId="16">
    <w:abstractNumId w:val="0"/>
  </w:num>
  <w:num w:numId="17">
    <w:abstractNumId w:val="17"/>
  </w:num>
  <w:num w:numId="18">
    <w:abstractNumId w:val="8"/>
  </w:num>
  <w:num w:numId="19">
    <w:abstractNumId w:val="20"/>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D25D3"/>
    <w:rsid w:val="000E6CB3"/>
    <w:rsid w:val="00441DE3"/>
    <w:rsid w:val="00580E3D"/>
    <w:rsid w:val="006D25D3"/>
    <w:rsid w:val="00776FB5"/>
    <w:rsid w:val="00780933"/>
    <w:rsid w:val="00961BE2"/>
    <w:rsid w:val="00AC519A"/>
    <w:rsid w:val="00CB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eastAsia="zh-CN"/>
    </w:rPr>
  </w:style>
  <w:style w:type="paragraph" w:styleId="1">
    <w:name w:val="heading 1"/>
    <w:basedOn w:val="a"/>
    <w:uiPriority w:val="1"/>
    <w:qFormat/>
    <w:pPr>
      <w:ind w:left="529" w:right="529"/>
      <w:jc w:val="center"/>
      <w:outlineLvl w:val="0"/>
    </w:pPr>
    <w:rPr>
      <w:rFonts w:ascii="Tahoma" w:eastAsia="Tahoma" w:hAnsi="Tahoma" w:cs="Tahoma"/>
      <w:sz w:val="40"/>
      <w:szCs w:val="40"/>
    </w:rPr>
  </w:style>
  <w:style w:type="paragraph" w:styleId="2">
    <w:name w:val="heading 2"/>
    <w:basedOn w:val="a"/>
    <w:uiPriority w:val="1"/>
    <w:qFormat/>
    <w:pPr>
      <w:ind w:left="556" w:hanging="337"/>
      <w:outlineLvl w:val="1"/>
    </w:pPr>
    <w:rPr>
      <w:rFonts w:ascii="Arial" w:eastAsia="Arial" w:hAnsi="Arial" w:cs="Arial"/>
      <w:b/>
      <w:bCs/>
      <w:sz w:val="30"/>
      <w:szCs w:val="30"/>
    </w:rPr>
  </w:style>
  <w:style w:type="paragraph" w:styleId="3">
    <w:name w:val="heading 3"/>
    <w:basedOn w:val="a"/>
    <w:uiPriority w:val="1"/>
    <w:qFormat/>
    <w:pPr>
      <w:ind w:left="408" w:hanging="189"/>
      <w:outlineLvl w:val="2"/>
    </w:pPr>
    <w:rPr>
      <w:rFonts w:ascii="Arial" w:eastAsia="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24"/>
      <w:ind w:left="641" w:hanging="421"/>
    </w:pPr>
    <w:rPr>
      <w:rFonts w:ascii="Arial MT" w:eastAsia="Arial MT" w:hAnsi="Arial MT" w:cs="Arial MT"/>
      <w:sz w:val="24"/>
      <w:szCs w:val="24"/>
    </w:rPr>
  </w:style>
  <w:style w:type="paragraph" w:styleId="20">
    <w:name w:val="toc 2"/>
    <w:basedOn w:val="a"/>
    <w:uiPriority w:val="1"/>
    <w:qFormat/>
    <w:pPr>
      <w:spacing w:before="188"/>
      <w:ind w:left="220"/>
    </w:pPr>
    <w:rPr>
      <w:rFonts w:ascii="Arial MT" w:eastAsia="Arial MT" w:hAnsi="Arial MT" w:cs="Arial MT"/>
      <w:sz w:val="24"/>
      <w:szCs w:val="24"/>
    </w:rPr>
  </w:style>
  <w:style w:type="paragraph" w:styleId="30">
    <w:name w:val="toc 3"/>
    <w:basedOn w:val="a"/>
    <w:uiPriority w:val="1"/>
    <w:qFormat/>
    <w:pPr>
      <w:spacing w:before="100"/>
      <w:ind w:left="220"/>
    </w:pPr>
    <w:rPr>
      <w:rFonts w:ascii="Arial" w:eastAsia="Arial" w:hAnsi="Arial" w:cs="Arial"/>
      <w:b/>
      <w:bCs/>
      <w:i/>
      <w:iCs/>
    </w:rPr>
  </w:style>
  <w:style w:type="paragraph" w:styleId="a3">
    <w:name w:val="Body Text"/>
    <w:basedOn w:val="a"/>
    <w:uiPriority w:val="1"/>
    <w:qFormat/>
    <w:rPr>
      <w:sz w:val="21"/>
      <w:szCs w:val="21"/>
    </w:rPr>
  </w:style>
  <w:style w:type="paragraph" w:styleId="a4">
    <w:name w:val="List Paragraph"/>
    <w:basedOn w:val="a"/>
    <w:uiPriority w:val="1"/>
    <w:qFormat/>
    <w:pPr>
      <w:ind w:left="220" w:hanging="421"/>
    </w:pPr>
    <w:rPr>
      <w:rFonts w:ascii="Arial MT" w:eastAsia="Arial MT" w:hAnsi="Arial MT" w:cs="Arial MT"/>
    </w:r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961BE2"/>
    <w:rPr>
      <w:rFonts w:ascii="Tahoma" w:hAnsi="Tahoma" w:cs="Tahoma"/>
      <w:sz w:val="16"/>
      <w:szCs w:val="16"/>
    </w:rPr>
  </w:style>
  <w:style w:type="character" w:customStyle="1" w:styleId="a6">
    <w:name w:val="Текст выноски Знак"/>
    <w:basedOn w:val="a0"/>
    <w:link w:val="a5"/>
    <w:uiPriority w:val="99"/>
    <w:semiHidden/>
    <w:rsid w:val="00961BE2"/>
    <w:rPr>
      <w:rFonts w:ascii="Tahoma" w:eastAsia="Microsoft Sans Serif" w:hAnsi="Tahoma" w:cs="Tahoma"/>
      <w:sz w:val="16"/>
      <w:szCs w:val="16"/>
      <w:lang w:eastAsia="zh-CN"/>
    </w:rPr>
  </w:style>
  <w:style w:type="paragraph" w:styleId="a7">
    <w:name w:val="header"/>
    <w:basedOn w:val="a"/>
    <w:link w:val="a8"/>
    <w:uiPriority w:val="99"/>
    <w:unhideWhenUsed/>
    <w:rsid w:val="00961BE2"/>
    <w:pPr>
      <w:tabs>
        <w:tab w:val="center" w:pos="4677"/>
        <w:tab w:val="right" w:pos="9355"/>
      </w:tabs>
    </w:pPr>
  </w:style>
  <w:style w:type="character" w:customStyle="1" w:styleId="a8">
    <w:name w:val="Верхний колонтитул Знак"/>
    <w:basedOn w:val="a0"/>
    <w:link w:val="a7"/>
    <w:uiPriority w:val="99"/>
    <w:rsid w:val="00961BE2"/>
    <w:rPr>
      <w:rFonts w:ascii="Microsoft Sans Serif" w:eastAsia="Microsoft Sans Serif" w:hAnsi="Microsoft Sans Serif" w:cs="Microsoft Sans Serif"/>
      <w:lang w:eastAsia="zh-CN"/>
    </w:rPr>
  </w:style>
  <w:style w:type="paragraph" w:styleId="a9">
    <w:name w:val="footer"/>
    <w:basedOn w:val="a"/>
    <w:link w:val="aa"/>
    <w:uiPriority w:val="99"/>
    <w:unhideWhenUsed/>
    <w:rsid w:val="00961BE2"/>
    <w:pPr>
      <w:tabs>
        <w:tab w:val="center" w:pos="4677"/>
        <w:tab w:val="right" w:pos="9355"/>
      </w:tabs>
    </w:pPr>
  </w:style>
  <w:style w:type="character" w:customStyle="1" w:styleId="aa">
    <w:name w:val="Нижний колонтитул Знак"/>
    <w:basedOn w:val="a0"/>
    <w:link w:val="a9"/>
    <w:uiPriority w:val="99"/>
    <w:rsid w:val="00961BE2"/>
    <w:rPr>
      <w:rFonts w:ascii="Microsoft Sans Serif" w:eastAsia="Microsoft Sans Serif" w:hAnsi="Microsoft Sans Serif" w:cs="Microsoft Sans Seri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eastAsia="zh-CN"/>
    </w:rPr>
  </w:style>
  <w:style w:type="paragraph" w:styleId="1">
    <w:name w:val="heading 1"/>
    <w:basedOn w:val="a"/>
    <w:uiPriority w:val="1"/>
    <w:qFormat/>
    <w:pPr>
      <w:ind w:left="529" w:right="529"/>
      <w:jc w:val="center"/>
      <w:outlineLvl w:val="0"/>
    </w:pPr>
    <w:rPr>
      <w:rFonts w:ascii="Tahoma" w:eastAsia="Tahoma" w:hAnsi="Tahoma" w:cs="Tahoma"/>
      <w:sz w:val="40"/>
      <w:szCs w:val="40"/>
    </w:rPr>
  </w:style>
  <w:style w:type="paragraph" w:styleId="2">
    <w:name w:val="heading 2"/>
    <w:basedOn w:val="a"/>
    <w:uiPriority w:val="1"/>
    <w:qFormat/>
    <w:pPr>
      <w:ind w:left="556" w:hanging="337"/>
      <w:outlineLvl w:val="1"/>
    </w:pPr>
    <w:rPr>
      <w:rFonts w:ascii="Arial" w:eastAsia="Arial" w:hAnsi="Arial" w:cs="Arial"/>
      <w:b/>
      <w:bCs/>
      <w:sz w:val="30"/>
      <w:szCs w:val="30"/>
    </w:rPr>
  </w:style>
  <w:style w:type="paragraph" w:styleId="3">
    <w:name w:val="heading 3"/>
    <w:basedOn w:val="a"/>
    <w:uiPriority w:val="1"/>
    <w:qFormat/>
    <w:pPr>
      <w:ind w:left="408" w:hanging="189"/>
      <w:outlineLvl w:val="2"/>
    </w:pPr>
    <w:rPr>
      <w:rFonts w:ascii="Arial" w:eastAsia="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24"/>
      <w:ind w:left="641" w:hanging="421"/>
    </w:pPr>
    <w:rPr>
      <w:rFonts w:ascii="Arial MT" w:eastAsia="Arial MT" w:hAnsi="Arial MT" w:cs="Arial MT"/>
      <w:sz w:val="24"/>
      <w:szCs w:val="24"/>
    </w:rPr>
  </w:style>
  <w:style w:type="paragraph" w:styleId="20">
    <w:name w:val="toc 2"/>
    <w:basedOn w:val="a"/>
    <w:uiPriority w:val="1"/>
    <w:qFormat/>
    <w:pPr>
      <w:spacing w:before="188"/>
      <w:ind w:left="220"/>
    </w:pPr>
    <w:rPr>
      <w:rFonts w:ascii="Arial MT" w:eastAsia="Arial MT" w:hAnsi="Arial MT" w:cs="Arial MT"/>
      <w:sz w:val="24"/>
      <w:szCs w:val="24"/>
    </w:rPr>
  </w:style>
  <w:style w:type="paragraph" w:styleId="30">
    <w:name w:val="toc 3"/>
    <w:basedOn w:val="a"/>
    <w:uiPriority w:val="1"/>
    <w:qFormat/>
    <w:pPr>
      <w:spacing w:before="100"/>
      <w:ind w:left="220"/>
    </w:pPr>
    <w:rPr>
      <w:rFonts w:ascii="Arial" w:eastAsia="Arial" w:hAnsi="Arial" w:cs="Arial"/>
      <w:b/>
      <w:bCs/>
      <w:i/>
      <w:iCs/>
    </w:rPr>
  </w:style>
  <w:style w:type="paragraph" w:styleId="a3">
    <w:name w:val="Body Text"/>
    <w:basedOn w:val="a"/>
    <w:uiPriority w:val="1"/>
    <w:qFormat/>
    <w:rPr>
      <w:sz w:val="21"/>
      <w:szCs w:val="21"/>
    </w:rPr>
  </w:style>
  <w:style w:type="paragraph" w:styleId="a4">
    <w:name w:val="List Paragraph"/>
    <w:basedOn w:val="a"/>
    <w:uiPriority w:val="1"/>
    <w:qFormat/>
    <w:pPr>
      <w:ind w:left="220" w:hanging="421"/>
    </w:pPr>
    <w:rPr>
      <w:rFonts w:ascii="Arial MT" w:eastAsia="Arial MT" w:hAnsi="Arial MT" w:cs="Arial MT"/>
    </w:rPr>
  </w:style>
  <w:style w:type="paragraph" w:customStyle="1" w:styleId="TableParagraph">
    <w:name w:val="Table Paragraph"/>
    <w:basedOn w:val="a"/>
    <w:uiPriority w:val="1"/>
    <w:qFormat/>
    <w:pPr>
      <w:ind w:left="106"/>
    </w:pPr>
  </w:style>
  <w:style w:type="paragraph" w:styleId="a5">
    <w:name w:val="Balloon Text"/>
    <w:basedOn w:val="a"/>
    <w:link w:val="a6"/>
    <w:uiPriority w:val="99"/>
    <w:semiHidden/>
    <w:unhideWhenUsed/>
    <w:rsid w:val="00961BE2"/>
    <w:rPr>
      <w:rFonts w:ascii="Tahoma" w:hAnsi="Tahoma" w:cs="Tahoma"/>
      <w:sz w:val="16"/>
      <w:szCs w:val="16"/>
    </w:rPr>
  </w:style>
  <w:style w:type="character" w:customStyle="1" w:styleId="a6">
    <w:name w:val="Текст выноски Знак"/>
    <w:basedOn w:val="a0"/>
    <w:link w:val="a5"/>
    <w:uiPriority w:val="99"/>
    <w:semiHidden/>
    <w:rsid w:val="00961BE2"/>
    <w:rPr>
      <w:rFonts w:ascii="Tahoma" w:eastAsia="Microsoft Sans Serif" w:hAnsi="Tahoma" w:cs="Tahoma"/>
      <w:sz w:val="16"/>
      <w:szCs w:val="16"/>
      <w:lang w:eastAsia="zh-CN"/>
    </w:rPr>
  </w:style>
  <w:style w:type="paragraph" w:styleId="a7">
    <w:name w:val="header"/>
    <w:basedOn w:val="a"/>
    <w:link w:val="a8"/>
    <w:uiPriority w:val="99"/>
    <w:unhideWhenUsed/>
    <w:rsid w:val="00961BE2"/>
    <w:pPr>
      <w:tabs>
        <w:tab w:val="center" w:pos="4677"/>
        <w:tab w:val="right" w:pos="9355"/>
      </w:tabs>
    </w:pPr>
  </w:style>
  <w:style w:type="character" w:customStyle="1" w:styleId="a8">
    <w:name w:val="Верхний колонтитул Знак"/>
    <w:basedOn w:val="a0"/>
    <w:link w:val="a7"/>
    <w:uiPriority w:val="99"/>
    <w:rsid w:val="00961BE2"/>
    <w:rPr>
      <w:rFonts w:ascii="Microsoft Sans Serif" w:eastAsia="Microsoft Sans Serif" w:hAnsi="Microsoft Sans Serif" w:cs="Microsoft Sans Serif"/>
      <w:lang w:eastAsia="zh-CN"/>
    </w:rPr>
  </w:style>
  <w:style w:type="paragraph" w:styleId="a9">
    <w:name w:val="footer"/>
    <w:basedOn w:val="a"/>
    <w:link w:val="aa"/>
    <w:uiPriority w:val="99"/>
    <w:unhideWhenUsed/>
    <w:rsid w:val="00961BE2"/>
    <w:pPr>
      <w:tabs>
        <w:tab w:val="center" w:pos="4677"/>
        <w:tab w:val="right" w:pos="9355"/>
      </w:tabs>
    </w:pPr>
  </w:style>
  <w:style w:type="character" w:customStyle="1" w:styleId="aa">
    <w:name w:val="Нижний колонтитул Знак"/>
    <w:basedOn w:val="a0"/>
    <w:link w:val="a9"/>
    <w:uiPriority w:val="99"/>
    <w:rsid w:val="00961BE2"/>
    <w:rPr>
      <w:rFonts w:ascii="Microsoft Sans Serif" w:eastAsia="Microsoft Sans Serif" w:hAnsi="Microsoft Sans Serif" w:cs="Microsoft Sans Seri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dcterms:created xsi:type="dcterms:W3CDTF">2022-07-01T12:35:00Z</dcterms:created>
  <dcterms:modified xsi:type="dcterms:W3CDTF">2022-07-10T13:29:00Z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2010</vt:lpwstr>
  </property>
  <property fmtid="{D5CDD505-2E9C-101B-9397-08002B2CF9AE}" pid="4" name="LastSaved">
    <vt:filetime>2022-07-01T00:00:00Z</vt:filetime>
  </property>
</Properties>
</file>